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8303"/>
        </w:tabs>
        <w:spacing w:line="360" w:lineRule="auto"/>
        <w:jc w:val="center"/>
        <w:rPr>
          <w:rFonts w:ascii="黑体" w:eastAsia="黑体"/>
          <w:b/>
          <w:w w:val="110"/>
          <w:sz w:val="48"/>
          <w:szCs w:val="48"/>
        </w:rPr>
      </w:pPr>
      <w:bookmarkStart w:id="0" w:name="_Toc660668807"/>
    </w:p>
    <w:p>
      <w:pPr>
        <w:pStyle w:val="4"/>
        <w:tabs>
          <w:tab w:val="right" w:leader="dot" w:pos="8303"/>
        </w:tabs>
        <w:spacing w:line="360" w:lineRule="auto"/>
        <w:jc w:val="center"/>
        <w:rPr>
          <w:rFonts w:ascii="黑体" w:eastAsia="黑体"/>
          <w:b/>
          <w:w w:val="110"/>
          <w:sz w:val="48"/>
          <w:szCs w:val="48"/>
        </w:rPr>
      </w:pPr>
    </w:p>
    <w:p>
      <w:pPr>
        <w:pStyle w:val="4"/>
        <w:tabs>
          <w:tab w:val="right" w:leader="dot" w:pos="8303"/>
        </w:tabs>
        <w:spacing w:line="360" w:lineRule="auto"/>
        <w:jc w:val="center"/>
        <w:rPr>
          <w:rFonts w:ascii="黑体" w:eastAsia="黑体"/>
          <w:b/>
          <w:w w:val="110"/>
          <w:sz w:val="48"/>
          <w:szCs w:val="48"/>
        </w:rPr>
      </w:pPr>
    </w:p>
    <w:p>
      <w:pPr>
        <w:pStyle w:val="4"/>
        <w:tabs>
          <w:tab w:val="right" w:leader="dot" w:pos="8303"/>
        </w:tabs>
        <w:spacing w:line="360" w:lineRule="auto"/>
        <w:jc w:val="center"/>
        <w:rPr>
          <w:rFonts w:ascii="黑体" w:eastAsia="黑体"/>
          <w:b/>
          <w:w w:val="110"/>
          <w:sz w:val="48"/>
          <w:szCs w:val="48"/>
        </w:rPr>
      </w:pPr>
    </w:p>
    <w:p>
      <w:pPr>
        <w:pStyle w:val="4"/>
        <w:tabs>
          <w:tab w:val="right" w:leader="dot" w:pos="8303"/>
        </w:tabs>
        <w:spacing w:line="360" w:lineRule="auto"/>
        <w:jc w:val="center"/>
        <w:rPr>
          <w:rFonts w:ascii="黑体" w:eastAsia="黑体"/>
          <w:b/>
          <w:w w:val="110"/>
          <w:sz w:val="48"/>
          <w:szCs w:val="48"/>
        </w:rPr>
      </w:pPr>
    </w:p>
    <w:p>
      <w:pPr>
        <w:pStyle w:val="4"/>
        <w:tabs>
          <w:tab w:val="right" w:leader="dot" w:pos="8303"/>
        </w:tabs>
        <w:spacing w:line="360" w:lineRule="auto"/>
        <w:jc w:val="center"/>
        <w:rPr>
          <w:rFonts w:ascii="黑体" w:eastAsia="黑体"/>
          <w:b/>
          <w:w w:val="110"/>
          <w:sz w:val="48"/>
          <w:szCs w:val="48"/>
        </w:rPr>
      </w:pPr>
    </w:p>
    <w:p>
      <w:pPr>
        <w:pStyle w:val="4"/>
        <w:tabs>
          <w:tab w:val="right" w:leader="dot" w:pos="8303"/>
        </w:tabs>
        <w:spacing w:line="360" w:lineRule="auto"/>
        <w:jc w:val="center"/>
        <w:rPr>
          <w:rFonts w:ascii="黑体" w:eastAsia="黑体"/>
          <w:b/>
          <w:w w:val="110"/>
          <w:sz w:val="48"/>
          <w:szCs w:val="48"/>
        </w:rPr>
      </w:pPr>
    </w:p>
    <w:p>
      <w:pPr>
        <w:pStyle w:val="4"/>
        <w:tabs>
          <w:tab w:val="right" w:leader="dot" w:pos="8303"/>
        </w:tabs>
        <w:spacing w:line="360" w:lineRule="auto"/>
        <w:jc w:val="center"/>
        <w:rPr>
          <w:rFonts w:ascii="黑体" w:eastAsia="黑体"/>
          <w:b/>
          <w:w w:val="110"/>
          <w:sz w:val="48"/>
          <w:szCs w:val="48"/>
        </w:rPr>
      </w:pPr>
    </w:p>
    <w:p>
      <w:pPr>
        <w:pStyle w:val="4"/>
        <w:tabs>
          <w:tab w:val="right" w:leader="dot" w:pos="8303"/>
        </w:tabs>
        <w:spacing w:line="360" w:lineRule="auto"/>
        <w:jc w:val="center"/>
        <w:rPr>
          <w:rFonts w:ascii="黑体" w:eastAsia="黑体"/>
          <w:b/>
          <w:w w:val="110"/>
          <w:sz w:val="48"/>
          <w:szCs w:val="48"/>
        </w:rPr>
      </w:pP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jc w:val="center"/>
        <w:textAlignment w:val="auto"/>
        <w:rPr>
          <w:rFonts w:ascii="黑体" w:eastAsia="黑体"/>
          <w:b/>
          <w:w w:val="110"/>
          <w:sz w:val="48"/>
          <w:szCs w:val="48"/>
        </w:rPr>
        <w:sectPr>
          <w:footerReference r:id="rId3" w:type="default"/>
          <w:pgSz w:w="11906" w:h="16838"/>
          <w:pgMar w:top="1440" w:right="1800"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eastAsia="黑体"/>
          <w:b/>
          <w:w w:val="110"/>
          <w:sz w:val="48"/>
          <w:szCs w:val="48"/>
        </w:rPr>
        <w:t>上海纪录片学院实验中心</w:t>
      </w:r>
      <w:r>
        <w:rPr>
          <w:rFonts w:hint="eastAsia" w:ascii="黑体" w:eastAsia="黑体"/>
          <w:b/>
          <w:w w:val="110"/>
          <w:sz w:val="48"/>
          <w:szCs w:val="48"/>
          <w:lang w:val="en-US" w:eastAsia="zh-CN"/>
        </w:rPr>
        <w:t>管理</w:t>
      </w:r>
      <w:bookmarkStart w:id="68" w:name="_GoBack"/>
      <w:bookmarkEnd w:id="68"/>
      <w:r>
        <w:rPr>
          <w:rFonts w:hint="eastAsia" w:ascii="黑体" w:eastAsia="黑体"/>
          <w:b/>
          <w:w w:val="110"/>
          <w:sz w:val="48"/>
          <w:szCs w:val="48"/>
        </w:rPr>
        <w:t>制度（</w:t>
      </w:r>
      <w:r>
        <w:rPr>
          <w:rFonts w:hint="eastAsia" w:ascii="黑体" w:eastAsia="黑体"/>
          <w:b/>
          <w:w w:val="110"/>
          <w:sz w:val="48"/>
          <w:szCs w:val="48"/>
          <w:lang w:val="en-US" w:eastAsia="zh-CN"/>
        </w:rPr>
        <w:t>修订</w:t>
      </w:r>
      <w:r>
        <w:rPr>
          <w:rFonts w:hint="eastAsia" w:ascii="黑体" w:eastAsia="黑体"/>
          <w:b/>
          <w:w w:val="110"/>
          <w:sz w:val="48"/>
          <w:szCs w:val="48"/>
        </w:rPr>
        <w:t>）</w:t>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b/>
          <w:w w:val="110"/>
          <w:sz w:val="32"/>
          <w:szCs w:val="32"/>
        </w:rPr>
        <w:fldChar w:fldCharType="begin"/>
      </w:r>
      <w:r>
        <w:rPr>
          <w:rFonts w:hint="eastAsia" w:ascii="黑体" w:eastAsia="黑体"/>
          <w:b/>
          <w:w w:val="110"/>
          <w:sz w:val="32"/>
          <w:szCs w:val="32"/>
        </w:rPr>
        <w:instrText xml:space="preserve">TOC \o "1-3" \h \u </w:instrText>
      </w:r>
      <w:r>
        <w:rPr>
          <w:rFonts w:hint="eastAsia" w:ascii="黑体" w:eastAsia="黑体"/>
          <w:b/>
          <w:w w:val="110"/>
          <w:sz w:val="32"/>
          <w:szCs w:val="32"/>
        </w:rPr>
        <w:fldChar w:fldCharType="separate"/>
      </w:r>
      <w:r>
        <w:rPr>
          <w:rFonts w:hint="eastAsia" w:ascii="黑体" w:eastAsia="黑体"/>
          <w:w w:val="110"/>
          <w:szCs w:val="32"/>
        </w:rPr>
        <w:fldChar w:fldCharType="begin"/>
      </w:r>
      <w:r>
        <w:rPr>
          <w:rFonts w:hint="eastAsia" w:ascii="黑体" w:eastAsia="黑体"/>
          <w:w w:val="110"/>
          <w:szCs w:val="32"/>
        </w:rPr>
        <w:instrText xml:space="preserve"> HYPERLINK \l _Toc1512774267 </w:instrText>
      </w:r>
      <w:r>
        <w:rPr>
          <w:rFonts w:hint="eastAsia" w:ascii="黑体" w:eastAsia="黑体"/>
          <w:w w:val="110"/>
          <w:szCs w:val="32"/>
        </w:rPr>
        <w:fldChar w:fldCharType="separate"/>
      </w:r>
      <w:r>
        <w:rPr>
          <w:rFonts w:hint="eastAsia" w:ascii="黑体" w:eastAsia="黑体"/>
          <w:w w:val="110"/>
          <w:szCs w:val="32"/>
        </w:rPr>
        <w:t>上海纪录片学院实验中心管理规定</w:t>
      </w:r>
      <w:r>
        <w:tab/>
      </w:r>
      <w:r>
        <w:fldChar w:fldCharType="begin"/>
      </w:r>
      <w:r>
        <w:instrText xml:space="preserve"> PAGEREF _Toc1512774267 \h </w:instrText>
      </w:r>
      <w:r>
        <w:fldChar w:fldCharType="separate"/>
      </w:r>
      <w:r>
        <w:t>3</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_Toc1138208636 </w:instrText>
      </w:r>
      <w:r>
        <w:rPr>
          <w:rFonts w:hint="eastAsia" w:ascii="黑体" w:eastAsia="黑体"/>
          <w:w w:val="110"/>
          <w:szCs w:val="32"/>
        </w:rPr>
        <w:fldChar w:fldCharType="separate"/>
      </w:r>
      <w:r>
        <w:rPr>
          <w:rFonts w:hint="eastAsia" w:ascii="黑体" w:eastAsia="黑体"/>
          <w:w w:val="110"/>
          <w:szCs w:val="32"/>
        </w:rPr>
        <w:t>上海纪录片学院实验中心学生实验守则</w:t>
      </w:r>
      <w:r>
        <w:tab/>
      </w:r>
      <w:r>
        <w:fldChar w:fldCharType="begin"/>
      </w:r>
      <w:r>
        <w:instrText xml:space="preserve"> PAGEREF _Toc1138208636 \h </w:instrText>
      </w:r>
      <w:r>
        <w:fldChar w:fldCharType="separate"/>
      </w:r>
      <w:r>
        <w:t>6</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_Toc88217776 </w:instrText>
      </w:r>
      <w:r>
        <w:rPr>
          <w:rFonts w:hint="eastAsia" w:ascii="黑体" w:eastAsia="黑体"/>
          <w:w w:val="110"/>
          <w:szCs w:val="32"/>
        </w:rPr>
        <w:fldChar w:fldCharType="separate"/>
      </w:r>
      <w:r>
        <w:rPr>
          <w:rFonts w:hint="eastAsia" w:ascii="黑体" w:eastAsia="黑体"/>
          <w:w w:val="110"/>
          <w:szCs w:val="32"/>
        </w:rPr>
        <w:t>上海纪录片学院实验中心安全</w:t>
      </w:r>
      <w:r>
        <w:rPr>
          <w:rFonts w:hint="eastAsia" w:ascii="黑体" w:eastAsia="黑体"/>
          <w:w w:val="110"/>
          <w:szCs w:val="32"/>
          <w:lang w:val="en-US" w:eastAsia="zh-CN"/>
        </w:rPr>
        <w:t>卫生</w:t>
      </w:r>
      <w:r>
        <w:rPr>
          <w:rFonts w:hint="eastAsia" w:ascii="黑体" w:eastAsia="黑体"/>
          <w:w w:val="110"/>
          <w:szCs w:val="32"/>
        </w:rPr>
        <w:t>管理规定</w:t>
      </w:r>
      <w:r>
        <w:tab/>
      </w:r>
      <w:r>
        <w:fldChar w:fldCharType="begin"/>
      </w:r>
      <w:r>
        <w:instrText xml:space="preserve"> PAGEREF _Toc88217776 \h </w:instrText>
      </w:r>
      <w:r>
        <w:fldChar w:fldCharType="separate"/>
      </w:r>
      <w:r>
        <w:t>8</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_Toc912444802 </w:instrText>
      </w:r>
      <w:r>
        <w:rPr>
          <w:rFonts w:hint="eastAsia" w:ascii="黑体" w:eastAsia="黑体"/>
          <w:w w:val="110"/>
          <w:szCs w:val="32"/>
        </w:rPr>
        <w:fldChar w:fldCharType="separate"/>
      </w:r>
      <w:r>
        <w:rPr>
          <w:rFonts w:hint="eastAsia" w:ascii="黑体" w:eastAsia="黑体"/>
          <w:w w:val="110"/>
          <w:szCs w:val="32"/>
          <w:lang w:val="en-US" w:eastAsia="zh-CN"/>
        </w:rPr>
        <w:t>上海</w:t>
      </w:r>
      <w:r>
        <w:rPr>
          <w:rFonts w:hint="eastAsia" w:ascii="黑体" w:eastAsia="黑体"/>
          <w:w w:val="110"/>
          <w:szCs w:val="32"/>
        </w:rPr>
        <w:t>纪录片学院实验</w:t>
      </w:r>
      <w:r>
        <w:rPr>
          <w:rFonts w:hint="eastAsia" w:ascii="黑体" w:eastAsia="黑体"/>
          <w:w w:val="110"/>
          <w:szCs w:val="32"/>
          <w:lang w:val="en-US" w:eastAsia="zh-CN"/>
        </w:rPr>
        <w:t>中心</w:t>
      </w:r>
      <w:r>
        <w:rPr>
          <w:rFonts w:hint="eastAsia" w:ascii="黑体" w:eastAsia="黑体"/>
          <w:w w:val="110"/>
          <w:szCs w:val="32"/>
        </w:rPr>
        <w:t>安全管理责任书</w:t>
      </w:r>
      <w:r>
        <w:tab/>
      </w:r>
      <w:r>
        <w:fldChar w:fldCharType="begin"/>
      </w:r>
      <w:r>
        <w:instrText xml:space="preserve"> PAGEREF _Toc912444802 \h </w:instrText>
      </w:r>
      <w:r>
        <w:fldChar w:fldCharType="separate"/>
      </w:r>
      <w:r>
        <w:t>14</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_Toc279063987 </w:instrText>
      </w:r>
      <w:r>
        <w:rPr>
          <w:rFonts w:hint="eastAsia" w:ascii="黑体" w:eastAsia="黑体"/>
          <w:w w:val="110"/>
          <w:szCs w:val="32"/>
        </w:rPr>
        <w:fldChar w:fldCharType="separate"/>
      </w:r>
      <w:r>
        <w:rPr>
          <w:rFonts w:hint="eastAsia" w:ascii="黑体" w:eastAsia="黑体"/>
          <w:w w:val="110"/>
          <w:szCs w:val="32"/>
        </w:rPr>
        <w:t>上海纪录片学院实验中心实验设备日常维护工作规定</w:t>
      </w:r>
      <w:r>
        <w:tab/>
      </w:r>
      <w:r>
        <w:fldChar w:fldCharType="begin"/>
      </w:r>
      <w:r>
        <w:instrText xml:space="preserve"> PAGEREF _Toc279063987 \h </w:instrText>
      </w:r>
      <w:r>
        <w:fldChar w:fldCharType="separate"/>
      </w:r>
      <w:r>
        <w:t>18</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_Toc124144461 </w:instrText>
      </w:r>
      <w:r>
        <w:rPr>
          <w:rFonts w:hint="eastAsia" w:ascii="黑体" w:eastAsia="黑体"/>
          <w:w w:val="110"/>
          <w:szCs w:val="32"/>
        </w:rPr>
        <w:fldChar w:fldCharType="separate"/>
      </w:r>
      <w:r>
        <w:rPr>
          <w:rFonts w:hint="eastAsia" w:ascii="黑体" w:eastAsia="黑体"/>
          <w:w w:val="110"/>
          <w:szCs w:val="32"/>
        </w:rPr>
        <w:t>上海纪录片学院实验中心实验设备器材管理</w:t>
      </w:r>
      <w:r>
        <w:rPr>
          <w:rFonts w:hint="eastAsia" w:ascii="黑体" w:eastAsia="黑体"/>
          <w:w w:val="110"/>
          <w:szCs w:val="32"/>
          <w:lang w:val="en-US" w:eastAsia="zh-CN"/>
        </w:rPr>
        <w:t>规定</w:t>
      </w:r>
      <w:r>
        <w:tab/>
      </w:r>
      <w:r>
        <w:fldChar w:fldCharType="begin"/>
      </w:r>
      <w:r>
        <w:instrText xml:space="preserve"> PAGEREF _Toc124144461 \h </w:instrText>
      </w:r>
      <w:r>
        <w:fldChar w:fldCharType="separate"/>
      </w:r>
      <w:r>
        <w:t>21</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_Toc1289334790 </w:instrText>
      </w:r>
      <w:r>
        <w:rPr>
          <w:rFonts w:hint="eastAsia" w:ascii="黑体" w:eastAsia="黑体"/>
          <w:w w:val="110"/>
          <w:szCs w:val="32"/>
        </w:rPr>
        <w:fldChar w:fldCharType="separate"/>
      </w:r>
      <w:r>
        <w:rPr>
          <w:rFonts w:hint="eastAsia" w:ascii="黑体" w:eastAsia="黑体"/>
          <w:w w:val="110"/>
          <w:szCs w:val="32"/>
        </w:rPr>
        <w:t>上海纪录片学院实验中心实验室使用管理规定</w:t>
      </w:r>
      <w:r>
        <w:tab/>
      </w:r>
      <w:r>
        <w:fldChar w:fldCharType="begin"/>
      </w:r>
      <w:r>
        <w:instrText xml:space="preserve"> PAGEREF _Toc1289334790 \h </w:instrText>
      </w:r>
      <w:r>
        <w:fldChar w:fldCharType="separate"/>
      </w:r>
      <w:r>
        <w:t>23</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_Toc1739817300 </w:instrText>
      </w:r>
      <w:r>
        <w:rPr>
          <w:rFonts w:hint="eastAsia" w:ascii="黑体" w:eastAsia="黑体"/>
          <w:w w:val="110"/>
          <w:szCs w:val="32"/>
        </w:rPr>
        <w:fldChar w:fldCharType="separate"/>
      </w:r>
      <w:r>
        <w:rPr>
          <w:rFonts w:hint="eastAsia" w:ascii="黑体" w:eastAsia="黑体"/>
          <w:w w:val="110"/>
          <w:szCs w:val="32"/>
        </w:rPr>
        <w:t>上海纪录片学院实验中心日常摄录设备使用管理规定</w:t>
      </w:r>
      <w:r>
        <w:tab/>
      </w:r>
      <w:r>
        <w:fldChar w:fldCharType="begin"/>
      </w:r>
      <w:r>
        <w:instrText xml:space="preserve"> PAGEREF _Toc1739817300 \h </w:instrText>
      </w:r>
      <w:r>
        <w:fldChar w:fldCharType="separate"/>
      </w:r>
      <w:r>
        <w:t>27</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_Toc891668507 </w:instrText>
      </w:r>
      <w:r>
        <w:rPr>
          <w:rFonts w:hint="eastAsia" w:ascii="黑体" w:eastAsia="黑体"/>
          <w:w w:val="110"/>
          <w:szCs w:val="32"/>
        </w:rPr>
        <w:fldChar w:fldCharType="separate"/>
      </w:r>
      <w:r>
        <w:rPr>
          <w:rFonts w:hint="eastAsia" w:ascii="黑体" w:eastAsia="黑体"/>
          <w:w w:val="110"/>
          <w:szCs w:val="32"/>
        </w:rPr>
        <w:t>上海纪录片学院实验中心高端贵重设备借用管理</w:t>
      </w:r>
      <w:r>
        <w:rPr>
          <w:rFonts w:hint="eastAsia" w:ascii="黑体" w:eastAsia="黑体"/>
          <w:w w:val="110"/>
          <w:szCs w:val="32"/>
          <w:lang w:val="en-US" w:eastAsia="zh-CN"/>
        </w:rPr>
        <w:t>规定</w:t>
      </w:r>
      <w:r>
        <w:tab/>
      </w:r>
      <w:r>
        <w:fldChar w:fldCharType="begin"/>
      </w:r>
      <w:r>
        <w:instrText xml:space="preserve"> PAGEREF _Toc891668507 \h </w:instrText>
      </w:r>
      <w:r>
        <w:fldChar w:fldCharType="separate"/>
      </w:r>
      <w:r>
        <w:t>32</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_Toc1131708383 </w:instrText>
      </w:r>
      <w:r>
        <w:rPr>
          <w:rFonts w:hint="eastAsia" w:ascii="黑体" w:eastAsia="黑体"/>
          <w:w w:val="110"/>
          <w:szCs w:val="32"/>
        </w:rPr>
        <w:fldChar w:fldCharType="separate"/>
      </w:r>
      <w:r>
        <w:rPr>
          <w:rFonts w:hint="eastAsia" w:ascii="黑体" w:eastAsia="黑体"/>
          <w:w w:val="110"/>
          <w:szCs w:val="32"/>
        </w:rPr>
        <w:t>上海纪录片学院实验中心实验耗材管理</w:t>
      </w:r>
      <w:r>
        <w:rPr>
          <w:rFonts w:hint="eastAsia" w:ascii="黑体" w:eastAsia="黑体"/>
          <w:w w:val="110"/>
          <w:szCs w:val="32"/>
          <w:lang w:val="en-US" w:eastAsia="zh-CN"/>
        </w:rPr>
        <w:t>规定</w:t>
      </w:r>
      <w:r>
        <w:tab/>
      </w:r>
      <w:r>
        <w:fldChar w:fldCharType="begin"/>
      </w:r>
      <w:r>
        <w:instrText xml:space="preserve"> PAGEREF _Toc1131708383 \h </w:instrText>
      </w:r>
      <w:r>
        <w:fldChar w:fldCharType="separate"/>
      </w:r>
      <w:r>
        <w:t>43</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_Toc360131602 </w:instrText>
      </w:r>
      <w:r>
        <w:rPr>
          <w:rFonts w:hint="eastAsia" w:ascii="黑体" w:eastAsia="黑体"/>
          <w:w w:val="110"/>
          <w:szCs w:val="32"/>
        </w:rPr>
        <w:fldChar w:fldCharType="separate"/>
      </w:r>
      <w:r>
        <w:rPr>
          <w:rFonts w:hint="eastAsia" w:ascii="黑体" w:eastAsia="黑体"/>
          <w:w w:val="110"/>
          <w:szCs w:val="32"/>
        </w:rPr>
        <w:t>上海纪录片学院实验中心实验设备丢失、损坏赔偿</w:t>
      </w:r>
      <w:r>
        <w:rPr>
          <w:rFonts w:hint="eastAsia" w:ascii="黑体" w:eastAsia="黑体"/>
          <w:w w:val="110"/>
          <w:szCs w:val="32"/>
          <w:lang w:val="en-US" w:eastAsia="zh-CN"/>
        </w:rPr>
        <w:t>规定</w:t>
      </w:r>
      <w:r>
        <w:tab/>
      </w:r>
      <w:r>
        <w:fldChar w:fldCharType="begin"/>
      </w:r>
      <w:r>
        <w:instrText xml:space="preserve"> PAGEREF _Toc360131602 \h </w:instrText>
      </w:r>
      <w:r>
        <w:fldChar w:fldCharType="separate"/>
      </w:r>
      <w:r>
        <w:t>44</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_Toc789275540 </w:instrText>
      </w:r>
      <w:r>
        <w:rPr>
          <w:rFonts w:hint="eastAsia" w:ascii="黑体" w:eastAsia="黑体"/>
          <w:w w:val="110"/>
          <w:szCs w:val="32"/>
        </w:rPr>
        <w:fldChar w:fldCharType="separate"/>
      </w:r>
      <w:r>
        <w:rPr>
          <w:rFonts w:hint="eastAsia" w:ascii="黑体" w:eastAsia="黑体"/>
          <w:w w:val="110"/>
          <w:szCs w:val="32"/>
        </w:rPr>
        <w:t>上海纪录片学院实验中心安全事故应急预案</w:t>
      </w:r>
      <w:r>
        <w:rPr>
          <w:rFonts w:hint="eastAsia" w:ascii="黑体" w:eastAsia="黑体"/>
          <w:w w:val="110"/>
          <w:szCs w:val="32"/>
          <w:lang w:val="en-US" w:eastAsia="zh-CN"/>
        </w:rPr>
        <w:t>办法</w:t>
      </w:r>
      <w:r>
        <w:tab/>
      </w:r>
      <w:r>
        <w:fldChar w:fldCharType="begin"/>
      </w:r>
      <w:r>
        <w:instrText xml:space="preserve"> PAGEREF _Toc789275540 \h </w:instrText>
      </w:r>
      <w:r>
        <w:fldChar w:fldCharType="separate"/>
      </w:r>
      <w:r>
        <w:t>47</w:t>
      </w:r>
      <w:r>
        <w:fldChar w:fldCharType="end"/>
      </w:r>
      <w:r>
        <w:rPr>
          <w:rFonts w:hint="eastAsia" w:ascii="黑体" w:eastAsia="黑体"/>
          <w:w w:val="110"/>
          <w:szCs w:val="32"/>
        </w:rPr>
        <w:fldChar w:fldCharType="end"/>
      </w:r>
    </w:p>
    <w:p>
      <w:pPr>
        <w:pStyle w:val="4"/>
        <w:keepNext w:val="0"/>
        <w:keepLines w:val="0"/>
        <w:pageBreakBefore w:val="0"/>
        <w:widowControl w:val="0"/>
        <w:tabs>
          <w:tab w:val="right" w:leader="dot" w:pos="8303"/>
        </w:tabs>
        <w:kinsoku/>
        <w:wordWrap/>
        <w:overflowPunct/>
        <w:topLinePunct w:val="0"/>
        <w:autoSpaceDE/>
        <w:autoSpaceDN/>
        <w:bidi w:val="0"/>
        <w:adjustRightInd/>
        <w:snapToGrid/>
        <w:spacing w:line="360" w:lineRule="auto"/>
        <w:textAlignment w:val="auto"/>
      </w:pPr>
      <w:r>
        <w:rPr>
          <w:rFonts w:hint="eastAsia" w:ascii="黑体" w:eastAsia="黑体"/>
          <w:w w:val="110"/>
          <w:szCs w:val="32"/>
        </w:rPr>
        <w:fldChar w:fldCharType="begin"/>
      </w:r>
      <w:r>
        <w:rPr>
          <w:rFonts w:hint="eastAsia" w:ascii="黑体" w:eastAsia="黑体"/>
          <w:w w:val="110"/>
          <w:szCs w:val="32"/>
        </w:rPr>
        <w:instrText xml:space="preserve"> HYPERLINK \l _Toc347513261 </w:instrText>
      </w:r>
      <w:r>
        <w:rPr>
          <w:rFonts w:hint="eastAsia" w:ascii="黑体" w:eastAsia="黑体"/>
          <w:w w:val="110"/>
          <w:szCs w:val="32"/>
        </w:rPr>
        <w:fldChar w:fldCharType="separate"/>
      </w:r>
      <w:r>
        <w:rPr>
          <w:rFonts w:hint="eastAsia" w:ascii="黑体" w:eastAsia="黑体"/>
          <w:w w:val="110"/>
          <w:szCs w:val="32"/>
        </w:rPr>
        <w:t>上海纪录片学院学生诚信使用实验设备承诺书</w:t>
      </w:r>
      <w:r>
        <w:tab/>
      </w:r>
      <w:r>
        <w:fldChar w:fldCharType="begin"/>
      </w:r>
      <w:r>
        <w:instrText xml:space="preserve"> PAGEREF _Toc347513261 \h </w:instrText>
      </w:r>
      <w:r>
        <w:fldChar w:fldCharType="separate"/>
      </w:r>
      <w:r>
        <w:t>53</w:t>
      </w:r>
      <w:r>
        <w:fldChar w:fldCharType="end"/>
      </w:r>
      <w:r>
        <w:rPr>
          <w:rFonts w:hint="eastAsia" w:ascii="黑体" w:eastAsia="黑体"/>
          <w:w w:val="110"/>
          <w:szCs w:val="32"/>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eastAsia="黑体"/>
          <w:b/>
          <w:w w:val="110"/>
          <w:sz w:val="32"/>
          <w:szCs w:val="32"/>
        </w:rPr>
        <w:sectPr>
          <w:pgSz w:w="11906" w:h="16838"/>
          <w:pgMar w:top="1440" w:right="1800"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eastAsia="黑体"/>
          <w:w w:val="110"/>
          <w:szCs w:val="32"/>
        </w:rPr>
        <w:fldChar w:fldCharType="end"/>
      </w:r>
    </w:p>
    <w:p>
      <w:pPr>
        <w:spacing w:line="360" w:lineRule="auto"/>
        <w:ind w:firstLine="480"/>
        <w:jc w:val="center"/>
        <w:outlineLvl w:val="0"/>
        <w:rPr>
          <w:rFonts w:ascii="黑体" w:eastAsia="黑体"/>
          <w:b/>
          <w:w w:val="110"/>
          <w:sz w:val="28"/>
          <w:szCs w:val="28"/>
        </w:rPr>
      </w:pPr>
      <w:bookmarkStart w:id="1" w:name="_Toc1512774267"/>
      <w:r>
        <w:rPr>
          <w:rFonts w:hint="eastAsia" w:ascii="黑体" w:eastAsia="黑体"/>
          <w:b/>
          <w:w w:val="110"/>
          <w:sz w:val="32"/>
          <w:szCs w:val="32"/>
        </w:rPr>
        <w:t>上海纪录片学院实验中心管理规定</w:t>
      </w:r>
      <w:bookmarkEnd w:id="0"/>
      <w:bookmarkEnd w:id="1"/>
    </w:p>
    <w:p>
      <w:pPr>
        <w:spacing w:line="360" w:lineRule="auto"/>
        <w:ind w:firstLine="480"/>
        <w:rPr>
          <w:sz w:val="28"/>
          <w:szCs w:val="28"/>
        </w:rPr>
      </w:pP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为加强上海纪录片学院实验中心各实验室（下称实验中心）的管理，保证实验室各项系统的安全运作，为教师和学生的教学工作创造一个良好的实验环境，根据</w:t>
      </w:r>
      <w:r>
        <w:rPr>
          <w:rFonts w:asciiTheme="minorEastAsia" w:hAnsiTheme="minorEastAsia" w:eastAsiaTheme="minorEastAsia" w:cstheme="minorEastAsia"/>
          <w:sz w:val="28"/>
          <w:szCs w:val="28"/>
        </w:rPr>
        <w:t>教育部</w:t>
      </w:r>
      <w:r>
        <w:rPr>
          <w:rFonts w:hint="eastAsia" w:asciiTheme="minorEastAsia" w:hAnsiTheme="minorEastAsia" w:eastAsiaTheme="minorEastAsia" w:cstheme="minorEastAsia"/>
          <w:sz w:val="28"/>
          <w:szCs w:val="28"/>
        </w:rPr>
        <w:t>《高等学校</w:t>
      </w:r>
      <w:r>
        <w:rPr>
          <w:rFonts w:asciiTheme="minorEastAsia" w:hAnsiTheme="minorEastAsia" w:eastAsiaTheme="minorEastAsia" w:cstheme="minorEastAsia"/>
          <w:sz w:val="28"/>
          <w:szCs w:val="28"/>
        </w:rPr>
        <w:t>实验室工作规定</w:t>
      </w: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上海政法</w:t>
      </w:r>
      <w:r>
        <w:rPr>
          <w:rFonts w:asciiTheme="minorEastAsia" w:hAnsiTheme="minorEastAsia" w:eastAsiaTheme="minorEastAsia" w:cstheme="minorEastAsia"/>
          <w:sz w:val="28"/>
          <w:szCs w:val="28"/>
        </w:rPr>
        <w:t>学院实验</w:t>
      </w:r>
      <w:r>
        <w:rPr>
          <w:rFonts w:hint="eastAsia" w:asciiTheme="minorEastAsia" w:hAnsiTheme="minorEastAsia" w:eastAsiaTheme="minorEastAsia" w:cstheme="minorEastAsia"/>
          <w:sz w:val="28"/>
          <w:szCs w:val="28"/>
        </w:rPr>
        <w:t>实训</w:t>
      </w:r>
      <w:r>
        <w:rPr>
          <w:rFonts w:asciiTheme="minorEastAsia" w:hAnsiTheme="minorEastAsia" w:eastAsiaTheme="minorEastAsia" w:cstheme="minorEastAsia"/>
          <w:sz w:val="28"/>
          <w:szCs w:val="28"/>
        </w:rPr>
        <w:t>室管理办法（</w:t>
      </w:r>
      <w:r>
        <w:rPr>
          <w:rFonts w:hint="eastAsia" w:asciiTheme="minorEastAsia" w:hAnsiTheme="minorEastAsia" w:eastAsiaTheme="minorEastAsia" w:cstheme="minorEastAsia"/>
          <w:sz w:val="28"/>
          <w:szCs w:val="28"/>
        </w:rPr>
        <w:t>修订</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，特制定如下管理规定：</w:t>
      </w:r>
    </w:p>
    <w:p>
      <w:pPr>
        <w:spacing w:line="360" w:lineRule="auto"/>
        <w:ind w:firstLine="560" w:firstLineChars="200"/>
        <w:rPr>
          <w:rFonts w:asciiTheme="minorEastAsia" w:hAnsiTheme="minorEastAsia" w:eastAsiaTheme="minorEastAsia" w:cstheme="minorEastAsia"/>
          <w:sz w:val="28"/>
          <w:szCs w:val="28"/>
        </w:rPr>
      </w:pPr>
    </w:p>
    <w:p>
      <w:pPr>
        <w:numPr>
          <w:ilvl w:val="0"/>
          <w:numId w:val="1"/>
        </w:numPr>
        <w:spacing w:line="360" w:lineRule="auto"/>
        <w:ind w:firstLine="562" w:firstLineChars="200"/>
        <w:rPr>
          <w:rFonts w:asciiTheme="minorEastAsia" w:hAnsiTheme="minorEastAsia" w:eastAsiaTheme="minorEastAsia" w:cstheme="minorEastAsia"/>
          <w:b/>
          <w:bCs/>
          <w:sz w:val="28"/>
          <w:szCs w:val="28"/>
        </w:rPr>
      </w:pPr>
      <w:bookmarkStart w:id="2" w:name="_Toc1479248326"/>
      <w:r>
        <w:rPr>
          <w:rFonts w:hint="eastAsia" w:asciiTheme="minorEastAsia" w:hAnsiTheme="minorEastAsia" w:eastAsiaTheme="minorEastAsia" w:cstheme="minorEastAsia"/>
          <w:b/>
          <w:bCs/>
          <w:sz w:val="28"/>
          <w:szCs w:val="28"/>
        </w:rPr>
        <w:t>总 则</w:t>
      </w:r>
      <w:bookmarkEnd w:id="2"/>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实验中心是以实验教学为主，同时为科学研究、技术开发和生产实习服务的教学单位。</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实验中心必须努力贯彻国家的教育方针，保证完成实验教学任务，不断提高实验教学水平，根据需要与可能积极开展科学研究与技术开发工作，为经济建设与社会发展服务。</w:t>
      </w:r>
    </w:p>
    <w:p>
      <w:pPr>
        <w:spacing w:line="360" w:lineRule="auto"/>
        <w:ind w:firstLine="562" w:firstLineChars="200"/>
        <w:rPr>
          <w:rFonts w:asciiTheme="minorEastAsia" w:hAnsiTheme="minorEastAsia" w:eastAsiaTheme="minorEastAsia" w:cstheme="minorEastAsia"/>
          <w:b/>
          <w:bCs/>
          <w:sz w:val="28"/>
          <w:szCs w:val="28"/>
        </w:rPr>
      </w:pPr>
    </w:p>
    <w:p>
      <w:pPr>
        <w:spacing w:line="360" w:lineRule="auto"/>
        <w:ind w:firstLine="562" w:firstLineChars="200"/>
        <w:jc w:val="left"/>
        <w:rPr>
          <w:rFonts w:asciiTheme="minorEastAsia" w:hAnsiTheme="minorEastAsia" w:eastAsiaTheme="minorEastAsia" w:cstheme="minorEastAsia"/>
          <w:b/>
          <w:bCs/>
          <w:sz w:val="28"/>
          <w:szCs w:val="28"/>
        </w:rPr>
      </w:pPr>
      <w:bookmarkStart w:id="3" w:name="_Toc308433763"/>
      <w:r>
        <w:rPr>
          <w:rFonts w:hint="eastAsia" w:asciiTheme="minorEastAsia" w:hAnsiTheme="minorEastAsia" w:eastAsiaTheme="minorEastAsia" w:cstheme="minorEastAsia"/>
          <w:b/>
          <w:bCs/>
          <w:sz w:val="28"/>
          <w:szCs w:val="28"/>
        </w:rPr>
        <w:t>第二章 基本任务</w:t>
      </w:r>
      <w:bookmarkEnd w:id="3"/>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实验中心的基本任务是为学院教学、科研服务，以及在满足教学科研的前提下为社会提供服务。</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(一)实验中心要根据学校教学计划和教学大纲，准备好实验设备，合理安排实验技术人员或管理人员，保障实验教学任务；</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(二)实验中心要根据承担的科研任务，积极开展科学实验工作，努力提高实验技术，完善技术条件和工作环境，保证高效率、高水平地完成科学实验任务；</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(三)实验中心要积极创造条件，向学院师生开放。在保证完成教学和科研任务的前提下，积极开展社会服务、技术开发、技术交流活动。</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为保证以上基本任务顺利完成，实验中心须做到：</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(一)做好设备的规范化管理工作，经常检查仪器设备的运行状况，保证账、物、卡完全相符；</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(二)做好仪器设备的维护、维修及标定工作，使仪器设备处于良好状态；根据实验教学任务，完善设备、设施，培训实验技术人员；</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(三)要建立和健全各项规章制度，使各项工作规范化、制度化。</w:t>
      </w:r>
    </w:p>
    <w:p>
      <w:pPr>
        <w:spacing w:line="360" w:lineRule="auto"/>
        <w:ind w:firstLine="560" w:firstLineChars="200"/>
        <w:jc w:val="left"/>
        <w:rPr>
          <w:rFonts w:asciiTheme="minorEastAsia" w:hAnsiTheme="minorEastAsia" w:eastAsiaTheme="minorEastAsia" w:cstheme="minorEastAsia"/>
          <w:sz w:val="28"/>
          <w:szCs w:val="28"/>
        </w:rPr>
      </w:pPr>
    </w:p>
    <w:p>
      <w:pPr>
        <w:spacing w:line="360" w:lineRule="auto"/>
        <w:ind w:firstLine="562" w:firstLineChars="200"/>
        <w:jc w:val="left"/>
        <w:rPr>
          <w:rFonts w:asciiTheme="minorEastAsia" w:hAnsiTheme="minorEastAsia" w:eastAsiaTheme="minorEastAsia" w:cstheme="minorEastAsia"/>
          <w:b/>
          <w:bCs/>
          <w:sz w:val="28"/>
          <w:szCs w:val="28"/>
        </w:rPr>
      </w:pPr>
      <w:bookmarkStart w:id="4" w:name="_Toc1968214530"/>
      <w:r>
        <w:rPr>
          <w:rFonts w:hint="eastAsia" w:asciiTheme="minorEastAsia" w:hAnsiTheme="minorEastAsia" w:eastAsiaTheme="minorEastAsia" w:cstheme="minorEastAsia"/>
          <w:b/>
          <w:bCs/>
          <w:sz w:val="28"/>
          <w:szCs w:val="28"/>
        </w:rPr>
        <w:t>第三章 实验中心管理</w:t>
      </w:r>
      <w:bookmarkEnd w:id="4"/>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实验中心实行学校统一领导、部门管理的体制。实验技术人员或管理员，其主要职责是：</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（一）管理实验中心的设备，做到账、物、卡三者完全相符；</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（二）维护实验中心设备和环境清洁整齐，做好各实验室的卫生工作；</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（三）做好每次实验的准备工作，包括设备的准备、教室的准备等；</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（四）熟练掌握有关设备的使用和操作规范，负责监控、检查实验中心的设备运行情况，及时报修排除故障，确保实验教学的正常进行；</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（五）负责实验中心的用电、消防、防盗等安全管理，随时检查、排摸实验室可能存在的安全隐患，发现问题及时上报解决，杜绝各类安全事故的发生；</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（六）做好实验中心的日志和登记工作，负责各类数据、信息、资料的归档、统计、上报等；</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（七）负责实验中心钥匙的保管工作，钥匙转交他人须经学院领导同意，并登记报备；</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（八）遵守和执行实验中心有关规章制度，完成领导交办的任务。</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实验中心要实行科学管理，完善各项管理规章制度，做好实验室各项管理工作。</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实验中心要根据本实验室的任务，健全安全防范管理制度，落实“四防”</w:t>
      </w:r>
      <w:r>
        <w:rPr>
          <w:rFonts w:asciiTheme="minorEastAsia" w:hAnsiTheme="minorEastAsia" w:eastAsiaTheme="minorEastAsia" w:cstheme="minorEastAsia"/>
          <w:sz w:val="28"/>
          <w:szCs w:val="28"/>
        </w:rPr>
        <w:t>(防火、防盗、防破坏、防灾害事故)</w:t>
      </w:r>
      <w:r>
        <w:rPr>
          <w:rFonts w:hint="eastAsia" w:asciiTheme="minorEastAsia" w:hAnsiTheme="minorEastAsia" w:eastAsiaTheme="minorEastAsia" w:cstheme="minorEastAsia"/>
          <w:sz w:val="28"/>
          <w:szCs w:val="28"/>
        </w:rPr>
        <w:t>安全责任人，配置必要的安全防火设备和器材，并定期检查，消除各种险情隐患。</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对进入实验中心的工作人员和学生要进行安全教育，讲明本实验室的安全规定、注意事项及设备的操作规程。未经安全教育者，不得进入实验室开展实验活动，不得动用仪器设备和实验用品。</w:t>
      </w:r>
    </w:p>
    <w:p>
      <w:pPr>
        <w:spacing w:line="360" w:lineRule="auto"/>
        <w:ind w:firstLine="560" w:firstLineChars="200"/>
        <w:jc w:val="left"/>
        <w:rPr>
          <w:rFonts w:asciiTheme="minorEastAsia" w:hAnsiTheme="minorEastAsia" w:eastAsiaTheme="minorEastAsia" w:cstheme="minorEastAsia"/>
          <w:sz w:val="28"/>
          <w:szCs w:val="28"/>
        </w:rPr>
      </w:pPr>
    </w:p>
    <w:p>
      <w:pPr>
        <w:spacing w:line="360" w:lineRule="auto"/>
        <w:ind w:firstLine="562" w:firstLineChars="200"/>
        <w:jc w:val="left"/>
        <w:rPr>
          <w:rFonts w:asciiTheme="minorEastAsia" w:hAnsiTheme="minorEastAsia" w:eastAsiaTheme="minorEastAsia" w:cstheme="minorEastAsia"/>
          <w:b/>
          <w:bCs/>
          <w:sz w:val="28"/>
          <w:szCs w:val="28"/>
        </w:rPr>
      </w:pPr>
      <w:bookmarkStart w:id="5" w:name="_Toc2090990969"/>
      <w:r>
        <w:rPr>
          <w:rFonts w:hint="eastAsia" w:asciiTheme="minorEastAsia" w:hAnsiTheme="minorEastAsia" w:eastAsiaTheme="minorEastAsia" w:cstheme="minorEastAsia"/>
          <w:b/>
          <w:bCs/>
          <w:sz w:val="28"/>
          <w:szCs w:val="28"/>
        </w:rPr>
        <w:t>第四章 附则</w:t>
      </w:r>
      <w:bookmarkEnd w:id="5"/>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本规章制度是执行实验室规章制度的具体操作指南，在实践应用中发现不足之处、新问题将由实验室负责人和实验室管理团队及专家组进行及时补充、完善。</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本</w:t>
      </w:r>
      <w:r>
        <w:rPr>
          <w:rFonts w:hint="eastAsia" w:asciiTheme="minorEastAsia" w:hAnsiTheme="minorEastAsia" w:eastAsiaTheme="minorEastAsia" w:cstheme="minorEastAsia"/>
          <w:sz w:val="28"/>
          <w:szCs w:val="28"/>
          <w:lang w:val="en-US" w:eastAsia="zh-CN"/>
        </w:rPr>
        <w:t>规定</w:t>
      </w:r>
      <w:r>
        <w:rPr>
          <w:rFonts w:hint="eastAsia" w:asciiTheme="minorEastAsia" w:hAnsiTheme="minorEastAsia" w:eastAsiaTheme="minorEastAsia" w:cstheme="minorEastAsia"/>
          <w:sz w:val="28"/>
          <w:szCs w:val="28"/>
        </w:rPr>
        <w:t>自发布之日起施行，由上海纪录片学院实验中心负责解释。</w:t>
      </w:r>
    </w:p>
    <w:p>
      <w:pPr>
        <w:spacing w:line="360" w:lineRule="auto"/>
        <w:ind w:firstLine="480"/>
        <w:jc w:val="center"/>
        <w:outlineLvl w:val="0"/>
        <w:rPr>
          <w:rFonts w:ascii="黑体" w:eastAsia="黑体"/>
          <w:b/>
          <w:w w:val="110"/>
          <w:sz w:val="32"/>
          <w:szCs w:val="32"/>
        </w:rPr>
      </w:pPr>
      <w:bookmarkStart w:id="6" w:name="_Toc1138208636"/>
      <w:bookmarkStart w:id="7" w:name="_Toc1370184259"/>
      <w:r>
        <w:rPr>
          <w:rFonts w:hint="eastAsia" w:ascii="黑体" w:eastAsia="黑体"/>
          <w:b/>
          <w:w w:val="110"/>
          <w:sz w:val="32"/>
          <w:szCs w:val="32"/>
        </w:rPr>
        <w:t>上海纪录片学院实验中心学生实验守则</w:t>
      </w:r>
      <w:bookmarkEnd w:id="6"/>
      <w:bookmarkEnd w:id="7"/>
    </w:p>
    <w:p>
      <w:pPr>
        <w:spacing w:before="156" w:beforeLines="50" w:line="360" w:lineRule="auto"/>
        <w:ind w:firstLine="480"/>
        <w:rPr>
          <w:sz w:val="28"/>
          <w:szCs w:val="28"/>
        </w:rPr>
      </w:pPr>
    </w:p>
    <w:p>
      <w:pPr>
        <w:spacing w:before="156" w:before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为保证上海纪录片学院实验中心实验实训教学高效和安全地进行，特制定本守则，所有实验实训人员，必须严格遵守本守则。</w:t>
      </w:r>
    </w:p>
    <w:p>
      <w:pPr>
        <w:spacing w:before="156" w:before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一、实验人员须严格遵守学校课堂管理各项规定，严格遵守实验室各项管理规定，严格遵从实验室管理员和任课教师的具体指导和安排。</w:t>
      </w:r>
    </w:p>
    <w:p>
      <w:pPr>
        <w:spacing w:before="156" w:before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二、严格按教学目标和实验实训任务，按任课教师的安排，使用指定的实验设备。其他实验设备，未经许可，不得擅自动用。</w:t>
      </w:r>
    </w:p>
    <w:p>
      <w:pPr>
        <w:spacing w:before="156" w:before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实验人员须在任课教师的具体指导下，严格按照规范操作有序进行实验。每次实验前均须确认设备状态正常，经任课教师或实验室管理员确认已掌握操作规则后，才可操作相关设备。如遇异常立即通知任课教师，不得擅自处理。</w:t>
      </w:r>
    </w:p>
    <w:p>
      <w:pPr>
        <w:spacing w:before="156" w:beforeLines="50" w:line="360" w:lineRule="auto"/>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四、实验人员不得擅自更改设备的参数设置。特殊情况，须经任课教师或实验室管理员同意，在其指导下进行，并做好相关记录；使用完毕后应立即恢复原状。</w:t>
      </w:r>
    </w:p>
    <w:p>
      <w:pPr>
        <w:spacing w:before="156" w:beforeLines="50" w:line="360" w:lineRule="auto"/>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五、未经许可，不得擅自启动或关闭实验设备；不得随意调换或移位实验设备；不得擅接电源、擅拉线路；不得随意拔插网络线路及其他设备。</w:t>
      </w:r>
    </w:p>
    <w:p>
      <w:pPr>
        <w:spacing w:before="156" w:beforeLines="50" w:line="360" w:lineRule="auto"/>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六、爱护公物，使用实验设备时，须细致、谨慎，轻拿轻放，确保设备不受水浸、尘污、腐蚀、碰撞和反力操作。</w:t>
      </w:r>
    </w:p>
    <w:p>
      <w:pPr>
        <w:spacing w:before="156" w:beforeLines="50" w:line="360" w:lineRule="auto"/>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七、实验室内的各种信息接收通道，如传真机、有线电视、卫星电视、互联网等，只用于接收特定内容；未经批准，不得擅自接收其他信息源。</w:t>
      </w:r>
    </w:p>
    <w:p>
      <w:pPr>
        <w:spacing w:before="156" w:beforeLines="50" w:line="360" w:lineRule="auto"/>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八、保持环境安静，不得喧哗和随意走动。实验期间，无关人员不得入内。</w:t>
      </w:r>
    </w:p>
    <w:p>
      <w:pPr>
        <w:spacing w:before="156" w:before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九、保持环境整洁，严禁带入任何食物和饮料；禁止乱扔垃圾。</w:t>
      </w:r>
    </w:p>
    <w:p>
      <w:pPr>
        <w:spacing w:before="156" w:before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十、实验室内禁止任何明火，严禁吸烟。</w:t>
      </w:r>
    </w:p>
    <w:p>
      <w:pPr>
        <w:spacing w:before="156" w:beforeLines="50" w:line="360" w:lineRule="auto"/>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十一、严格按教学要求使用实验室设备，不得用实验室设备从事与实验实训教学内容和任务无关的工作。</w:t>
      </w:r>
    </w:p>
    <w:p>
      <w:pPr>
        <w:spacing w:before="156" w:before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学院鼓励和支持学生利用实验室开展各种相关的课外实践活动。课外实践需要使用实验室或借用设备，应明确活动目标和具体安排，事先填写《上海纪录片学院实验室借用申请单》和《上海纪录片学院摄录设备借用单》，经学院同意后，在不影响正常教学的情况下，方可使用实验室或实验设备,课外实践时应确保设备安全。</w:t>
      </w:r>
    </w:p>
    <w:p>
      <w:pPr>
        <w:numPr>
          <w:ilvl w:val="255"/>
          <w:numId w:val="0"/>
        </w:numPr>
        <w:spacing w:before="156" w:beforeLines="5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十三、如有违反上述规定，造成实验室设备损坏和人员损伤的须按相关规定承担赔偿责任和相应的行政处分。</w:t>
      </w:r>
    </w:p>
    <w:p>
      <w:pPr>
        <w:spacing w:line="360" w:lineRule="auto"/>
        <w:ind w:firstLine="560" w:firstLineChars="200"/>
        <w:rPr>
          <w:sz w:val="28"/>
          <w:szCs w:val="28"/>
        </w:rPr>
      </w:pPr>
      <w:r>
        <w:rPr>
          <w:rFonts w:hint="eastAsia"/>
          <w:sz w:val="28"/>
          <w:szCs w:val="28"/>
        </w:rPr>
        <w:t>十四 、本</w:t>
      </w:r>
      <w:r>
        <w:rPr>
          <w:rFonts w:hint="eastAsia"/>
          <w:sz w:val="28"/>
          <w:szCs w:val="28"/>
          <w:lang w:val="en-US" w:eastAsia="zh-CN"/>
        </w:rPr>
        <w:t>规定</w:t>
      </w:r>
      <w:r>
        <w:rPr>
          <w:rFonts w:hint="eastAsia"/>
          <w:sz w:val="28"/>
          <w:szCs w:val="28"/>
        </w:rPr>
        <w:t>自发布之日起施行，由上海纪录片学院实验中心负责解释。</w:t>
      </w:r>
    </w:p>
    <w:p>
      <w:pPr>
        <w:spacing w:line="360" w:lineRule="auto"/>
        <w:ind w:firstLine="480"/>
        <w:jc w:val="center"/>
        <w:outlineLvl w:val="0"/>
        <w:rPr>
          <w:rFonts w:ascii="黑体" w:eastAsia="黑体"/>
          <w:b/>
          <w:w w:val="110"/>
          <w:sz w:val="32"/>
          <w:szCs w:val="32"/>
        </w:rPr>
      </w:pPr>
      <w:bookmarkStart w:id="8" w:name="_Toc1219694232"/>
    </w:p>
    <w:p>
      <w:pPr>
        <w:spacing w:line="360" w:lineRule="auto"/>
        <w:ind w:firstLine="480"/>
        <w:jc w:val="center"/>
        <w:outlineLvl w:val="0"/>
        <w:rPr>
          <w:rFonts w:ascii="黑体" w:eastAsia="黑体"/>
          <w:b/>
          <w:w w:val="110"/>
          <w:sz w:val="32"/>
          <w:szCs w:val="32"/>
        </w:rPr>
      </w:pPr>
      <w:bookmarkStart w:id="9" w:name="_Toc88217776"/>
      <w:r>
        <w:rPr>
          <w:rFonts w:hint="eastAsia" w:ascii="黑体" w:eastAsia="黑体"/>
          <w:b/>
          <w:w w:val="110"/>
          <w:sz w:val="32"/>
          <w:szCs w:val="32"/>
        </w:rPr>
        <w:t>上海纪录片学院实验中心安全</w:t>
      </w:r>
      <w:r>
        <w:rPr>
          <w:rFonts w:hint="eastAsia" w:ascii="黑体" w:eastAsia="黑体"/>
          <w:b/>
          <w:w w:val="110"/>
          <w:sz w:val="32"/>
          <w:szCs w:val="32"/>
          <w:lang w:val="en-US" w:eastAsia="zh-CN"/>
        </w:rPr>
        <w:t>卫生</w:t>
      </w:r>
      <w:r>
        <w:rPr>
          <w:rFonts w:hint="eastAsia" w:ascii="黑体" w:eastAsia="黑体"/>
          <w:b/>
          <w:w w:val="110"/>
          <w:sz w:val="32"/>
          <w:szCs w:val="32"/>
        </w:rPr>
        <w:t>管理规定</w:t>
      </w:r>
      <w:bookmarkEnd w:id="8"/>
      <w:bookmarkEnd w:id="9"/>
    </w:p>
    <w:p>
      <w:pPr>
        <w:spacing w:before="156" w:beforeLines="50" w:line="360" w:lineRule="auto"/>
        <w:ind w:firstLine="560" w:firstLineChars="200"/>
        <w:jc w:val="center"/>
        <w:rPr>
          <w:rFonts w:ascii="仿宋" w:hAnsi="仿宋" w:eastAsia="仿宋"/>
          <w:sz w:val="28"/>
          <w:szCs w:val="28"/>
        </w:rPr>
      </w:pP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实验室是教学和科研重地，为保证实验师生人身安全、实验设备安全和信息安全，保障</w:t>
      </w:r>
      <w:r>
        <w:rPr>
          <w:rFonts w:asciiTheme="minorEastAsia" w:hAnsiTheme="minorEastAsia" w:eastAsiaTheme="minorEastAsia" w:cstheme="minorEastAsia"/>
          <w:sz w:val="28"/>
          <w:szCs w:val="28"/>
        </w:rPr>
        <w:t>正常教学秩序，</w:t>
      </w:r>
      <w:r>
        <w:rPr>
          <w:rFonts w:hint="eastAsia" w:asciiTheme="minorEastAsia" w:hAnsiTheme="minorEastAsia" w:eastAsiaTheme="minorEastAsia" w:cstheme="minorEastAsia"/>
          <w:sz w:val="28"/>
          <w:szCs w:val="28"/>
        </w:rPr>
        <w:t>根据教育部印发</w:t>
      </w:r>
      <w:r>
        <w:rPr>
          <w:rFonts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rPr>
        <w:t>《高等学校</w:t>
      </w:r>
      <w:r>
        <w:rPr>
          <w:rFonts w:asciiTheme="minorEastAsia" w:hAnsiTheme="minorEastAsia" w:eastAsiaTheme="minorEastAsia" w:cstheme="minorEastAsia"/>
          <w:sz w:val="28"/>
          <w:szCs w:val="28"/>
        </w:rPr>
        <w:t>实验室安全规范</w:t>
      </w:r>
      <w:r>
        <w:rPr>
          <w:rFonts w:hint="eastAsia" w:asciiTheme="minorEastAsia" w:hAnsiTheme="minorEastAsia" w:eastAsiaTheme="minorEastAsia" w:cstheme="minorEastAsia"/>
          <w:sz w:val="28"/>
          <w:szCs w:val="28"/>
        </w:rPr>
        <w:t>》《上海政法学院</w:t>
      </w:r>
      <w:r>
        <w:rPr>
          <w:rFonts w:asciiTheme="minorEastAsia" w:hAnsiTheme="minorEastAsia" w:eastAsiaTheme="minorEastAsia" w:cstheme="minorEastAsia"/>
          <w:sz w:val="28"/>
          <w:szCs w:val="28"/>
        </w:rPr>
        <w:t>实验实训室安全管理办法（</w:t>
      </w:r>
      <w:r>
        <w:rPr>
          <w:rFonts w:hint="eastAsia" w:asciiTheme="minorEastAsia" w:hAnsiTheme="minorEastAsia" w:eastAsiaTheme="minorEastAsia" w:cstheme="minorEastAsia"/>
          <w:sz w:val="28"/>
          <w:szCs w:val="28"/>
        </w:rPr>
        <w:t>修订</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》等</w:t>
      </w:r>
      <w:r>
        <w:rPr>
          <w:rFonts w:asciiTheme="minorEastAsia" w:hAnsiTheme="minorEastAsia" w:eastAsiaTheme="minorEastAsia" w:cstheme="minorEastAsia"/>
          <w:sz w:val="28"/>
          <w:szCs w:val="28"/>
        </w:rPr>
        <w:t>文件</w:t>
      </w:r>
      <w:r>
        <w:rPr>
          <w:rFonts w:hint="eastAsia" w:asciiTheme="minorEastAsia" w:hAnsiTheme="minorEastAsia" w:eastAsiaTheme="minorEastAsia" w:cstheme="minorEastAsia"/>
          <w:sz w:val="28"/>
          <w:szCs w:val="28"/>
        </w:rPr>
        <w:t>精神</w:t>
      </w:r>
      <w:r>
        <w:rPr>
          <w:rFonts w:asciiTheme="minorEastAsia" w:hAnsiTheme="minorEastAsia" w:eastAsiaTheme="minorEastAsia" w:cstheme="minorEastAsia"/>
          <w:sz w:val="28"/>
          <w:szCs w:val="28"/>
        </w:rPr>
        <w:t>，结合纪录片学院实验中心实际工作，</w:t>
      </w:r>
      <w:r>
        <w:rPr>
          <w:rFonts w:hint="eastAsia" w:asciiTheme="minorEastAsia" w:hAnsiTheme="minorEastAsia" w:eastAsiaTheme="minorEastAsia" w:cstheme="minorEastAsia"/>
          <w:sz w:val="28"/>
          <w:szCs w:val="28"/>
        </w:rPr>
        <w:t>特制定本规定。所有实验室管理和使用人员，必须严格遵守本规定。</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一、实验室管理员和任课教师，须掌握相关实验设备的性能和使用要求，掌握基本的防火防灾常识和技能，了解国家有关信息传播的相关法规。</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二、实验室的使用应在实验室管理员和任课教师的带领和指导下进行，未经许可，实验人员不得私自进入和使用实验室设备。与实验无关的人员未经许可，一律不得入内。</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三、首次使用实验室前，任课教师或实验室管理员须向实验人员讲解安全管理规定和实验室使用规定。实验人员实验前须了解实验室相关安全设备，如灭火器、逃生指示灯的位置和使用方法。</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实验室的灯光、空调、摄影和演播设备等的电气开关，一律由实验室管理员和任课教师根据需要启动和关闭，其他人员不得自行操作。未经许可，不得擅接电源、擅拉线路，不得随意拔插网络线路及其他设备，不得擅自接入与实验无关的其他设备。</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五、实验室禁止使用明火，禁止吸烟，禁止存放各类易燃、易爆等危险物品。</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六、实验室消防器材定点存放，严加管理，不得损坏，不得挪做它用。实验室管理员应注意器材的保质期，及时更换。</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七、实验室的设备根据教学需要配置，并根据其功能、类别合理安放和保管，其位置不得随意调换或移位。</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实验人员使用相关设备，须严格遵从实验管理员和任课教师的指导。每次使用前须确认设备状态正常，经任课教师确认已掌握操作规则后，才可操作相关设备。如有异常立即通知任课教师或实验管理员，不得擅自处理。</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九、爱护公物，实验人员使用相关设备，须严格按照操作规范，细致、谨慎，轻拿轻放，确保设备不受水浸、尘污、腐蚀、碰撞和反力操作。</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十、实验过程中，实验人员要确保设备系统的安全，不得擅自更改设备的参数设置。确因特殊原因需改动，必须经实验室管理员或任课教师同意，在其指导下进行，并做好相关记录，使用完毕后应立即恢复原状。</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十一、实验室内的各种信息接收通道，如传真机、有线电视、卫星电视、互联网等，只用于接收特定内容，任何人未经批准，不得擅自接收其他信息源。</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未经许可，任何人不得将与实验工作无关的个人使用的接收设备、音像资料或存储设备，如磁盘、磁带、光盘、</w:t>
      </w:r>
      <w:r>
        <w:rPr>
          <w:rFonts w:asciiTheme="minorEastAsia" w:hAnsiTheme="minorEastAsia" w:eastAsiaTheme="minorEastAsia" w:cstheme="minorEastAsia"/>
          <w:sz w:val="28"/>
          <w:szCs w:val="28"/>
        </w:rPr>
        <w:t>U</w:t>
      </w:r>
      <w:r>
        <w:rPr>
          <w:rFonts w:hint="eastAsia" w:asciiTheme="minorEastAsia" w:hAnsiTheme="minorEastAsia" w:eastAsiaTheme="minorEastAsia" w:cstheme="minorEastAsia"/>
          <w:sz w:val="28"/>
          <w:szCs w:val="28"/>
        </w:rPr>
        <w:t>盘等数字存储设备带入实验室。</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十二、做好实验室有关技术资料和实验成果的安全和保密工作。重要的实验内容、实验方法和实验结果，不得外传。</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十三、完成实验工作后，实验室管理员和任课教师要认真检查各种设备，发现故障须及时维修和报告。离开实验室前，应关闭所有门窗，切断电源，保证所有设施达到安全状态。</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十四、实验室管理员应对实验室环境和设备定期进行安全检查，及时排除各种安全隐患。</w:t>
      </w:r>
    </w:p>
    <w:p>
      <w:pPr>
        <w:widowControl/>
        <w:tabs>
          <w:tab w:val="left" w:pos="57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十五、实验室的设备应按指定位置安放，不得随意堆置。设备的摆放应分类清楚，整齐有序。</w:t>
      </w:r>
    </w:p>
    <w:p>
      <w:pPr>
        <w:widowControl/>
        <w:tabs>
          <w:tab w:val="left" w:pos="57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十六、实验室专业设备的日常保洁维护由实验室管理员负责操作。应根据各类设备的保养和维护要求，每月定期给实验设备进行除尘、防潮、保洁等工作。同时，做好每次实验后设备的归位和保洁。</w:t>
      </w:r>
    </w:p>
    <w:p>
      <w:pPr>
        <w:widowControl/>
        <w:tabs>
          <w:tab w:val="left" w:pos="57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实验室空间和地面卫生工作，由实验室管理员联系保洁员进行。平时应保证地面无污、台面无屑、墙角无网。</w:t>
      </w:r>
    </w:p>
    <w:p>
      <w:pPr>
        <w:widowControl/>
        <w:tabs>
          <w:tab w:val="left" w:pos="57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实验楼大厅和走廊，不得堆放仪器设备、废瓶和废纸箱等物品，以确保安全通道的畅通和环境的整洁。</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十七、实验人员应自觉保持环境整洁，实验中心严禁带入任何食物和饮料；禁止乱扔垃圾，</w:t>
      </w:r>
      <w:r>
        <w:rPr>
          <w:rFonts w:asciiTheme="minorEastAsia" w:hAnsiTheme="minorEastAsia" w:eastAsiaTheme="minorEastAsia" w:cstheme="minorEastAsia"/>
          <w:sz w:val="28"/>
          <w:szCs w:val="28"/>
        </w:rPr>
        <w:t>以防造成设备损坏</w:t>
      </w:r>
      <w:r>
        <w:rPr>
          <w:rFonts w:hint="eastAsia" w:asciiTheme="minorEastAsia" w:hAnsiTheme="minorEastAsia" w:eastAsiaTheme="minorEastAsia" w:cstheme="minorEastAsia"/>
          <w:sz w:val="28"/>
          <w:szCs w:val="28"/>
        </w:rPr>
        <w:t>或</w:t>
      </w:r>
      <w:r>
        <w:rPr>
          <w:rFonts w:asciiTheme="minorEastAsia" w:hAnsiTheme="minorEastAsia" w:eastAsiaTheme="minorEastAsia" w:cstheme="minorEastAsia"/>
          <w:sz w:val="28"/>
          <w:szCs w:val="28"/>
        </w:rPr>
        <w:t>产生安全隐患。</w:t>
      </w:r>
    </w:p>
    <w:p>
      <w:pPr>
        <w:widowControl/>
        <w:tabs>
          <w:tab w:val="left" w:pos="57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实验结束后，实验中心</w:t>
      </w:r>
      <w:r>
        <w:rPr>
          <w:rFonts w:asciiTheme="minorEastAsia" w:hAnsiTheme="minorEastAsia" w:eastAsiaTheme="minorEastAsia" w:cstheme="minorEastAsia"/>
          <w:sz w:val="28"/>
          <w:szCs w:val="28"/>
        </w:rPr>
        <w:t>使用人员</w:t>
      </w:r>
      <w:r>
        <w:rPr>
          <w:rFonts w:hint="eastAsia" w:asciiTheme="minorEastAsia" w:hAnsiTheme="minorEastAsia" w:eastAsiaTheme="minorEastAsia" w:cstheme="minorEastAsia"/>
          <w:sz w:val="28"/>
          <w:szCs w:val="28"/>
        </w:rPr>
        <w:t>应配合实验管理员和任课教师做好设备的归位和收纳工作。</w:t>
      </w:r>
    </w:p>
    <w:p>
      <w:pPr>
        <w:spacing w:line="360" w:lineRule="auto"/>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十八、本</w:t>
      </w:r>
      <w:r>
        <w:rPr>
          <w:rFonts w:hint="eastAsia" w:asciiTheme="minorEastAsia" w:hAnsiTheme="minorEastAsia" w:eastAsiaTheme="minorEastAsia" w:cstheme="minorEastAsia"/>
          <w:sz w:val="28"/>
          <w:szCs w:val="28"/>
          <w:lang w:val="en-US" w:eastAsia="zh-CN"/>
        </w:rPr>
        <w:t>规定</w:t>
      </w:r>
      <w:r>
        <w:rPr>
          <w:rFonts w:hint="eastAsia" w:asciiTheme="minorEastAsia" w:hAnsiTheme="minorEastAsia" w:eastAsiaTheme="minorEastAsia" w:cstheme="minorEastAsia"/>
          <w:sz w:val="28"/>
          <w:szCs w:val="28"/>
        </w:rPr>
        <w:t>自发布之日起施行，由上海纪录片学院实验中心负责解释。</w:t>
      </w:r>
    </w:p>
    <w:p>
      <w:pPr>
        <w:spacing w:line="360" w:lineRule="auto"/>
        <w:jc w:val="right"/>
        <w:rPr>
          <w:sz w:val="28"/>
          <w:szCs w:val="28"/>
        </w:rPr>
      </w:pPr>
      <w:r>
        <w:rPr>
          <w:rFonts w:hint="eastAsia" w:ascii="宋体" w:hAnsi="宋体"/>
          <w:sz w:val="28"/>
          <w:szCs w:val="28"/>
        </w:rPr>
        <w:t xml:space="preserve">                                        </w:t>
      </w:r>
      <w:r>
        <w:rPr>
          <w:rFonts w:hint="eastAsia" w:ascii="黑体" w:hAnsi="黑体" w:eastAsia="黑体"/>
          <w:sz w:val="28"/>
          <w:szCs w:val="28"/>
        </w:rPr>
        <w:t xml:space="preserve">   </w:t>
      </w:r>
    </w:p>
    <w:p>
      <w:pPr>
        <w:spacing w:line="360" w:lineRule="auto"/>
        <w:ind w:firstLine="560" w:firstLineChars="200"/>
        <w:jc w:val="right"/>
        <w:rPr>
          <w:rFonts w:hint="eastAsia"/>
          <w:sz w:val="28"/>
          <w:szCs w:val="28"/>
        </w:rPr>
      </w:pPr>
    </w:p>
    <w:p>
      <w:pPr>
        <w:spacing w:line="360" w:lineRule="auto"/>
        <w:ind w:firstLine="560" w:firstLineChars="200"/>
        <w:jc w:val="right"/>
        <w:rPr>
          <w:rFonts w:hint="eastAsia"/>
          <w:sz w:val="28"/>
          <w:szCs w:val="28"/>
        </w:rPr>
      </w:pPr>
    </w:p>
    <w:p>
      <w:pPr>
        <w:spacing w:line="360" w:lineRule="auto"/>
        <w:ind w:firstLine="480"/>
        <w:jc w:val="center"/>
        <w:outlineLvl w:val="0"/>
        <w:rPr>
          <w:rFonts w:hint="eastAsia" w:ascii="黑体" w:eastAsia="黑体"/>
          <w:b/>
          <w:w w:val="110"/>
          <w:sz w:val="32"/>
          <w:szCs w:val="32"/>
          <w:lang w:val="en-US" w:eastAsia="zh-CN"/>
        </w:rPr>
      </w:pPr>
    </w:p>
    <w:p>
      <w:pPr>
        <w:keepNext w:val="0"/>
        <w:keepLines w:val="0"/>
        <w:widowControl/>
        <w:suppressLineNumbers w:val="0"/>
        <w:jc w:val="center"/>
        <w:rPr>
          <w:rFonts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上海纪录片学院</w:t>
      </w:r>
      <w:r>
        <w:rPr>
          <w:rFonts w:ascii="黑体" w:hAnsi="宋体" w:eastAsia="黑体" w:cs="黑体"/>
          <w:color w:val="000000"/>
          <w:kern w:val="0"/>
          <w:sz w:val="31"/>
          <w:szCs w:val="31"/>
          <w:lang w:val="en-US" w:eastAsia="zh-CN" w:bidi="ar"/>
        </w:rPr>
        <w:t>安全责任体系</w:t>
      </w:r>
    </w:p>
    <w:p>
      <w:pPr>
        <w:keepNext w:val="0"/>
        <w:keepLines w:val="0"/>
        <w:widowControl/>
        <w:suppressLineNumbers w:val="0"/>
        <w:jc w:val="center"/>
        <w:rPr>
          <w:rFonts w:ascii="黑体" w:hAnsi="宋体" w:eastAsia="黑体" w:cs="黑体"/>
          <w:color w:val="000000"/>
          <w:kern w:val="0"/>
          <w:sz w:val="31"/>
          <w:szCs w:val="31"/>
          <w:lang w:val="en-US" w:eastAsia="zh-CN" w:bidi="ar"/>
        </w:rPr>
      </w:pP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根据教育部印发的《高等学校实验室安全规范》《上海市教委关于组织开展2023年度高等学校实验室安全检查工作的通知》</w:t>
      </w:r>
      <w:r>
        <w:rPr>
          <w:rFonts w:hint="eastAsia" w:asciiTheme="minorEastAsia" w:hAnsiTheme="minorEastAsia" w:eastAsiaTheme="minorEastAsia" w:cstheme="minorEastAsia"/>
          <w:sz w:val="28"/>
          <w:szCs w:val="28"/>
        </w:rPr>
        <w:t>《上海政法学院</w:t>
      </w:r>
      <w:r>
        <w:rPr>
          <w:rFonts w:asciiTheme="minorEastAsia" w:hAnsiTheme="minorEastAsia" w:eastAsiaTheme="minorEastAsia" w:cstheme="minorEastAsia"/>
          <w:sz w:val="28"/>
          <w:szCs w:val="28"/>
        </w:rPr>
        <w:t>实验实训室安全管理办法（</w:t>
      </w:r>
      <w:r>
        <w:rPr>
          <w:rFonts w:hint="eastAsia" w:asciiTheme="minorEastAsia" w:hAnsiTheme="minorEastAsia" w:eastAsiaTheme="minorEastAsia" w:cstheme="minorEastAsia"/>
          <w:sz w:val="28"/>
          <w:szCs w:val="28"/>
        </w:rPr>
        <w:t>修订</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上海政法学院实验实训室安全工作分级管理体系</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等</w:t>
      </w:r>
      <w:r>
        <w:rPr>
          <w:rFonts w:hint="eastAsia" w:asciiTheme="minorEastAsia" w:hAnsiTheme="minorEastAsia" w:eastAsiaTheme="minorEastAsia" w:cstheme="minorEastAsia"/>
          <w:sz w:val="28"/>
          <w:szCs w:val="28"/>
          <w:lang w:val="en-US" w:eastAsia="zh-CN"/>
        </w:rPr>
        <w:t xml:space="preserve">文件精神，上海纪录片学院党政负责人是实验实训室安全工作主要领导责任人，成员包括分管实验实训室安全领导、实验实训室安全助理或安全主管、实验实训室负责人、实验实训室安全员等共同组成。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依据上述要求，上海纪录片学院实验实训室安全工作领导小组，成员构成如下：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组 长：书记、院长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副组长：教学副院长/分管实验实训室工作的领导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成 员：实验实训室安全助理或安全主管、实验实训室负责人、实验实训室安全员以及二级学院根据具体工作需要的相关成员。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主要职责：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1.明确分管实验实训室安全的班子成员和各实验实训室安全管理人员;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2.与所属各实验实训室负责人签订安全责任书;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3.结合自身实际情况和学科专业特点，有针对性的建立实验实训室安全教育培训与准入制度;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4.定期开展实验实训室各类安全隐患检查，对隐患整改实行闭环管理；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5.建立实验实训室应急预案，定期进行培训和实施演练；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6.积极配合、响应与实验实训室安全相关的其他工作。 </w:t>
      </w: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上海纪录片学院实验中心安全责任体系 </w:t>
      </w: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根据教育部印发的《高等学校实验室安全规范》《上海市教委关于组织开展 2023 年度高等学校实验室安全检查工作的通知》</w:t>
      </w:r>
      <w:r>
        <w:rPr>
          <w:rFonts w:hint="eastAsia" w:asciiTheme="minorEastAsia" w:hAnsiTheme="minorEastAsia" w:eastAsiaTheme="minorEastAsia" w:cstheme="minorEastAsia"/>
          <w:sz w:val="28"/>
          <w:szCs w:val="28"/>
        </w:rPr>
        <w:t>《上海政法学院</w:t>
      </w:r>
      <w:r>
        <w:rPr>
          <w:rFonts w:asciiTheme="minorEastAsia" w:hAnsiTheme="minorEastAsia" w:eastAsiaTheme="minorEastAsia" w:cstheme="minorEastAsia"/>
          <w:sz w:val="28"/>
          <w:szCs w:val="28"/>
        </w:rPr>
        <w:t>实验实训室安全管理办法（</w:t>
      </w:r>
      <w:r>
        <w:rPr>
          <w:rFonts w:hint="eastAsia" w:asciiTheme="minorEastAsia" w:hAnsiTheme="minorEastAsia" w:eastAsiaTheme="minorEastAsia" w:cstheme="minorEastAsia"/>
          <w:sz w:val="28"/>
          <w:szCs w:val="28"/>
        </w:rPr>
        <w:t>修订</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上海政法学院实验实训室安全工作分级管理体系</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等</w:t>
      </w:r>
      <w:r>
        <w:rPr>
          <w:rFonts w:hint="eastAsia" w:asciiTheme="minorEastAsia" w:hAnsiTheme="minorEastAsia" w:eastAsiaTheme="minorEastAsia" w:cstheme="minorEastAsia"/>
          <w:sz w:val="28"/>
          <w:szCs w:val="28"/>
          <w:lang w:val="en-US" w:eastAsia="zh-CN"/>
        </w:rPr>
        <w:t xml:space="preserve">文件精神的文件精神，须明确实验实训室层面的安全责任体系，具体要求如下：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1.实验实训室负责人是本实验实训室安全工作的直接责任人，应严格落实实验实训室安全准入、隐患整改、个人防护等日常安全管理工作，切实保障实验实训室安全；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2.项目负责人(含教学课程任课教师) 是项目安全的第一责任人， 须对项目进行危险源辨识和风险评估，并制定防范措施及现场处置方案;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3.实验实训室负责人应指定安全员，负责本实验实训室日常安全管理;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4.实验实训室负责人应与相关实验人员签订安全责任书或承诺书；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5.学院实验实训安全工作领导小组交办的其他安全工作。</w:t>
      </w:r>
    </w:p>
    <w:p>
      <w:pPr>
        <w:spacing w:line="360" w:lineRule="auto"/>
        <w:ind w:firstLine="480"/>
        <w:jc w:val="center"/>
        <w:outlineLvl w:val="0"/>
        <w:rPr>
          <w:rFonts w:hint="eastAsia" w:ascii="黑体" w:eastAsia="黑体"/>
          <w:b/>
          <w:w w:val="110"/>
          <w:sz w:val="32"/>
          <w:szCs w:val="32"/>
          <w:lang w:val="en-US" w:eastAsia="zh-CN"/>
        </w:rPr>
      </w:pPr>
    </w:p>
    <w:p>
      <w:pPr>
        <w:spacing w:line="360" w:lineRule="auto"/>
        <w:ind w:firstLine="480"/>
        <w:jc w:val="center"/>
        <w:outlineLvl w:val="0"/>
        <w:rPr>
          <w:rFonts w:hint="eastAsia" w:ascii="黑体" w:eastAsia="黑体"/>
          <w:b/>
          <w:w w:val="110"/>
          <w:sz w:val="32"/>
          <w:szCs w:val="32"/>
          <w:lang w:val="en-US" w:eastAsia="zh-CN"/>
        </w:rPr>
      </w:pPr>
    </w:p>
    <w:p>
      <w:pPr>
        <w:spacing w:line="360" w:lineRule="auto"/>
        <w:ind w:firstLine="480"/>
        <w:jc w:val="center"/>
        <w:outlineLvl w:val="0"/>
        <w:rPr>
          <w:rFonts w:hint="eastAsia" w:ascii="黑体" w:eastAsia="黑体"/>
          <w:b/>
          <w:w w:val="110"/>
          <w:sz w:val="32"/>
          <w:szCs w:val="32"/>
          <w:lang w:val="en-US" w:eastAsia="zh-CN"/>
        </w:rPr>
      </w:pPr>
    </w:p>
    <w:p>
      <w:pPr>
        <w:spacing w:line="360" w:lineRule="auto"/>
        <w:jc w:val="both"/>
        <w:outlineLvl w:val="0"/>
        <w:rPr>
          <w:rFonts w:hint="eastAsia" w:ascii="黑体" w:eastAsia="黑体"/>
          <w:b/>
          <w:w w:val="110"/>
          <w:sz w:val="32"/>
          <w:szCs w:val="32"/>
          <w:lang w:val="en-US" w:eastAsia="zh-CN"/>
        </w:rPr>
      </w:pPr>
    </w:p>
    <w:p>
      <w:pPr>
        <w:spacing w:line="360" w:lineRule="auto"/>
        <w:ind w:firstLine="480"/>
        <w:jc w:val="center"/>
        <w:outlineLvl w:val="0"/>
        <w:rPr>
          <w:rFonts w:hint="eastAsia" w:ascii="黑体" w:eastAsia="黑体"/>
          <w:b/>
          <w:w w:val="110"/>
          <w:sz w:val="32"/>
          <w:szCs w:val="32"/>
        </w:rPr>
      </w:pPr>
      <w:bookmarkStart w:id="10" w:name="_Toc912444802"/>
      <w:r>
        <w:rPr>
          <w:rFonts w:hint="eastAsia" w:ascii="黑体" w:eastAsia="黑体"/>
          <w:b/>
          <w:w w:val="110"/>
          <w:sz w:val="32"/>
          <w:szCs w:val="32"/>
          <w:lang w:val="en-US" w:eastAsia="zh-CN"/>
        </w:rPr>
        <w:t>上海</w:t>
      </w:r>
      <w:r>
        <w:rPr>
          <w:rFonts w:hint="eastAsia" w:ascii="黑体" w:eastAsia="黑体"/>
          <w:b/>
          <w:w w:val="110"/>
          <w:sz w:val="32"/>
          <w:szCs w:val="32"/>
        </w:rPr>
        <w:t>纪录片学院实验</w:t>
      </w:r>
      <w:r>
        <w:rPr>
          <w:rFonts w:hint="eastAsia" w:ascii="黑体" w:eastAsia="黑体"/>
          <w:b/>
          <w:w w:val="110"/>
          <w:sz w:val="32"/>
          <w:szCs w:val="32"/>
          <w:lang w:val="en-US" w:eastAsia="zh-CN"/>
        </w:rPr>
        <w:t>中心</w:t>
      </w:r>
      <w:r>
        <w:rPr>
          <w:rFonts w:hint="eastAsia" w:ascii="黑体" w:eastAsia="黑体"/>
          <w:b/>
          <w:w w:val="110"/>
          <w:sz w:val="32"/>
          <w:szCs w:val="32"/>
        </w:rPr>
        <w:t>安全管理责任书</w:t>
      </w:r>
      <w:bookmarkEnd w:id="10"/>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加强实验实训室安全管理工作，落实教育部办公厅关于切实维护高等学校安全稳定的统一部署，加强实验实训室消防、安全工作，预防安全事故发生。根据《上海政法学院实验实训室安全管理办法》以及学校对安全防范工作的相关要求，为切实做好我校实验实训室安全工作，防范各类危险事故发生，确保学院教学、科研工作的顺利进行，特制定本安全责任书。</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着“安全第一、预防为主、综合治理”的理念，坚持“谁使用，谁负责；谁主管，谁负责”的原则，引导广大师生提高安全意识，强化安全管理，优化服务水平。各二级学院为自管实验室安全管理的具体责任部门，对实验室安全管理工作负全面责任，并指定各实验室安全责任人负责实验室日常管理。实验室安全责任人作为所管实验室安全管理工作的第一责任人，需提高安全意识，加强安全管理责任心，时刻提高警惕，保证分管实验室的安全运行。</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主要职责包括以下几点：</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及时发布或传达上级主管部门的有关通知和文件，落实相关要求。建立、健全本实验实训室安全责任体系、规章制度、仪器操作规范、值班制度等，积极推进实验实训室安全准入制度。指导和监督实验实训室工作人员认真学习贯彻学校、学院相关实验实训室安全管理规定，对实验实训室的使用，实验过程中用料、用气及仪器操作等都能执行规范，做好相应台账记录。按照要求参加学校、学院以及实验室训中心的安全会议、安全检查或安全整改工作，出席或参与情况将在一定范围内通报并作为年终考核、评优等工作的重要参考。</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结合实验实训室的特点，制定实验实训室安全预案，引导师生熟悉应急预案流程，掌握应急事故的处理方法。定期对分管的实验实训室进行安全巡查，并做好安全巡查记录，发现安全隐患及时排除，不能解决的问题及时向有关部门汇报。组织好实验安全教育与安全知识的学习，组织应急演练，强化师生的安全意识与责任意识。</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加强水电及消防安全管理，确保规范用电、用水。各实验实训室必须配备足够的适用消防器材，置于位置明显、取用方便之处，周围禁止堆放杂物，保持消防通道的通畅，并指导实验实训室工作人员熟练掌握消防器材的使用方法。实验实训室内必须使用空气开关，配备漏电保护器。电气设备应配备足够用电功率的电器元件和负载电线，不能超负荷用电。电气设备应定期维护保养，对有故障的仪器设备要及时检修，并做好记录。电器设备和大型仪器应保证接地良好，线路老化要及时检查排除隐患。</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四、实验实训室应按规定设置安全疏散指示标志和应急照明设施，保证疏散通道、安全出口畅通。不得在实验实训室堆放与实验需要无关的杂物、可燃物、易爆物。日常垃圾要及时清理，保持室内环境干净整洁。</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实验实训室内不得随意拆装改线，乱拉乱接电线。严禁使用电炉、电取暖器、电水壶、电煲锅、电热杯、热得快等与实验无关的电加热器具。实验中必须使用明火时，须做好防范措施，做到用火不离人，危险范围内要清除可燃物品。不得在实验实训室内给电瓶车充电，不得从实验实训室拉扯电线给电动汽车充电。</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六、实验实训室应采取适当的防盗技术手段，安装必备的防盗设施。通过人防、技防、物防相结合做好实验实训室防盗安全工作。一旦发现盗窃事件，应保护好现场，并及时向保卫部门报告。 </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必须密切注意学校有关部门停水停电的通知和气象部门的恶劣天气预警通知，注意贵重仪器设备的停水停电保护措施，如遇台风、暴雨、冰雹、雷暴等恶劣天气，应提前对贵重仪器设备采取保护措施，防止或减小外界影响对仪器设备造成的损失。</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八、节假日前，对分管实验室进行全面安全卫生检查，关好水电、门窗，妥善放置各种容易发生安全事故的仪器设备和实验用品。假期继续使用的实验室安排值班人员，确保不发生安全事故。</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九、认真做好实验实训室安全其他相关工作。</w:t>
      </w:r>
    </w:p>
    <w:p>
      <w:pPr>
        <w:widowControl/>
        <w:tabs>
          <w:tab w:val="left" w:pos="570"/>
        </w:tabs>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本责任书一式三份，学校、二级学院及实验实训中心各执一份留档，签署后即日生效，有效期为</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月至</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月。实验实训室负责人或安全责任人如有变动，必须做好交接工作，将接任的负责人或责任人报实验实训中心备案。</w:t>
      </w: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p>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line="360" w:lineRule="auto"/>
        <w:ind w:firstLine="560" w:firstLineChars="200"/>
        <w:jc w:val="right"/>
        <w:rPr>
          <w:rFonts w:hint="eastAsia"/>
          <w:sz w:val="28"/>
          <w:szCs w:val="28"/>
        </w:rPr>
      </w:pPr>
    </w:p>
    <w:p>
      <w:pPr>
        <w:widowControl/>
        <w:tabs>
          <w:tab w:val="left" w:pos="570"/>
        </w:tabs>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实验室所属学院/部门（盖章）</w:t>
      </w:r>
    </w:p>
    <w:p>
      <w:pPr>
        <w:widowControl/>
        <w:tabs>
          <w:tab w:val="left" w:pos="570"/>
        </w:tabs>
        <w:spacing w:line="360" w:lineRule="auto"/>
        <w:rPr>
          <w:rFonts w:hint="eastAsia" w:asciiTheme="minorEastAsia" w:hAnsiTheme="minorEastAsia" w:eastAsiaTheme="minorEastAsia" w:cstheme="minorEastAsia"/>
          <w:sz w:val="28"/>
          <w:szCs w:val="28"/>
        </w:rPr>
      </w:pPr>
    </w:p>
    <w:p>
      <w:pPr>
        <w:widowControl/>
        <w:tabs>
          <w:tab w:val="left" w:pos="570"/>
        </w:tabs>
        <w:spacing w:line="360" w:lineRule="auto"/>
        <w:rPr>
          <w:rFonts w:hint="eastAsia" w:asciiTheme="minorEastAsia" w:hAnsiTheme="minorEastAsia" w:eastAsiaTheme="minorEastAsia" w:cstheme="minorEastAsia"/>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793"/>
      </w:tblGrid>
      <w:tr>
        <w:trPr>
          <w:jc w:val="center"/>
        </w:trPr>
        <w:tc>
          <w:tcPr>
            <w:tcW w:w="2074"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实验实训室</w:t>
            </w:r>
          </w:p>
        </w:tc>
        <w:tc>
          <w:tcPr>
            <w:tcW w:w="2074"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房间号</w:t>
            </w:r>
          </w:p>
        </w:tc>
        <w:tc>
          <w:tcPr>
            <w:tcW w:w="2793"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安全责任人（签章）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tcPr>
          <w:p>
            <w:pPr>
              <w:widowControl/>
              <w:tabs>
                <w:tab w:val="left" w:pos="57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纪录片创作中心</w:t>
            </w:r>
          </w:p>
        </w:tc>
        <w:tc>
          <w:tcPr>
            <w:tcW w:w="2074"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2楼走廊</w:t>
            </w:r>
          </w:p>
        </w:tc>
        <w:tc>
          <w:tcPr>
            <w:tcW w:w="2793"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tcPr>
          <w:p>
            <w:pPr>
              <w:widowControl/>
              <w:tabs>
                <w:tab w:val="left" w:pos="570"/>
              </w:tabs>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非线性编辑实验室</w:t>
            </w:r>
          </w:p>
        </w:tc>
        <w:tc>
          <w:tcPr>
            <w:tcW w:w="2074"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102</w:t>
            </w:r>
          </w:p>
        </w:tc>
        <w:tc>
          <w:tcPr>
            <w:tcW w:w="2793"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tcPr>
          <w:p>
            <w:pPr>
              <w:widowControl/>
              <w:tabs>
                <w:tab w:val="left" w:pos="570"/>
              </w:tabs>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电视演播中心</w:t>
            </w:r>
          </w:p>
        </w:tc>
        <w:tc>
          <w:tcPr>
            <w:tcW w:w="2074"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A7-201</w:t>
            </w:r>
          </w:p>
        </w:tc>
        <w:tc>
          <w:tcPr>
            <w:tcW w:w="2793"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tcPr>
          <w:p>
            <w:pPr>
              <w:widowControl/>
              <w:tabs>
                <w:tab w:val="left" w:pos="57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多功能摄影棚</w:t>
            </w:r>
          </w:p>
        </w:tc>
        <w:tc>
          <w:tcPr>
            <w:tcW w:w="2074"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蓝教室</w:t>
            </w:r>
          </w:p>
        </w:tc>
        <w:tc>
          <w:tcPr>
            <w:tcW w:w="2793"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tcPr>
          <w:p>
            <w:pPr>
              <w:widowControl/>
              <w:tabs>
                <w:tab w:val="left" w:pos="570"/>
              </w:tabs>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新闻</w:t>
            </w:r>
            <w:r>
              <w:rPr>
                <w:rFonts w:hint="eastAsia" w:asciiTheme="minorEastAsia" w:hAnsiTheme="minorEastAsia" w:eastAsiaTheme="minorEastAsia" w:cstheme="minorEastAsia"/>
                <w:sz w:val="24"/>
                <w:szCs w:val="24"/>
                <w:lang w:val="en-US" w:eastAsia="zh-CN"/>
              </w:rPr>
              <w:t>编辑实验室</w:t>
            </w:r>
          </w:p>
        </w:tc>
        <w:tc>
          <w:tcPr>
            <w:tcW w:w="2074"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103</w:t>
            </w:r>
          </w:p>
        </w:tc>
        <w:tc>
          <w:tcPr>
            <w:tcW w:w="2793"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tcPr>
          <w:p>
            <w:pPr>
              <w:widowControl/>
              <w:tabs>
                <w:tab w:val="left" w:pos="57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摄影摄像实验室</w:t>
            </w:r>
          </w:p>
        </w:tc>
        <w:tc>
          <w:tcPr>
            <w:tcW w:w="2074"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104</w:t>
            </w:r>
          </w:p>
        </w:tc>
        <w:tc>
          <w:tcPr>
            <w:tcW w:w="2793" w:type="dxa"/>
          </w:tcPr>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p>
        </w:tc>
      </w:tr>
    </w:tbl>
    <w:p>
      <w:pPr>
        <w:widowControl/>
        <w:tabs>
          <w:tab w:val="left" w:pos="570"/>
        </w:tabs>
        <w:spacing w:line="360" w:lineRule="auto"/>
        <w:ind w:firstLine="560" w:firstLineChars="200"/>
        <w:rPr>
          <w:rFonts w:hint="eastAsia" w:asciiTheme="minorEastAsia" w:hAnsiTheme="minorEastAsia" w:eastAsiaTheme="minorEastAsia" w:cstheme="minorEastAsia"/>
          <w:sz w:val="28"/>
          <w:szCs w:val="28"/>
        </w:rPr>
      </w:pPr>
    </w:p>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学院安全分管领导（签章）：            学院主要负责领导（签章）：</w:t>
      </w:r>
    </w:p>
    <w:p>
      <w:pPr>
        <w:widowControl/>
        <w:tabs>
          <w:tab w:val="left" w:pos="57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日期：</w:t>
      </w:r>
    </w:p>
    <w:p>
      <w:pPr>
        <w:widowControl/>
        <w:tabs>
          <w:tab w:val="left" w:pos="570"/>
        </w:tabs>
        <w:spacing w:line="360" w:lineRule="auto"/>
        <w:jc w:val="right"/>
        <w:rPr>
          <w:rFonts w:hint="eastAsia" w:asciiTheme="minorEastAsia" w:hAnsiTheme="minorEastAsia" w:eastAsiaTheme="minorEastAsia" w:cstheme="minorEastAsia"/>
          <w:sz w:val="24"/>
          <w:szCs w:val="24"/>
        </w:rPr>
      </w:pPr>
    </w:p>
    <w:p>
      <w:pPr>
        <w:spacing w:line="360" w:lineRule="auto"/>
        <w:ind w:firstLine="560" w:firstLineChars="200"/>
        <w:jc w:val="right"/>
        <w:rPr>
          <w:rFonts w:hint="eastAsia"/>
          <w:sz w:val="28"/>
          <w:szCs w:val="28"/>
        </w:rPr>
      </w:pPr>
    </w:p>
    <w:p>
      <w:pPr>
        <w:spacing w:line="360" w:lineRule="auto"/>
        <w:ind w:firstLine="560" w:firstLineChars="200"/>
        <w:jc w:val="right"/>
        <w:rPr>
          <w:rFonts w:hint="eastAsia"/>
          <w:sz w:val="28"/>
          <w:szCs w:val="28"/>
        </w:rPr>
      </w:pPr>
    </w:p>
    <w:p>
      <w:pPr>
        <w:spacing w:line="360" w:lineRule="auto"/>
        <w:ind w:firstLine="560" w:firstLineChars="200"/>
        <w:jc w:val="right"/>
        <w:rPr>
          <w:rFonts w:hint="eastAsia"/>
          <w:sz w:val="28"/>
          <w:szCs w:val="28"/>
        </w:rPr>
      </w:pPr>
    </w:p>
    <w:p>
      <w:pPr>
        <w:spacing w:line="360" w:lineRule="auto"/>
        <w:ind w:firstLine="560" w:firstLineChars="200"/>
        <w:jc w:val="right"/>
        <w:rPr>
          <w:rFonts w:hint="eastAsia"/>
          <w:sz w:val="28"/>
          <w:szCs w:val="28"/>
        </w:rPr>
      </w:pPr>
    </w:p>
    <w:p>
      <w:pPr>
        <w:spacing w:line="360" w:lineRule="auto"/>
        <w:ind w:firstLine="560" w:firstLineChars="200"/>
        <w:jc w:val="right"/>
        <w:rPr>
          <w:rFonts w:hint="eastAsia"/>
          <w:sz w:val="28"/>
          <w:szCs w:val="28"/>
        </w:rPr>
      </w:pPr>
    </w:p>
    <w:p>
      <w:pPr>
        <w:spacing w:line="360" w:lineRule="auto"/>
        <w:ind w:firstLine="560" w:firstLineChars="200"/>
        <w:jc w:val="right"/>
        <w:rPr>
          <w:rFonts w:hint="eastAsia"/>
          <w:sz w:val="28"/>
          <w:szCs w:val="28"/>
        </w:rPr>
      </w:pPr>
    </w:p>
    <w:p>
      <w:pPr>
        <w:spacing w:line="360" w:lineRule="auto"/>
        <w:ind w:firstLine="560" w:firstLineChars="200"/>
        <w:jc w:val="right"/>
        <w:rPr>
          <w:rFonts w:hint="eastAsia"/>
          <w:sz w:val="28"/>
          <w:szCs w:val="28"/>
        </w:rPr>
      </w:pPr>
    </w:p>
    <w:p>
      <w:pPr>
        <w:spacing w:line="360" w:lineRule="auto"/>
        <w:ind w:firstLine="560" w:firstLineChars="200"/>
        <w:jc w:val="right"/>
        <w:rPr>
          <w:rFonts w:hint="eastAsia"/>
          <w:sz w:val="28"/>
          <w:szCs w:val="28"/>
        </w:rPr>
      </w:pPr>
    </w:p>
    <w:p>
      <w:pPr>
        <w:spacing w:line="360" w:lineRule="auto"/>
        <w:ind w:firstLine="560" w:firstLineChars="200"/>
        <w:jc w:val="right"/>
        <w:rPr>
          <w:sz w:val="28"/>
          <w:szCs w:val="28"/>
        </w:rPr>
      </w:pPr>
      <w:r>
        <w:rPr>
          <w:rFonts w:hint="eastAsia"/>
          <w:sz w:val="28"/>
          <w:szCs w:val="28"/>
        </w:rPr>
        <w:t xml:space="preserve">                       </w:t>
      </w:r>
    </w:p>
    <w:p>
      <w:pPr>
        <w:spacing w:line="360" w:lineRule="auto"/>
        <w:jc w:val="center"/>
        <w:outlineLvl w:val="0"/>
        <w:rPr>
          <w:rFonts w:ascii="黑体" w:hAnsi="黑体" w:eastAsia="黑体"/>
          <w:b/>
          <w:sz w:val="28"/>
          <w:szCs w:val="28"/>
        </w:rPr>
      </w:pPr>
      <w:bookmarkStart w:id="11" w:name="_Toc279063987"/>
      <w:bookmarkStart w:id="12" w:name="_Toc1669546609"/>
      <w:r>
        <w:rPr>
          <w:rFonts w:hint="eastAsia" w:ascii="黑体" w:eastAsia="黑体"/>
          <w:b/>
          <w:w w:val="110"/>
          <w:sz w:val="32"/>
          <w:szCs w:val="32"/>
        </w:rPr>
        <w:t>上海纪录片学院实验中心实验设备日常维护工作规定</w:t>
      </w:r>
      <w:bookmarkEnd w:id="11"/>
      <w:bookmarkEnd w:id="12"/>
    </w:p>
    <w:p>
      <w:pPr>
        <w:spacing w:line="360" w:lineRule="auto"/>
        <w:jc w:val="center"/>
        <w:rPr>
          <w:rFonts w:asciiTheme="minorEastAsia" w:hAnsiTheme="minorEastAsia" w:eastAsiaTheme="minorEastAsia" w:cstheme="minorEastAsia"/>
          <w:sz w:val="28"/>
          <w:szCs w:val="28"/>
        </w:rPr>
      </w:pP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为保证上海纪录片学院实验中心实验室设备的安全和正常运作，全面</w:t>
      </w:r>
      <w:r>
        <w:rPr>
          <w:rFonts w:asciiTheme="minorEastAsia" w:hAnsiTheme="minorEastAsia" w:eastAsiaTheme="minorEastAsia" w:cstheme="minorEastAsia"/>
          <w:sz w:val="28"/>
          <w:szCs w:val="28"/>
        </w:rPr>
        <w:t>落实《</w:t>
      </w:r>
      <w:r>
        <w:rPr>
          <w:rFonts w:hint="eastAsia" w:asciiTheme="minorEastAsia" w:hAnsiTheme="minorEastAsia" w:eastAsiaTheme="minorEastAsia" w:cstheme="minorEastAsia"/>
          <w:sz w:val="28"/>
          <w:szCs w:val="28"/>
        </w:rPr>
        <w:t>教育部</w:t>
      </w:r>
      <w:r>
        <w:rPr>
          <w:rFonts w:asciiTheme="minorEastAsia" w:hAnsiTheme="minorEastAsia" w:eastAsiaTheme="minorEastAsia" w:cstheme="minorEastAsia"/>
          <w:sz w:val="28"/>
          <w:szCs w:val="28"/>
        </w:rPr>
        <w:t>办公厅关于加强高校教学实验室安全工作的通知》</w:t>
      </w:r>
      <w:r>
        <w:rPr>
          <w:rFonts w:hint="eastAsia" w:asciiTheme="minorEastAsia" w:hAnsiTheme="minorEastAsia" w:eastAsiaTheme="minorEastAsia" w:cstheme="minorEastAsia"/>
          <w:sz w:val="28"/>
          <w:szCs w:val="28"/>
        </w:rPr>
        <w:t>，根据</w:t>
      </w:r>
      <w:r>
        <w:rPr>
          <w:rFonts w:asciiTheme="minorEastAsia" w:hAnsiTheme="minorEastAsia" w:eastAsiaTheme="minorEastAsia" w:cstheme="minorEastAsia"/>
          <w:sz w:val="28"/>
          <w:szCs w:val="28"/>
        </w:rPr>
        <w:t>教育部</w:t>
      </w:r>
      <w:r>
        <w:rPr>
          <w:rFonts w:hint="eastAsia" w:asciiTheme="minorEastAsia" w:hAnsiTheme="minorEastAsia" w:eastAsiaTheme="minorEastAsia" w:cstheme="minorEastAsia"/>
          <w:sz w:val="28"/>
          <w:szCs w:val="28"/>
        </w:rPr>
        <w:t>《高等学校</w:t>
      </w:r>
      <w:r>
        <w:rPr>
          <w:rFonts w:asciiTheme="minorEastAsia" w:hAnsiTheme="minorEastAsia" w:eastAsiaTheme="minorEastAsia" w:cstheme="minorEastAsia"/>
          <w:sz w:val="28"/>
          <w:szCs w:val="28"/>
        </w:rPr>
        <w:t>实验室工作规定</w:t>
      </w: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上海政法</w:t>
      </w:r>
      <w:r>
        <w:rPr>
          <w:rFonts w:asciiTheme="minorEastAsia" w:hAnsiTheme="minorEastAsia" w:eastAsiaTheme="minorEastAsia" w:cstheme="minorEastAsia"/>
          <w:sz w:val="28"/>
          <w:szCs w:val="28"/>
        </w:rPr>
        <w:t>学院实验</w:t>
      </w:r>
      <w:r>
        <w:rPr>
          <w:rFonts w:hint="eastAsia" w:asciiTheme="minorEastAsia" w:hAnsiTheme="minorEastAsia" w:eastAsiaTheme="minorEastAsia" w:cstheme="minorEastAsia"/>
          <w:sz w:val="28"/>
          <w:szCs w:val="28"/>
        </w:rPr>
        <w:t>实训</w:t>
      </w:r>
      <w:r>
        <w:rPr>
          <w:rFonts w:asciiTheme="minorEastAsia" w:hAnsiTheme="minorEastAsia" w:eastAsiaTheme="minorEastAsia" w:cstheme="minorEastAsia"/>
          <w:sz w:val="28"/>
          <w:szCs w:val="28"/>
        </w:rPr>
        <w:t>室管理办法（</w:t>
      </w:r>
      <w:r>
        <w:rPr>
          <w:rFonts w:hint="eastAsia" w:asciiTheme="minorEastAsia" w:hAnsiTheme="minorEastAsia" w:eastAsiaTheme="minorEastAsia" w:cstheme="minorEastAsia"/>
          <w:sz w:val="28"/>
          <w:szCs w:val="28"/>
        </w:rPr>
        <w:t>修订</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《上海政法学院</w:t>
      </w:r>
      <w:r>
        <w:rPr>
          <w:rFonts w:asciiTheme="minorEastAsia" w:hAnsiTheme="minorEastAsia" w:eastAsiaTheme="minorEastAsia" w:cstheme="minorEastAsia"/>
          <w:sz w:val="28"/>
          <w:szCs w:val="28"/>
        </w:rPr>
        <w:t>实验实训室安全管理办法（</w:t>
      </w:r>
      <w:r>
        <w:rPr>
          <w:rFonts w:hint="eastAsia" w:asciiTheme="minorEastAsia" w:hAnsiTheme="minorEastAsia" w:eastAsiaTheme="minorEastAsia" w:cstheme="minorEastAsia"/>
          <w:sz w:val="28"/>
          <w:szCs w:val="28"/>
        </w:rPr>
        <w:t>修订</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》等</w:t>
      </w:r>
      <w:r>
        <w:rPr>
          <w:rFonts w:asciiTheme="minorEastAsia" w:hAnsiTheme="minorEastAsia" w:eastAsiaTheme="minorEastAsia" w:cstheme="minorEastAsia"/>
          <w:sz w:val="28"/>
          <w:szCs w:val="28"/>
        </w:rPr>
        <w:t>相关规定，</w:t>
      </w:r>
      <w:r>
        <w:rPr>
          <w:rFonts w:hint="eastAsia" w:asciiTheme="minorEastAsia" w:hAnsiTheme="minorEastAsia" w:eastAsiaTheme="minorEastAsia" w:cstheme="minorEastAsia"/>
          <w:sz w:val="28"/>
          <w:szCs w:val="28"/>
        </w:rPr>
        <w:t>特就实验设备的日常维护和保养工作制定本规定。</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一、实验设备的日常检查和维护工作由实验室管理员负责。实验室管理员应掌握各种设备的维护和保养要求，监管和检查实验室系统运行状态，定期对设备进行维护和保养，确保设备处于良好状态，运作正常。</w:t>
      </w:r>
    </w:p>
    <w:p>
      <w:pPr>
        <w:widowControl/>
        <w:tabs>
          <w:tab w:val="left" w:pos="60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二、重要设备的定期维护和保养一般一学期一次。不定期的维护则根据设备运行情况，随时进行。每次维护，实验室管理员应详细填写《实验室设备维护登记表》，并及时归档。</w:t>
      </w:r>
    </w:p>
    <w:p>
      <w:pPr>
        <w:widowControl/>
        <w:tabs>
          <w:tab w:val="left" w:pos="60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三、设备及附件应按指定位置有序安放。未经实验管理员许可，不得擅自改变设备及附件存放位置。确需移动位置须经管理员同意，使用后及时放回原处。</w:t>
      </w:r>
    </w:p>
    <w:p>
      <w:pPr>
        <w:widowControl/>
        <w:tabs>
          <w:tab w:val="left" w:pos="60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四、贵重设备和精密仪器的操作和维护应由专人负责。未经培训，不具备专业操作和维护知识，不得擅自动用设备。</w:t>
      </w:r>
    </w:p>
    <w:p>
      <w:pPr>
        <w:widowControl/>
        <w:tabs>
          <w:tab w:val="left" w:pos="60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五、每周进行电气线路的安全检查，一旦发现接头松动、电线脱落、绝缘损坏等隐患，须及时处理。</w:t>
      </w:r>
    </w:p>
    <w:p>
      <w:pPr>
        <w:widowControl/>
        <w:tabs>
          <w:tab w:val="left" w:pos="60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六、每周进行软件系统和网络安全的检查，及时升级安全软件，清理系统冗余文件，保证系统安全和高效。</w:t>
      </w:r>
    </w:p>
    <w:p>
      <w:pPr>
        <w:widowControl/>
        <w:tabs>
          <w:tab w:val="left" w:pos="60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七、每次实验前，实验室管理员应对相关的实验设备和软件进行测试，确保设备可正常使用；实验结束后，应及时对设备进行状态检查，并填写《上海政法学院实验实训中心使用登记表》中相关内容。</w:t>
      </w:r>
    </w:p>
    <w:p>
      <w:pPr>
        <w:widowControl/>
        <w:tabs>
          <w:tab w:val="left" w:pos="60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八、设备出现故障时，实验室管理员应分析情况，判明原因，及时维修。如需专业修护，则应及时上报，安排专门机构进行维修。</w:t>
      </w:r>
    </w:p>
    <w:p>
      <w:pPr>
        <w:widowControl/>
        <w:tabs>
          <w:tab w:val="left" w:pos="600"/>
        </w:tabs>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九、建立健全重要设备的技术档案，其中包括设备说明资料、操作手册、技术说明书、安装软件、检修记录等。技术档案由专人保管，供实验室管理人员和专业教师调阅，不得外借。</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配合学校管理部门，建立实验室固定资产账、物、卡，并做好实验室的仪器设备定期清查核对工作。清查核对工作一般一年至少一次，须对仪器设备的数量、质量进行全面清查。具体清查项目按照学校要求执行。</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十一、本</w:t>
      </w:r>
      <w:r>
        <w:rPr>
          <w:rFonts w:hint="eastAsia" w:asciiTheme="minorEastAsia" w:hAnsiTheme="minorEastAsia" w:eastAsiaTheme="minorEastAsia" w:cstheme="minorEastAsia"/>
          <w:sz w:val="28"/>
          <w:szCs w:val="28"/>
          <w:lang w:val="en-US" w:eastAsia="zh-CN"/>
        </w:rPr>
        <w:t>规定</w:t>
      </w:r>
      <w:r>
        <w:rPr>
          <w:rFonts w:hint="eastAsia" w:asciiTheme="minorEastAsia" w:hAnsiTheme="minorEastAsia" w:eastAsiaTheme="minorEastAsia" w:cstheme="minorEastAsia"/>
          <w:sz w:val="28"/>
          <w:szCs w:val="28"/>
        </w:rPr>
        <w:t>自发布之日起施行，由上海纪录片学院实验中心负责解释。</w:t>
      </w:r>
    </w:p>
    <w:p>
      <w:pPr>
        <w:spacing w:line="360" w:lineRule="auto"/>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360" w:lineRule="auto"/>
        <w:jc w:val="right"/>
        <w:rPr>
          <w:sz w:val="28"/>
          <w:szCs w:val="28"/>
        </w:rPr>
      </w:pPr>
    </w:p>
    <w:p>
      <w:pPr>
        <w:spacing w:line="360" w:lineRule="auto"/>
        <w:jc w:val="right"/>
        <w:rPr>
          <w:sz w:val="28"/>
          <w:szCs w:val="28"/>
        </w:rPr>
      </w:pPr>
    </w:p>
    <w:p>
      <w:pPr>
        <w:spacing w:line="360" w:lineRule="auto"/>
        <w:jc w:val="right"/>
        <w:rPr>
          <w:sz w:val="28"/>
          <w:szCs w:val="28"/>
        </w:rPr>
      </w:pPr>
    </w:p>
    <w:p>
      <w:pPr>
        <w:spacing w:line="360" w:lineRule="auto"/>
        <w:ind w:firstLine="480"/>
        <w:jc w:val="center"/>
        <w:outlineLvl w:val="0"/>
        <w:rPr>
          <w:rFonts w:asciiTheme="minorEastAsia" w:hAnsiTheme="minorEastAsia" w:eastAsiaTheme="minorEastAsia" w:cstheme="minorEastAsia"/>
          <w:bCs/>
          <w:w w:val="110"/>
          <w:sz w:val="24"/>
        </w:rPr>
      </w:pPr>
      <w:r>
        <w:rPr>
          <w:rFonts w:hint="eastAsia"/>
          <w:sz w:val="28"/>
          <w:szCs w:val="28"/>
        </w:rPr>
        <w:t xml:space="preserve">                        </w:t>
      </w:r>
      <w:r>
        <w:rPr>
          <w:rFonts w:hint="eastAsia" w:ascii="黑体" w:hAnsi="黑体" w:eastAsia="黑体"/>
          <w:b/>
          <w:sz w:val="28"/>
          <w:szCs w:val="28"/>
        </w:rPr>
        <w:t xml:space="preserve"> </w:t>
      </w:r>
    </w:p>
    <w:p>
      <w:pPr>
        <w:spacing w:line="360" w:lineRule="auto"/>
        <w:jc w:val="left"/>
        <w:rPr>
          <w:rFonts w:ascii="黑体" w:eastAsia="黑体"/>
          <w:b/>
          <w:w w:val="110"/>
          <w:sz w:val="32"/>
          <w:szCs w:val="32"/>
        </w:rPr>
      </w:pPr>
      <w:r>
        <w:rPr>
          <w:rFonts w:hint="eastAsia" w:asciiTheme="minorEastAsia" w:hAnsiTheme="minorEastAsia" w:eastAsiaTheme="minorEastAsia" w:cstheme="minorEastAsia"/>
          <w:bCs/>
          <w:w w:val="110"/>
          <w:sz w:val="24"/>
        </w:rPr>
        <w:t>附：</w:t>
      </w:r>
      <w:r>
        <w:rPr>
          <w:rFonts w:hint="eastAsia" w:asciiTheme="minorEastAsia" w:hAnsiTheme="minorEastAsia" w:eastAsiaTheme="minorEastAsia" w:cstheme="minorEastAsia"/>
          <w:bCs/>
          <w:sz w:val="28"/>
          <w:szCs w:val="36"/>
        </w:rPr>
        <w:t>实验室设备维护登记表</w:t>
      </w:r>
    </w:p>
    <w:p>
      <w:pPr>
        <w:spacing w:line="360" w:lineRule="auto"/>
        <w:ind w:firstLine="480"/>
        <w:jc w:val="center"/>
        <w:outlineLvl w:val="0"/>
        <w:rPr>
          <w:rFonts w:ascii="黑体" w:eastAsia="黑体"/>
          <w:b/>
          <w:w w:val="110"/>
          <w:sz w:val="32"/>
          <w:szCs w:val="32"/>
        </w:rPr>
        <w:sectPr>
          <w:pgSz w:w="11906" w:h="16838"/>
          <w:pgMar w:top="1440" w:right="1800"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b/>
          <w:bCs/>
          <w:sz w:val="36"/>
          <w:szCs w:val="44"/>
        </w:rPr>
      </w:pPr>
      <w:r>
        <w:rPr>
          <w:rFonts w:hint="eastAsia"/>
          <w:b/>
          <w:bCs/>
          <w:sz w:val="36"/>
          <w:szCs w:val="44"/>
        </w:rPr>
        <w:t>实验室设备维护登记表</w:t>
      </w:r>
    </w:p>
    <w:p>
      <w:pPr>
        <w:jc w:val="center"/>
        <w:rPr>
          <w:b/>
          <w:bCs/>
          <w:sz w:val="36"/>
          <w:szCs w:val="44"/>
        </w:rPr>
      </w:pPr>
    </w:p>
    <w:p>
      <w:pPr>
        <w:jc w:val="left"/>
        <w:rPr>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712"/>
        <w:gridCol w:w="1512"/>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trPr>
        <w:tc>
          <w:tcPr>
            <w:tcW w:w="1548" w:type="dxa"/>
            <w:vAlign w:val="center"/>
          </w:tcPr>
          <w:p>
            <w:pPr>
              <w:jc w:val="center"/>
              <w:rPr>
                <w:sz w:val="28"/>
                <w:szCs w:val="28"/>
              </w:rPr>
            </w:pPr>
            <w:r>
              <w:rPr>
                <w:rFonts w:hint="eastAsia"/>
                <w:sz w:val="28"/>
                <w:szCs w:val="28"/>
              </w:rPr>
              <w:t>设备位置</w:t>
            </w:r>
          </w:p>
        </w:tc>
        <w:tc>
          <w:tcPr>
            <w:tcW w:w="2712" w:type="dxa"/>
            <w:vAlign w:val="center"/>
          </w:tcPr>
          <w:p>
            <w:pPr>
              <w:jc w:val="center"/>
              <w:rPr>
                <w:sz w:val="28"/>
                <w:szCs w:val="28"/>
              </w:rPr>
            </w:pPr>
          </w:p>
          <w:p>
            <w:pPr>
              <w:jc w:val="center"/>
              <w:rPr>
                <w:sz w:val="28"/>
                <w:szCs w:val="28"/>
              </w:rPr>
            </w:pPr>
          </w:p>
        </w:tc>
        <w:tc>
          <w:tcPr>
            <w:tcW w:w="1512" w:type="dxa"/>
            <w:vAlign w:val="center"/>
          </w:tcPr>
          <w:p>
            <w:pPr>
              <w:jc w:val="center"/>
              <w:rPr>
                <w:sz w:val="28"/>
                <w:szCs w:val="28"/>
              </w:rPr>
            </w:pPr>
            <w:r>
              <w:rPr>
                <w:rFonts w:hint="eastAsia"/>
                <w:sz w:val="28"/>
                <w:szCs w:val="28"/>
              </w:rPr>
              <w:t>维护人员</w:t>
            </w:r>
          </w:p>
        </w:tc>
        <w:tc>
          <w:tcPr>
            <w:tcW w:w="27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8" w:hRule="atLeast"/>
        </w:trPr>
        <w:tc>
          <w:tcPr>
            <w:tcW w:w="1548" w:type="dxa"/>
            <w:vAlign w:val="center"/>
          </w:tcPr>
          <w:p>
            <w:pPr>
              <w:jc w:val="center"/>
              <w:rPr>
                <w:sz w:val="28"/>
                <w:szCs w:val="28"/>
              </w:rPr>
            </w:pPr>
            <w:r>
              <w:rPr>
                <w:rFonts w:hint="eastAsia"/>
                <w:sz w:val="28"/>
                <w:szCs w:val="28"/>
              </w:rPr>
              <w:t>设备名称</w:t>
            </w:r>
          </w:p>
        </w:tc>
        <w:tc>
          <w:tcPr>
            <w:tcW w:w="2712" w:type="dxa"/>
            <w:vAlign w:val="center"/>
          </w:tcPr>
          <w:p>
            <w:pPr>
              <w:jc w:val="center"/>
              <w:rPr>
                <w:sz w:val="28"/>
                <w:szCs w:val="28"/>
              </w:rPr>
            </w:pPr>
          </w:p>
        </w:tc>
        <w:tc>
          <w:tcPr>
            <w:tcW w:w="1512" w:type="dxa"/>
            <w:vAlign w:val="center"/>
          </w:tcPr>
          <w:p>
            <w:pPr>
              <w:jc w:val="center"/>
              <w:rPr>
                <w:sz w:val="28"/>
                <w:szCs w:val="28"/>
              </w:rPr>
            </w:pPr>
            <w:r>
              <w:rPr>
                <w:rFonts w:hint="eastAsia"/>
                <w:sz w:val="28"/>
                <w:szCs w:val="28"/>
              </w:rPr>
              <w:t>型号</w:t>
            </w:r>
          </w:p>
        </w:tc>
        <w:tc>
          <w:tcPr>
            <w:tcW w:w="27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5" w:hRule="atLeast"/>
        </w:trPr>
        <w:tc>
          <w:tcPr>
            <w:tcW w:w="1548" w:type="dxa"/>
            <w:vAlign w:val="center"/>
          </w:tcPr>
          <w:p>
            <w:pPr>
              <w:jc w:val="center"/>
              <w:rPr>
                <w:sz w:val="28"/>
                <w:szCs w:val="28"/>
              </w:rPr>
            </w:pPr>
            <w:r>
              <w:rPr>
                <w:rFonts w:hint="eastAsia"/>
                <w:sz w:val="28"/>
                <w:szCs w:val="28"/>
              </w:rPr>
              <w:t>维护时间</w:t>
            </w:r>
          </w:p>
        </w:tc>
        <w:tc>
          <w:tcPr>
            <w:tcW w:w="6974" w:type="dxa"/>
            <w:gridSpan w:val="3"/>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50" w:hRule="atLeast"/>
        </w:trPr>
        <w:tc>
          <w:tcPr>
            <w:tcW w:w="1548" w:type="dxa"/>
            <w:vAlign w:val="center"/>
          </w:tcPr>
          <w:p>
            <w:pPr>
              <w:jc w:val="center"/>
              <w:rPr>
                <w:sz w:val="28"/>
                <w:szCs w:val="28"/>
              </w:rPr>
            </w:pPr>
            <w:r>
              <w:rPr>
                <w:rFonts w:hint="eastAsia"/>
                <w:sz w:val="28"/>
                <w:szCs w:val="28"/>
              </w:rPr>
              <w:t>设备状况</w:t>
            </w:r>
          </w:p>
        </w:tc>
        <w:tc>
          <w:tcPr>
            <w:tcW w:w="6974" w:type="dxa"/>
            <w:gridSpan w:val="3"/>
            <w:vAlign w:val="center"/>
          </w:tcPr>
          <w:p>
            <w:pPr>
              <w:rPr>
                <w:rFonts w:ascii="宋体" w:hAnsi="宋体"/>
                <w:sz w:val="28"/>
                <w:szCs w:val="28"/>
              </w:rPr>
            </w:pPr>
            <w:r>
              <w:rPr>
                <w:rFonts w:ascii="宋体" w:hAnsi="宋体"/>
                <w:sz w:val="28"/>
                <w:szCs w:val="28"/>
              </w:rPr>
              <w:sym w:font="Wingdings 2" w:char="00A3"/>
            </w:r>
            <w:r>
              <w:rPr>
                <w:rFonts w:hint="eastAsia" w:ascii="宋体" w:hAnsi="宋体"/>
                <w:sz w:val="28"/>
                <w:szCs w:val="28"/>
              </w:rPr>
              <w:t xml:space="preserve">运行良好     </w:t>
            </w:r>
            <w:r>
              <w:rPr>
                <w:rFonts w:ascii="宋体" w:hAnsi="宋体"/>
                <w:sz w:val="28"/>
                <w:szCs w:val="28"/>
              </w:rPr>
              <w:sym w:font="Wingdings 2" w:char="00A3"/>
            </w:r>
            <w:r>
              <w:rPr>
                <w:rFonts w:hint="eastAsia" w:ascii="宋体" w:hAnsi="宋体"/>
                <w:sz w:val="28"/>
                <w:szCs w:val="28"/>
              </w:rPr>
              <w:t>故障  故障现象：</w:t>
            </w:r>
          </w:p>
          <w:p>
            <w:pPr>
              <w:jc w:val="center"/>
              <w:rPr>
                <w:sz w:val="28"/>
                <w:szCs w:val="28"/>
              </w:rPr>
            </w:pPr>
          </w:p>
          <w:p>
            <w:pPr>
              <w:jc w:val="cente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0" w:hRule="atLeast"/>
        </w:trPr>
        <w:tc>
          <w:tcPr>
            <w:tcW w:w="1548" w:type="dxa"/>
            <w:vAlign w:val="center"/>
          </w:tcPr>
          <w:p>
            <w:pPr>
              <w:jc w:val="center"/>
              <w:rPr>
                <w:sz w:val="28"/>
                <w:szCs w:val="28"/>
              </w:rPr>
            </w:pPr>
            <w:r>
              <w:rPr>
                <w:rFonts w:hint="eastAsia" w:ascii="Arial" w:hAnsi="Arial" w:cs="Arial"/>
                <w:sz w:val="28"/>
                <w:szCs w:val="28"/>
              </w:rPr>
              <w:t>维护内容记录</w:t>
            </w:r>
          </w:p>
        </w:tc>
        <w:tc>
          <w:tcPr>
            <w:tcW w:w="6974" w:type="dxa"/>
            <w:gridSpan w:val="3"/>
            <w:vAlign w:val="center"/>
          </w:tcPr>
          <w:p>
            <w:pPr>
              <w:rPr>
                <w:rFonts w:ascii="宋体" w:hAnsi="宋体"/>
                <w:sz w:val="28"/>
                <w:szCs w:val="28"/>
              </w:rPr>
            </w:pPr>
            <w:r>
              <w:rPr>
                <w:rFonts w:hint="eastAsia" w:ascii="宋体" w:hAnsi="宋体"/>
                <w:sz w:val="28"/>
                <w:szCs w:val="28"/>
              </w:rPr>
              <w:br w:type="textWrapping"/>
            </w:r>
            <w:r>
              <w:rPr>
                <w:rFonts w:hint="eastAsia" w:ascii="宋体" w:hAnsi="宋体"/>
                <w:sz w:val="28"/>
                <w:szCs w:val="28"/>
              </w:rPr>
              <w:br w:type="textWrapping"/>
            </w:r>
            <w:r>
              <w:rPr>
                <w:rFonts w:hint="eastAsia" w:ascii="宋体" w:hAnsi="宋体"/>
                <w:sz w:val="28"/>
                <w:szCs w:val="28"/>
              </w:rPr>
              <w:br w:type="textWrapping"/>
            </w:r>
            <w:r>
              <w:rPr>
                <w:rFonts w:hint="eastAsia" w:ascii="宋体" w:hAnsi="宋体"/>
                <w:sz w:val="28"/>
                <w:szCs w:val="28"/>
              </w:rPr>
              <w:br w:type="textWrapping"/>
            </w:r>
            <w:r>
              <w:rPr>
                <w:rFonts w:hint="eastAsia" w:ascii="宋体" w:hAnsi="宋体"/>
                <w:sz w:val="28"/>
                <w:szCs w:val="2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8" w:hRule="atLeast"/>
        </w:trPr>
        <w:tc>
          <w:tcPr>
            <w:tcW w:w="1548" w:type="dxa"/>
            <w:vAlign w:val="center"/>
          </w:tcPr>
          <w:p>
            <w:pPr>
              <w:jc w:val="center"/>
              <w:rPr>
                <w:sz w:val="28"/>
                <w:szCs w:val="28"/>
              </w:rPr>
            </w:pPr>
            <w:r>
              <w:rPr>
                <w:rFonts w:hint="eastAsia" w:ascii="Arial" w:hAnsi="Arial" w:cs="Arial"/>
                <w:sz w:val="28"/>
                <w:szCs w:val="28"/>
              </w:rPr>
              <w:t>备注</w:t>
            </w:r>
          </w:p>
        </w:tc>
        <w:tc>
          <w:tcPr>
            <w:tcW w:w="6974" w:type="dxa"/>
            <w:gridSpan w:val="3"/>
            <w:vAlign w:val="center"/>
          </w:tcPr>
          <w:p>
            <w:pPr>
              <w:rPr>
                <w:sz w:val="28"/>
                <w:szCs w:val="28"/>
              </w:rPr>
            </w:pPr>
            <w:r>
              <w:rPr>
                <w:rFonts w:hint="eastAsia"/>
                <w:sz w:val="28"/>
                <w:szCs w:val="28"/>
              </w:rPr>
              <w:t xml:space="preserve"> </w:t>
            </w:r>
          </w:p>
          <w:p>
            <w:pPr>
              <w:rPr>
                <w:sz w:val="28"/>
                <w:szCs w:val="28"/>
              </w:rPr>
            </w:pPr>
          </w:p>
        </w:tc>
      </w:tr>
    </w:tbl>
    <w:p>
      <w:p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480"/>
        <w:jc w:val="center"/>
        <w:outlineLvl w:val="0"/>
        <w:rPr>
          <w:rFonts w:hint="eastAsia" w:ascii="黑体" w:eastAsia="黑体"/>
          <w:b/>
          <w:w w:val="110"/>
          <w:sz w:val="32"/>
          <w:szCs w:val="32"/>
          <w:lang w:eastAsia="zh-CN"/>
        </w:rPr>
      </w:pPr>
      <w:bookmarkStart w:id="13" w:name="_Toc153986969"/>
      <w:bookmarkStart w:id="14" w:name="_Toc1048525761"/>
      <w:bookmarkStart w:id="15" w:name="_Toc124144461"/>
      <w:r>
        <w:rPr>
          <w:rFonts w:hint="eastAsia" w:ascii="黑体" w:eastAsia="黑体"/>
          <w:b/>
          <w:w w:val="110"/>
          <w:sz w:val="32"/>
          <w:szCs w:val="32"/>
        </w:rPr>
        <w:t>上海纪录片学院实验中心实验设备器材管理</w:t>
      </w:r>
      <w:bookmarkEnd w:id="13"/>
      <w:bookmarkEnd w:id="14"/>
      <w:r>
        <w:rPr>
          <w:rFonts w:hint="eastAsia" w:ascii="黑体" w:eastAsia="黑体"/>
          <w:b/>
          <w:w w:val="110"/>
          <w:sz w:val="32"/>
          <w:szCs w:val="32"/>
          <w:lang w:val="en-US" w:eastAsia="zh-CN"/>
        </w:rPr>
        <w:t>规定</w:t>
      </w:r>
      <w:bookmarkEnd w:id="15"/>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为规范上海纪录片学院实验中心实验室设备的管理和使用，根据</w:t>
      </w:r>
      <w:r>
        <w:rPr>
          <w:rFonts w:asciiTheme="minorEastAsia" w:hAnsiTheme="minorEastAsia" w:eastAsiaTheme="minorEastAsia" w:cstheme="minorEastAsia"/>
          <w:sz w:val="28"/>
          <w:szCs w:val="28"/>
        </w:rPr>
        <w:t>教育部</w:t>
      </w:r>
      <w:r>
        <w:rPr>
          <w:rFonts w:hint="eastAsia" w:asciiTheme="minorEastAsia" w:hAnsiTheme="minorEastAsia" w:eastAsiaTheme="minorEastAsia" w:cstheme="minorEastAsia"/>
          <w:sz w:val="28"/>
          <w:szCs w:val="28"/>
        </w:rPr>
        <w:t>《高等学校</w:t>
      </w:r>
      <w:r>
        <w:rPr>
          <w:rFonts w:asciiTheme="minorEastAsia" w:hAnsiTheme="minorEastAsia" w:eastAsiaTheme="minorEastAsia" w:cstheme="minorEastAsia"/>
          <w:sz w:val="28"/>
          <w:szCs w:val="28"/>
        </w:rPr>
        <w:t>实验室工作规定</w:t>
      </w: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上海政法</w:t>
      </w:r>
      <w:r>
        <w:rPr>
          <w:rFonts w:asciiTheme="minorEastAsia" w:hAnsiTheme="minorEastAsia" w:eastAsiaTheme="minorEastAsia" w:cstheme="minorEastAsia"/>
          <w:sz w:val="28"/>
          <w:szCs w:val="28"/>
        </w:rPr>
        <w:t>学院实验</w:t>
      </w:r>
      <w:r>
        <w:rPr>
          <w:rFonts w:hint="eastAsia" w:asciiTheme="minorEastAsia" w:hAnsiTheme="minorEastAsia" w:eastAsiaTheme="minorEastAsia" w:cstheme="minorEastAsia"/>
          <w:sz w:val="28"/>
          <w:szCs w:val="28"/>
        </w:rPr>
        <w:t>实训</w:t>
      </w:r>
      <w:r>
        <w:rPr>
          <w:rFonts w:asciiTheme="minorEastAsia" w:hAnsiTheme="minorEastAsia" w:eastAsiaTheme="minorEastAsia" w:cstheme="minorEastAsia"/>
          <w:sz w:val="28"/>
          <w:szCs w:val="28"/>
        </w:rPr>
        <w:t>室管理办法（</w:t>
      </w:r>
      <w:r>
        <w:rPr>
          <w:rFonts w:hint="eastAsia" w:asciiTheme="minorEastAsia" w:hAnsiTheme="minorEastAsia" w:eastAsiaTheme="minorEastAsia" w:cstheme="minorEastAsia"/>
          <w:sz w:val="28"/>
          <w:szCs w:val="28"/>
        </w:rPr>
        <w:t>修订</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等</w:t>
      </w:r>
      <w:r>
        <w:rPr>
          <w:rFonts w:asciiTheme="minorEastAsia" w:hAnsiTheme="minorEastAsia" w:eastAsiaTheme="minorEastAsia" w:cstheme="minorEastAsia"/>
          <w:sz w:val="28"/>
          <w:szCs w:val="28"/>
        </w:rPr>
        <w:t>相关规定，</w:t>
      </w:r>
      <w:r>
        <w:rPr>
          <w:rFonts w:hint="eastAsia" w:asciiTheme="minorEastAsia" w:hAnsiTheme="minorEastAsia" w:eastAsiaTheme="minorEastAsia" w:cstheme="minorEastAsia"/>
          <w:sz w:val="28"/>
          <w:szCs w:val="28"/>
        </w:rPr>
        <w:t>特就实验设备的管理工作制定本规定。</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sz w:val="28"/>
          <w:szCs w:val="28"/>
        </w:rPr>
        <w:t>所有实验设备及其设备标签由实验中心派专人统一管理。实验中心建立统一的设备账目。</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二、设备入库后及时编号、造账册，保证账、物、卡相符。新设备经验收合格后才能入库。</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三、实验中心主任负责提出实验室建设计划，指导大型设备验收、安装、调试和高级维护。</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四、使用中或外借时若设备损坏，使用者要酌情承担一定比例的维修费用。</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五、经常做好清洁维护工作，保持设备的整洁和完好。</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六、严格执行借用手续。（详情见实验中心设备借用制度）</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七、每年进行一次清点检查，根据《上海政法学院固定资产报废报损实施细则》相关规定办理报损、报废和报失等手续。</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八、各实验室或仓库应按照有关要求，做好防火、防潮、防热、防震、防腐蚀等安全措施，严防毁坏、变质等损失、浪费。</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九、实验中心在不影响正常教学、科研的前提下，按照学校相关制度进行审批后，可将设备向社会开放。</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十、因教学、科研的需要，学校内部使用单位之间仪器设备的调拨，应填写调拨单，办理院内调拨手续。并由实验中心相关管理人员登记在册。</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十一、购置大型、精密、贵重、稀缺的仪器设备要进行可行性论证，严格坚持质量第一和经济适用的原则。</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十二、精密、高端设备必须由经过专门培训的人员管理，以保证熟悉设备的性能、特点和基本操作方法，并具有一定的保养、检修能力。未经培训的人员不得使用该仪器设备。</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十三、要充分发挥大型、精密、高端仪器设备的作用,提高使用效率。</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十四、对于大型、精密、高端仪器的管理要做到定人保管,定室存放,定期保养，定期校验，保证仪器设备处于良好状态。</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十五、大型、精密、高端仪器设备发生重大故障，应及时报告资产和设备管理处，并积极组织校内外力量进行检修，并做好检修记录。</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十六、大型、精密、高端仪器设备如因人为因素受到损坏，应迅速报告主管部门，并及时追查原因，做出记录，按《上海政法学院固定资产报废报损实施细则》中有关规定处理。</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十七、各实验室使用教师应协助实验中心管理其相关设备，并做好实验场所安全、卫生工作。</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十八、本</w:t>
      </w:r>
      <w:r>
        <w:rPr>
          <w:rFonts w:hint="eastAsia" w:asciiTheme="minorEastAsia" w:hAnsiTheme="minorEastAsia" w:eastAsiaTheme="minorEastAsia" w:cstheme="minorEastAsia"/>
          <w:sz w:val="28"/>
          <w:szCs w:val="28"/>
          <w:lang w:val="en-US" w:eastAsia="zh-CN"/>
        </w:rPr>
        <w:t>规定</w:t>
      </w:r>
      <w:r>
        <w:rPr>
          <w:rFonts w:hint="eastAsia" w:asciiTheme="minorEastAsia" w:hAnsiTheme="minorEastAsia" w:eastAsiaTheme="minorEastAsia" w:cstheme="minorEastAsia"/>
          <w:sz w:val="28"/>
          <w:szCs w:val="28"/>
        </w:rPr>
        <w:t>自发布之日起施行，由上海纪录片学院实验中心负责解释。</w:t>
      </w:r>
    </w:p>
    <w:p>
      <w:pPr>
        <w:spacing w:line="360" w:lineRule="auto"/>
        <w:ind w:firstLine="560" w:firstLineChars="200"/>
        <w:rPr>
          <w:rFonts w:asciiTheme="minorEastAsia" w:hAnsiTheme="minorEastAsia" w:eastAsiaTheme="minorEastAsia" w:cstheme="minorEastAsia"/>
          <w:bCs/>
          <w:sz w:val="28"/>
          <w:szCs w:val="28"/>
        </w:rPr>
      </w:pPr>
    </w:p>
    <w:p>
      <w:pPr>
        <w:spacing w:line="360" w:lineRule="auto"/>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bookmarkStart w:id="16" w:name="_Toc321657845"/>
      <w:bookmarkStart w:id="17" w:name="_Toc1289334790"/>
      <w:r>
        <w:rPr>
          <w:rFonts w:hint="eastAsia" w:ascii="黑体" w:eastAsia="黑体"/>
          <w:b/>
          <w:w w:val="110"/>
          <w:sz w:val="32"/>
          <w:szCs w:val="32"/>
        </w:rPr>
        <w:t>上海纪录片学院实验中心实验室使用管理规定</w:t>
      </w:r>
      <w:bookmarkEnd w:id="16"/>
      <w:bookmarkEnd w:id="17"/>
    </w:p>
    <w:p>
      <w:pPr>
        <w:spacing w:before="156" w:beforeLines="50" w:line="360" w:lineRule="auto"/>
        <w:jc w:val="center"/>
        <w:rPr>
          <w:rFonts w:asciiTheme="minorEastAsia" w:hAnsiTheme="minorEastAsia" w:eastAsiaTheme="minorEastAsia" w:cstheme="minorEastAsia"/>
          <w:b/>
          <w:sz w:val="28"/>
          <w:szCs w:val="28"/>
        </w:rPr>
      </w:pP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为了加强上海纪录片学院各实验室的管理，保证实验室实验设备的安全和高效运行，为教师和学生的教学和科研工作创造一个良好的实验环境，根据</w:t>
      </w:r>
      <w:r>
        <w:rPr>
          <w:rFonts w:asciiTheme="minorEastAsia" w:hAnsiTheme="minorEastAsia" w:eastAsiaTheme="minorEastAsia" w:cstheme="minorEastAsia"/>
          <w:sz w:val="28"/>
          <w:szCs w:val="28"/>
        </w:rPr>
        <w:t>教育部</w:t>
      </w:r>
      <w:r>
        <w:rPr>
          <w:rFonts w:hint="eastAsia" w:asciiTheme="minorEastAsia" w:hAnsiTheme="minorEastAsia" w:eastAsiaTheme="minorEastAsia" w:cstheme="minorEastAsia"/>
          <w:sz w:val="28"/>
          <w:szCs w:val="28"/>
        </w:rPr>
        <w:t>《高等学校</w:t>
      </w:r>
      <w:r>
        <w:rPr>
          <w:rFonts w:asciiTheme="minorEastAsia" w:hAnsiTheme="minorEastAsia" w:eastAsiaTheme="minorEastAsia" w:cstheme="minorEastAsia"/>
          <w:sz w:val="28"/>
          <w:szCs w:val="28"/>
        </w:rPr>
        <w:t>实验室工作规定</w:t>
      </w: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上海政法</w:t>
      </w:r>
      <w:r>
        <w:rPr>
          <w:rFonts w:asciiTheme="minorEastAsia" w:hAnsiTheme="minorEastAsia" w:eastAsiaTheme="minorEastAsia" w:cstheme="minorEastAsia"/>
          <w:sz w:val="28"/>
          <w:szCs w:val="28"/>
        </w:rPr>
        <w:t>学院实验</w:t>
      </w:r>
      <w:r>
        <w:rPr>
          <w:rFonts w:hint="eastAsia" w:asciiTheme="minorEastAsia" w:hAnsiTheme="minorEastAsia" w:eastAsiaTheme="minorEastAsia" w:cstheme="minorEastAsia"/>
          <w:sz w:val="28"/>
          <w:szCs w:val="28"/>
        </w:rPr>
        <w:t>实训</w:t>
      </w:r>
      <w:r>
        <w:rPr>
          <w:rFonts w:asciiTheme="minorEastAsia" w:hAnsiTheme="minorEastAsia" w:eastAsiaTheme="minorEastAsia" w:cstheme="minorEastAsia"/>
          <w:sz w:val="28"/>
          <w:szCs w:val="28"/>
        </w:rPr>
        <w:t>室管理办法（</w:t>
      </w:r>
      <w:r>
        <w:rPr>
          <w:rFonts w:hint="eastAsia" w:asciiTheme="minorEastAsia" w:hAnsiTheme="minorEastAsia" w:eastAsiaTheme="minorEastAsia" w:cstheme="minorEastAsia"/>
          <w:sz w:val="28"/>
          <w:szCs w:val="28"/>
        </w:rPr>
        <w:t>修订</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《上海政法学院</w:t>
      </w:r>
      <w:r>
        <w:rPr>
          <w:rFonts w:asciiTheme="minorEastAsia" w:hAnsiTheme="minorEastAsia" w:eastAsiaTheme="minorEastAsia" w:cstheme="minorEastAsia"/>
          <w:sz w:val="28"/>
          <w:szCs w:val="28"/>
        </w:rPr>
        <w:t>实验实训室安全管理办法（</w:t>
      </w:r>
      <w:r>
        <w:rPr>
          <w:rFonts w:hint="eastAsia" w:asciiTheme="minorEastAsia" w:hAnsiTheme="minorEastAsia" w:eastAsiaTheme="minorEastAsia" w:cstheme="minorEastAsia"/>
          <w:sz w:val="28"/>
          <w:szCs w:val="28"/>
        </w:rPr>
        <w:t>修订</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》等</w:t>
      </w:r>
      <w:r>
        <w:rPr>
          <w:rFonts w:asciiTheme="minorEastAsia" w:hAnsiTheme="minorEastAsia" w:eastAsiaTheme="minorEastAsia" w:cstheme="minorEastAsia"/>
          <w:sz w:val="28"/>
          <w:szCs w:val="28"/>
        </w:rPr>
        <w:t>相关规定，</w:t>
      </w:r>
      <w:r>
        <w:rPr>
          <w:rFonts w:hint="eastAsia" w:asciiTheme="minorEastAsia" w:hAnsiTheme="minorEastAsia" w:eastAsiaTheme="minorEastAsia" w:cstheme="minorEastAsia"/>
          <w:sz w:val="28"/>
          <w:szCs w:val="28"/>
        </w:rPr>
        <w:t>特就本学院的实验室和实验设备的使用制定本规定。</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一、本学院各实验室及实验设备为学院教学和科研服务，其使用应以服务本院各专业师生的教学和科研为主要目标。</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二、实验室和实验设备的使用，须严格遵守本学院制定的设备操作规范、维护规定和安全保障规定等相关管理制度，以保证师生的人身安全、设备安全和信息安全。</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本学院实验实训课程教师应根据教学大纲、教学计划和课程安排，在每学期排课前上交实验室申请表，将所需使用的实验教室、实验设备、实验软件等填写好，交至实验中心，由实验室管理人员审批实验室使用。</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实验室使用后，实验实训课程教师应认真检查、整理仪器设备，确认无误后，交实验室管理人员。如有设备丢失、损坏，实验实训课程教师和实验室管理人员要立即组织调查，查明原因，做出情况说明，及时报主管部门。</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每次使用实验室和实验设备，任课教师和实验室管理人员须认真填写《上海政法学院实验实训中心使用登记表》。</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学院鼓励和支持本专业学生利用实验室开展各种相关的课外实践活动。课外实践需要使用实验室及内部实验设备，应明确活动目标和具体安排，事先填写《上海纪录片学院实验室借用申请单》，经学院教研室主任签字</w:t>
      </w:r>
      <w:r>
        <w:rPr>
          <w:rFonts w:asciiTheme="minorEastAsia" w:hAnsiTheme="minorEastAsia" w:eastAsiaTheme="minorEastAsia" w:cstheme="minorEastAsia"/>
          <w:sz w:val="28"/>
          <w:szCs w:val="28"/>
        </w:rPr>
        <w:t>同意后报学院</w:t>
      </w:r>
      <w:r>
        <w:rPr>
          <w:rFonts w:hint="eastAsia" w:asciiTheme="minorEastAsia" w:hAnsiTheme="minorEastAsia" w:eastAsiaTheme="minorEastAsia" w:cstheme="minorEastAsia"/>
          <w:sz w:val="28"/>
          <w:szCs w:val="28"/>
        </w:rPr>
        <w:t>领导审批，学院</w:t>
      </w:r>
      <w:r>
        <w:rPr>
          <w:rFonts w:asciiTheme="minorEastAsia" w:hAnsiTheme="minorEastAsia" w:eastAsiaTheme="minorEastAsia" w:cstheme="minorEastAsia"/>
          <w:sz w:val="28"/>
          <w:szCs w:val="28"/>
        </w:rPr>
        <w:t>领导</w:t>
      </w:r>
      <w:r>
        <w:rPr>
          <w:rFonts w:hint="eastAsia" w:asciiTheme="minorEastAsia" w:hAnsiTheme="minorEastAsia" w:eastAsiaTheme="minorEastAsia" w:cstheme="minorEastAsia"/>
          <w:sz w:val="28"/>
          <w:szCs w:val="28"/>
        </w:rPr>
        <w:t>审核同意后，在不影响正常教学的情况下，方可使用实验室或实验设备。</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课外实践时应确保设备安全，并按规定完成相应实训内容。</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如果没有《上海纪录片学院实验室借用申请单》书面同意意见，不得使用实验室及实验设备。</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六</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院</w:t>
      </w:r>
      <w:r>
        <w:rPr>
          <w:rFonts w:hint="eastAsia" w:asciiTheme="minorEastAsia" w:hAnsiTheme="minorEastAsia" w:eastAsiaTheme="minorEastAsia" w:cstheme="minorEastAsia"/>
          <w:color w:val="auto"/>
          <w:sz w:val="28"/>
          <w:szCs w:val="28"/>
        </w:rPr>
        <w:t>外单位需使用本学院实验室及设备，按照学校相关制度进行审批。</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七</w:t>
      </w:r>
      <w:r>
        <w:rPr>
          <w:rFonts w:hint="eastAsia" w:asciiTheme="minorEastAsia" w:hAnsiTheme="minorEastAsia" w:eastAsiaTheme="minorEastAsia" w:cstheme="minorEastAsia"/>
          <w:color w:val="auto"/>
          <w:sz w:val="28"/>
          <w:szCs w:val="28"/>
        </w:rPr>
        <w:t>、实验室管理人员须严格遵守实验室管理规定。实验室和实验设备的使用和出借，须有签署审批意见的申请单。未经书面许可，实验室管理人员不得擅自出借实验室及实验器材。</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八</w:t>
      </w:r>
      <w:r>
        <w:rPr>
          <w:rFonts w:hint="eastAsia" w:asciiTheme="minorEastAsia" w:hAnsiTheme="minorEastAsia" w:eastAsiaTheme="minorEastAsia" w:cstheme="minorEastAsia"/>
          <w:color w:val="auto"/>
          <w:sz w:val="28"/>
          <w:szCs w:val="28"/>
        </w:rPr>
        <w:t>、本</w:t>
      </w:r>
      <w:r>
        <w:rPr>
          <w:rFonts w:hint="eastAsia" w:asciiTheme="minorEastAsia" w:hAnsiTheme="minorEastAsia" w:eastAsiaTheme="minorEastAsia" w:cstheme="minorEastAsia"/>
          <w:color w:val="auto"/>
          <w:sz w:val="28"/>
          <w:szCs w:val="28"/>
          <w:lang w:val="en-US" w:eastAsia="zh-CN"/>
        </w:rPr>
        <w:t>规定</w:t>
      </w:r>
      <w:r>
        <w:rPr>
          <w:rFonts w:hint="eastAsia" w:asciiTheme="minorEastAsia" w:hAnsiTheme="minorEastAsia" w:eastAsiaTheme="minorEastAsia" w:cstheme="minorEastAsia"/>
          <w:color w:val="auto"/>
          <w:sz w:val="28"/>
          <w:szCs w:val="28"/>
        </w:rPr>
        <w:t>自发布之日起施行，由上海纪录片学院实验中心负责解释。</w:t>
      </w:r>
    </w:p>
    <w:p>
      <w:pPr>
        <w:spacing w:line="360" w:lineRule="auto"/>
        <w:jc w:val="left"/>
        <w:outlineLvl w:val="1"/>
        <w:rPr>
          <w:color w:val="auto"/>
        </w:rPr>
      </w:pPr>
    </w:p>
    <w:p>
      <w:pPr>
        <w:spacing w:line="360" w:lineRule="auto"/>
        <w:jc w:val="left"/>
        <w:outlineLvl w:val="1"/>
      </w:pPr>
    </w:p>
    <w:p>
      <w:pPr>
        <w:spacing w:line="360" w:lineRule="auto"/>
        <w:ind w:firstLine="560" w:firstLineChars="200"/>
        <w:jc w:val="right"/>
        <w:rPr>
          <w:sz w:val="28"/>
          <w:szCs w:val="28"/>
        </w:rPr>
      </w:pPr>
    </w:p>
    <w:p>
      <w:pPr>
        <w:rPr>
          <w:rFonts w:hint="eastAsia" w:ascii="宋体" w:hAnsi="宋体"/>
          <w:b/>
          <w:bCs/>
          <w:sz w:val="32"/>
          <w:szCs w:val="32"/>
        </w:rPr>
      </w:pPr>
      <w:r>
        <w:rPr>
          <w:rFonts w:hint="eastAsia" w:ascii="宋体" w:hAnsi="宋体"/>
          <w:b/>
          <w:bCs/>
          <w:sz w:val="32"/>
          <w:szCs w:val="32"/>
        </w:rPr>
        <w:br w:type="page"/>
      </w:r>
    </w:p>
    <w:p>
      <w:pPr>
        <w:spacing w:line="276" w:lineRule="auto"/>
        <w:jc w:val="center"/>
        <w:rPr>
          <w:rFonts w:ascii="宋体" w:hAnsi="宋体"/>
          <w:b/>
          <w:bCs/>
          <w:sz w:val="32"/>
          <w:szCs w:val="32"/>
        </w:rPr>
      </w:pPr>
      <w:r>
        <w:rPr>
          <w:rFonts w:hint="eastAsia" w:ascii="宋体" w:hAnsi="宋体"/>
          <w:b/>
          <w:bCs/>
          <w:sz w:val="32"/>
          <w:szCs w:val="32"/>
        </w:rPr>
        <w:t>上海政法学院实验实训中心使用登记表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1984"/>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4"/>
          </w:tcPr>
          <w:p>
            <w:pPr>
              <w:spacing w:line="276" w:lineRule="auto"/>
              <w:jc w:val="center"/>
              <w:rPr>
                <w:rFonts w:ascii="宋体" w:hAnsi="宋体"/>
                <w:b/>
                <w:bCs/>
                <w:sz w:val="28"/>
                <w:szCs w:val="28"/>
              </w:rPr>
            </w:pPr>
            <w:r>
              <w:rPr>
                <w:rFonts w:hint="eastAsia" w:ascii="宋体" w:hAnsi="宋体"/>
                <w:b/>
                <w:bCs/>
                <w:sz w:val="28"/>
                <w:szCs w:val="28"/>
              </w:rPr>
              <w:t>以下由实验实训课程任课教师填写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line="360" w:lineRule="auto"/>
              <w:jc w:val="center"/>
              <w:rPr>
                <w:rFonts w:ascii="宋体" w:hAnsi="宋体"/>
                <w:b/>
                <w:bCs/>
                <w:sz w:val="24"/>
              </w:rPr>
            </w:pPr>
            <w:r>
              <w:rPr>
                <w:rFonts w:hint="eastAsia" w:ascii="宋体" w:hAnsi="宋体"/>
                <w:b/>
                <w:bCs/>
                <w:sz w:val="24"/>
              </w:rPr>
              <w:t>使用人</w:t>
            </w:r>
          </w:p>
        </w:tc>
        <w:tc>
          <w:tcPr>
            <w:tcW w:w="1843" w:type="dxa"/>
          </w:tcPr>
          <w:p>
            <w:pPr>
              <w:spacing w:line="360" w:lineRule="auto"/>
              <w:jc w:val="center"/>
              <w:rPr>
                <w:rFonts w:ascii="宋体" w:hAnsi="宋体"/>
                <w:sz w:val="24"/>
              </w:rPr>
            </w:pPr>
          </w:p>
        </w:tc>
        <w:tc>
          <w:tcPr>
            <w:tcW w:w="1984" w:type="dxa"/>
          </w:tcPr>
          <w:p>
            <w:pPr>
              <w:spacing w:line="360" w:lineRule="auto"/>
              <w:jc w:val="center"/>
              <w:rPr>
                <w:rFonts w:ascii="宋体" w:hAnsi="宋体"/>
                <w:b/>
                <w:bCs/>
                <w:sz w:val="24"/>
              </w:rPr>
            </w:pPr>
            <w:r>
              <w:rPr>
                <w:rFonts w:hint="eastAsia" w:ascii="宋体" w:hAnsi="宋体"/>
                <w:b/>
                <w:bCs/>
                <w:sz w:val="24"/>
              </w:rPr>
              <w:t>使用日期</w:t>
            </w:r>
          </w:p>
        </w:tc>
        <w:tc>
          <w:tcPr>
            <w:tcW w:w="248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line="360" w:lineRule="auto"/>
              <w:jc w:val="center"/>
              <w:rPr>
                <w:rFonts w:ascii="宋体" w:hAnsi="宋体"/>
                <w:b/>
                <w:bCs/>
                <w:sz w:val="24"/>
              </w:rPr>
            </w:pPr>
            <w:r>
              <w:rPr>
                <w:rFonts w:hint="eastAsia" w:ascii="宋体" w:hAnsi="宋体"/>
                <w:b/>
                <w:bCs/>
                <w:sz w:val="24"/>
              </w:rPr>
              <w:t>使用地点</w:t>
            </w:r>
          </w:p>
        </w:tc>
        <w:tc>
          <w:tcPr>
            <w:tcW w:w="1843" w:type="dxa"/>
          </w:tcPr>
          <w:p>
            <w:pPr>
              <w:spacing w:line="360" w:lineRule="auto"/>
              <w:jc w:val="center"/>
              <w:rPr>
                <w:rFonts w:ascii="宋体" w:hAnsi="宋体"/>
                <w:sz w:val="24"/>
              </w:rPr>
            </w:pPr>
          </w:p>
        </w:tc>
        <w:tc>
          <w:tcPr>
            <w:tcW w:w="1984" w:type="dxa"/>
          </w:tcPr>
          <w:p>
            <w:pPr>
              <w:spacing w:line="360" w:lineRule="auto"/>
              <w:jc w:val="center"/>
              <w:rPr>
                <w:rFonts w:ascii="宋体" w:hAnsi="宋体"/>
                <w:b/>
                <w:bCs/>
                <w:sz w:val="24"/>
              </w:rPr>
            </w:pPr>
            <w:r>
              <w:rPr>
                <w:rFonts w:hint="eastAsia" w:ascii="宋体" w:hAnsi="宋体"/>
                <w:b/>
                <w:bCs/>
                <w:sz w:val="24"/>
              </w:rPr>
              <w:t>联系电话</w:t>
            </w:r>
          </w:p>
        </w:tc>
        <w:tc>
          <w:tcPr>
            <w:tcW w:w="248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line="360" w:lineRule="auto"/>
              <w:jc w:val="center"/>
              <w:rPr>
                <w:rFonts w:ascii="宋体" w:hAnsi="宋体"/>
                <w:b/>
                <w:bCs/>
                <w:sz w:val="24"/>
              </w:rPr>
            </w:pPr>
            <w:r>
              <w:rPr>
                <w:rFonts w:hint="eastAsia" w:ascii="宋体" w:hAnsi="宋体"/>
                <w:b/>
                <w:bCs/>
                <w:sz w:val="24"/>
              </w:rPr>
              <w:t>课程或事由</w:t>
            </w:r>
          </w:p>
        </w:tc>
        <w:tc>
          <w:tcPr>
            <w:tcW w:w="6316" w:type="dxa"/>
            <w:gridSpan w:val="3"/>
          </w:tcPr>
          <w:p>
            <w:pPr>
              <w:spacing w:line="360" w:lineRule="auto"/>
              <w:jc w:val="center"/>
              <w:rPr>
                <w:rFonts w:ascii="宋体" w:hAnsi="宋体"/>
                <w:sz w:val="24"/>
              </w:rPr>
            </w:pPr>
          </w:p>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line="360" w:lineRule="auto"/>
              <w:jc w:val="center"/>
              <w:rPr>
                <w:rFonts w:ascii="宋体" w:hAnsi="宋体"/>
                <w:b/>
                <w:bCs/>
                <w:sz w:val="24"/>
              </w:rPr>
            </w:pPr>
            <w:r>
              <w:rPr>
                <w:rFonts w:hint="eastAsia" w:ascii="宋体" w:hAnsi="宋体"/>
                <w:b/>
                <w:bCs/>
                <w:sz w:val="24"/>
              </w:rPr>
              <w:t>实验实训项目</w:t>
            </w:r>
          </w:p>
        </w:tc>
        <w:tc>
          <w:tcPr>
            <w:tcW w:w="1843" w:type="dxa"/>
          </w:tcPr>
          <w:p>
            <w:pPr>
              <w:spacing w:line="360" w:lineRule="auto"/>
              <w:jc w:val="center"/>
              <w:rPr>
                <w:rFonts w:ascii="宋体" w:hAnsi="宋体"/>
                <w:sz w:val="24"/>
              </w:rPr>
            </w:pPr>
          </w:p>
        </w:tc>
        <w:tc>
          <w:tcPr>
            <w:tcW w:w="1984" w:type="dxa"/>
          </w:tcPr>
          <w:p>
            <w:pPr>
              <w:spacing w:line="360" w:lineRule="auto"/>
              <w:jc w:val="center"/>
              <w:rPr>
                <w:rFonts w:ascii="宋体" w:hAnsi="宋体"/>
                <w:b/>
                <w:bCs/>
                <w:sz w:val="24"/>
              </w:rPr>
            </w:pPr>
            <w:r>
              <w:rPr>
                <w:rFonts w:hint="eastAsia" w:ascii="宋体" w:hAnsi="宋体"/>
                <w:b/>
                <w:bCs/>
                <w:sz w:val="24"/>
              </w:rPr>
              <w:t>实验实训人数</w:t>
            </w:r>
          </w:p>
        </w:tc>
        <w:tc>
          <w:tcPr>
            <w:tcW w:w="248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line="360" w:lineRule="auto"/>
              <w:jc w:val="center"/>
              <w:rPr>
                <w:rFonts w:ascii="宋体" w:hAnsi="宋体"/>
                <w:b/>
                <w:bCs/>
                <w:sz w:val="24"/>
              </w:rPr>
            </w:pPr>
            <w:r>
              <w:rPr>
                <w:rFonts w:hint="eastAsia" w:ascii="宋体" w:hAnsi="宋体"/>
                <w:b/>
                <w:bCs/>
                <w:sz w:val="24"/>
              </w:rPr>
              <w:t>设备运转情况</w:t>
            </w:r>
          </w:p>
        </w:tc>
        <w:tc>
          <w:tcPr>
            <w:tcW w:w="6316" w:type="dxa"/>
            <w:gridSpan w:val="3"/>
          </w:tcPr>
          <w:p>
            <w:pPr>
              <w:spacing w:line="360" w:lineRule="auto"/>
              <w:jc w:val="center"/>
              <w:rPr>
                <w:rFonts w:ascii="宋体" w:hAnsi="宋体"/>
                <w:sz w:val="24"/>
              </w:rPr>
            </w:pPr>
          </w:p>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4"/>
          </w:tcPr>
          <w:p>
            <w:pPr>
              <w:spacing w:line="360" w:lineRule="auto"/>
              <w:jc w:val="center"/>
              <w:rPr>
                <w:rFonts w:ascii="宋体" w:hAnsi="宋体"/>
                <w:b/>
                <w:bCs/>
                <w:sz w:val="24"/>
              </w:rPr>
            </w:pPr>
            <w:r>
              <w:rPr>
                <w:rFonts w:hint="eastAsia" w:ascii="宋体" w:hAnsi="宋体"/>
                <w:b/>
                <w:bCs/>
                <w:sz w:val="24"/>
              </w:rPr>
              <w:t>以下由实验实训设备管理人员填写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line="360" w:lineRule="auto"/>
              <w:jc w:val="center"/>
              <w:rPr>
                <w:rFonts w:ascii="宋体" w:hAnsi="宋体"/>
                <w:b/>
                <w:bCs/>
                <w:sz w:val="24"/>
              </w:rPr>
            </w:pPr>
            <w:r>
              <w:rPr>
                <w:rFonts w:hint="eastAsia" w:ascii="宋体" w:hAnsi="宋体"/>
                <w:b/>
                <w:bCs/>
                <w:sz w:val="24"/>
              </w:rPr>
              <w:t>设备使用情况</w:t>
            </w:r>
          </w:p>
        </w:tc>
        <w:tc>
          <w:tcPr>
            <w:tcW w:w="1843" w:type="dxa"/>
          </w:tcPr>
          <w:p>
            <w:pPr>
              <w:spacing w:line="360" w:lineRule="auto"/>
              <w:jc w:val="center"/>
              <w:rPr>
                <w:rFonts w:ascii="宋体" w:hAnsi="宋体"/>
                <w:sz w:val="24"/>
              </w:rPr>
            </w:pPr>
          </w:p>
        </w:tc>
        <w:tc>
          <w:tcPr>
            <w:tcW w:w="1984" w:type="dxa"/>
          </w:tcPr>
          <w:p>
            <w:pPr>
              <w:spacing w:line="360" w:lineRule="auto"/>
              <w:jc w:val="center"/>
              <w:rPr>
                <w:rFonts w:ascii="宋体" w:hAnsi="宋体"/>
                <w:b/>
                <w:bCs/>
                <w:sz w:val="24"/>
              </w:rPr>
            </w:pPr>
            <w:r>
              <w:rPr>
                <w:rFonts w:hint="eastAsia" w:ascii="宋体" w:hAnsi="宋体"/>
                <w:b/>
                <w:bCs/>
                <w:sz w:val="24"/>
              </w:rPr>
              <w:t>实验实训设备管理员负责人</w:t>
            </w:r>
          </w:p>
        </w:tc>
        <w:tc>
          <w:tcPr>
            <w:tcW w:w="2489" w:type="dxa"/>
          </w:tcPr>
          <w:p>
            <w:pPr>
              <w:spacing w:line="360" w:lineRule="auto"/>
              <w:jc w:val="center"/>
              <w:rPr>
                <w:rFonts w:ascii="宋体" w:hAnsi="宋体"/>
                <w:sz w:val="24"/>
              </w:rPr>
            </w:pPr>
          </w:p>
        </w:tc>
      </w:tr>
    </w:tbl>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jc w:val="left"/>
        <w:outlineLvl w:val="1"/>
      </w:pPr>
    </w:p>
    <w:p>
      <w:pPr>
        <w:rPr>
          <w:rFonts w:hint="eastAsia"/>
        </w:rPr>
      </w:pPr>
      <w:bookmarkStart w:id="18" w:name="_Toc1616820732"/>
      <w:bookmarkStart w:id="19" w:name="_Toc1954991737"/>
      <w:bookmarkStart w:id="20" w:name="_Toc1697768393"/>
      <w:r>
        <w:rPr>
          <w:rFonts w:hint="eastAsia"/>
        </w:rPr>
        <w:br w:type="page"/>
      </w:r>
    </w:p>
    <w:bookmarkEnd w:id="18"/>
    <w:bookmarkEnd w:id="19"/>
    <w:bookmarkEnd w:id="20"/>
    <w:tbl>
      <w:tblPr>
        <w:tblStyle w:val="7"/>
        <w:tblW w:w="9816" w:type="dxa"/>
        <w:jc w:val="center"/>
        <w:tblLayout w:type="fixed"/>
        <w:tblCellMar>
          <w:top w:w="0" w:type="dxa"/>
          <w:left w:w="108" w:type="dxa"/>
          <w:bottom w:w="0" w:type="dxa"/>
          <w:right w:w="108" w:type="dxa"/>
        </w:tblCellMar>
      </w:tblPr>
      <w:tblGrid>
        <w:gridCol w:w="1835"/>
        <w:gridCol w:w="924"/>
        <w:gridCol w:w="387"/>
        <w:gridCol w:w="1260"/>
        <w:gridCol w:w="1290"/>
        <w:gridCol w:w="1365"/>
        <w:gridCol w:w="1260"/>
        <w:gridCol w:w="1495"/>
      </w:tblGrid>
      <w:tr>
        <w:trPr>
          <w:trHeight w:val="945" w:hRule="atLeast"/>
          <w:jc w:val="center"/>
        </w:trPr>
        <w:tc>
          <w:tcPr>
            <w:tcW w:w="9816" w:type="dxa"/>
            <w:gridSpan w:val="8"/>
            <w:tcBorders>
              <w:top w:val="nil"/>
              <w:left w:val="nil"/>
              <w:bottom w:val="single" w:color="auto" w:sz="4" w:space="0"/>
              <w:right w:val="nil"/>
            </w:tcBorders>
            <w:noWrap/>
            <w:vAlign w:val="center"/>
          </w:tcPr>
          <w:p>
            <w:pPr>
              <w:widowControl/>
              <w:ind w:firstLine="160" w:firstLineChars="50"/>
              <w:jc w:val="center"/>
              <w:rPr>
                <w:rFonts w:ascii="黑体" w:hAnsi="宋体" w:eastAsia="黑体" w:cs="宋体"/>
                <w:kern w:val="0"/>
                <w:sz w:val="32"/>
                <w:szCs w:val="32"/>
              </w:rPr>
            </w:pPr>
            <w:r>
              <w:rPr>
                <w:rFonts w:hint="eastAsia" w:ascii="黑体" w:hAnsi="宋体" w:eastAsia="黑体" w:cs="宋体"/>
                <w:kern w:val="0"/>
                <w:sz w:val="32"/>
                <w:szCs w:val="32"/>
              </w:rPr>
              <w:t>上海纪录片学院实验室借用申请单</w:t>
            </w:r>
          </w:p>
        </w:tc>
      </w:tr>
      <w:tr>
        <w:trPr>
          <w:trHeight w:val="593" w:hRule="atLeast"/>
          <w:jc w:val="center"/>
        </w:trPr>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申请人</w:t>
            </w:r>
          </w:p>
        </w:tc>
        <w:tc>
          <w:tcPr>
            <w:tcW w:w="386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262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14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rPr>
          <w:trHeight w:val="402" w:hRule="atLeast"/>
          <w:jc w:val="center"/>
        </w:trPr>
        <w:tc>
          <w:tcPr>
            <w:tcW w:w="18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使用时间</w:t>
            </w:r>
          </w:p>
        </w:tc>
        <w:tc>
          <w:tcPr>
            <w:tcW w:w="7981"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从     年    月   日（星期   ）至   年    月  日（星期   )</w:t>
            </w:r>
          </w:p>
        </w:tc>
      </w:tr>
      <w:tr>
        <w:trPr>
          <w:trHeight w:val="402" w:hRule="atLeast"/>
          <w:jc w:val="center"/>
        </w:trPr>
        <w:tc>
          <w:tcPr>
            <w:tcW w:w="18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周一</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周二</w:t>
            </w:r>
          </w:p>
        </w:tc>
        <w:tc>
          <w:tcPr>
            <w:tcW w:w="12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周三</w:t>
            </w:r>
          </w:p>
        </w:tc>
        <w:tc>
          <w:tcPr>
            <w:tcW w:w="13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周四</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周五</w:t>
            </w:r>
          </w:p>
        </w:tc>
        <w:tc>
          <w:tcPr>
            <w:tcW w:w="14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r>
      <w:tr>
        <w:trPr>
          <w:trHeight w:val="402" w:hRule="atLeast"/>
          <w:jc w:val="center"/>
        </w:trPr>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第1-2节</w:t>
            </w:r>
          </w:p>
        </w:tc>
        <w:tc>
          <w:tcPr>
            <w:tcW w:w="131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2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4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r>
      <w:tr>
        <w:trPr>
          <w:trHeight w:val="402" w:hRule="atLeast"/>
          <w:jc w:val="center"/>
        </w:trPr>
        <w:tc>
          <w:tcPr>
            <w:tcW w:w="1835"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rPr>
            </w:pPr>
            <w:r>
              <w:rPr>
                <w:rFonts w:hint="eastAsia" w:ascii="宋体" w:hAnsi="宋体" w:cs="宋体"/>
                <w:kern w:val="0"/>
                <w:sz w:val="24"/>
              </w:rPr>
              <w:t>第3-4节</w:t>
            </w:r>
          </w:p>
        </w:tc>
        <w:tc>
          <w:tcPr>
            <w:tcW w:w="131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2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4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r>
      <w:tr>
        <w:trPr>
          <w:trHeight w:val="402" w:hRule="atLeast"/>
          <w:jc w:val="center"/>
        </w:trPr>
        <w:tc>
          <w:tcPr>
            <w:tcW w:w="1835"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rPr>
            </w:pPr>
            <w:r>
              <w:rPr>
                <w:rFonts w:hint="eastAsia" w:ascii="宋体" w:hAnsi="宋体" w:cs="宋体"/>
                <w:kern w:val="0"/>
                <w:sz w:val="24"/>
              </w:rPr>
              <w:t>第5-6节</w:t>
            </w:r>
          </w:p>
        </w:tc>
        <w:tc>
          <w:tcPr>
            <w:tcW w:w="131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2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4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r>
      <w:tr>
        <w:trPr>
          <w:trHeight w:val="402"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第7-8节</w:t>
            </w:r>
          </w:p>
        </w:tc>
        <w:tc>
          <w:tcPr>
            <w:tcW w:w="131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2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4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r>
      <w:tr>
        <w:trPr>
          <w:trHeight w:val="402" w:hRule="atLeast"/>
          <w:jc w:val="center"/>
        </w:trPr>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使用地点</w:t>
            </w:r>
          </w:p>
        </w:tc>
        <w:tc>
          <w:tcPr>
            <w:tcW w:w="7981"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r>
      <w:tr>
        <w:trPr>
          <w:trHeight w:val="402" w:hRule="atLeast"/>
          <w:jc w:val="center"/>
        </w:trPr>
        <w:tc>
          <w:tcPr>
            <w:tcW w:w="1835"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 xml:space="preserve">   拍摄课程</w:t>
            </w:r>
          </w:p>
        </w:tc>
        <w:tc>
          <w:tcPr>
            <w:tcW w:w="7981"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rPr>
          <w:trHeight w:val="402" w:hRule="atLeast"/>
          <w:jc w:val="center"/>
        </w:trPr>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拍摄人员</w:t>
            </w:r>
          </w:p>
        </w:tc>
        <w:tc>
          <w:tcPr>
            <w:tcW w:w="7981"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rPr>
          <w:trHeight w:val="402" w:hRule="atLeast"/>
          <w:jc w:val="center"/>
        </w:trPr>
        <w:tc>
          <w:tcPr>
            <w:tcW w:w="9816" w:type="dxa"/>
            <w:gridSpan w:val="8"/>
            <w:tcBorders>
              <w:top w:val="single" w:color="auto" w:sz="4" w:space="0"/>
              <w:left w:val="single" w:color="auto" w:sz="4" w:space="0"/>
              <w:bottom w:val="single" w:color="auto" w:sz="4" w:space="0"/>
              <w:right w:val="single" w:color="auto" w:sz="4" w:space="0"/>
            </w:tcBorders>
            <w:noWrap/>
            <w:vAlign w:val="center"/>
          </w:tcPr>
          <w:p>
            <w:pPr>
              <w:widowControl/>
              <w:tabs>
                <w:tab w:val="left" w:pos="278"/>
              </w:tabs>
              <w:jc w:val="left"/>
              <w:rPr>
                <w:rFonts w:ascii="宋体" w:hAnsi="宋体" w:cs="宋体"/>
                <w:b/>
                <w:kern w:val="0"/>
                <w:sz w:val="22"/>
                <w:szCs w:val="22"/>
              </w:rPr>
            </w:pPr>
            <w:r>
              <w:rPr>
                <w:rFonts w:hint="eastAsia" w:ascii="宋体" w:hAnsi="宋体" w:cs="宋体"/>
                <w:b/>
                <w:kern w:val="0"/>
                <w:sz w:val="22"/>
                <w:szCs w:val="22"/>
              </w:rPr>
              <w:t xml:space="preserve">   （请在以上相应的使用项内打勾，使用多媒体设备者请与上海纪录片实验中心老师联系）</w:t>
            </w:r>
          </w:p>
        </w:tc>
      </w:tr>
      <w:tr>
        <w:trPr>
          <w:trHeight w:val="2606" w:hRule="atLeast"/>
          <w:jc w:val="center"/>
        </w:trPr>
        <w:tc>
          <w:tcPr>
            <w:tcW w:w="9816" w:type="dxa"/>
            <w:gridSpan w:val="8"/>
            <w:tcBorders>
              <w:top w:val="single" w:color="auto" w:sz="4" w:space="0"/>
              <w:left w:val="single" w:color="auto" w:sz="4" w:space="0"/>
              <w:bottom w:val="single" w:color="auto" w:sz="4" w:space="0"/>
              <w:right w:val="single" w:color="auto" w:sz="4" w:space="0"/>
            </w:tcBorders>
            <w:noWrap/>
            <w:vAlign w:val="center"/>
          </w:tcPr>
          <w:p>
            <w:pPr>
              <w:widowControl/>
              <w:tabs>
                <w:tab w:val="left" w:pos="278"/>
              </w:tabs>
              <w:jc w:val="left"/>
              <w:rPr>
                <w:rFonts w:ascii="宋体" w:hAnsi="宋体" w:cs="宋体"/>
                <w:b/>
                <w:kern w:val="0"/>
                <w:sz w:val="22"/>
                <w:szCs w:val="22"/>
              </w:rPr>
            </w:pPr>
            <w:r>
              <w:rPr>
                <w:rFonts w:hint="eastAsia" w:ascii="宋体" w:hAnsi="宋体" w:cs="宋体"/>
                <w:b/>
                <w:kern w:val="0"/>
                <w:sz w:val="22"/>
                <w:szCs w:val="22"/>
              </w:rPr>
              <w:t>1、本人已认真阅读并知晓《上海纪录片学院实验中心学生实验守则》和《上海纪录片学院实验中心实验室使用管理规定》，并承诺遵守规定。</w:t>
            </w:r>
          </w:p>
          <w:p>
            <w:pPr>
              <w:widowControl/>
              <w:tabs>
                <w:tab w:val="left" w:pos="278"/>
              </w:tabs>
              <w:jc w:val="left"/>
              <w:rPr>
                <w:rFonts w:ascii="宋体" w:hAnsi="宋体" w:cs="宋体"/>
                <w:b/>
                <w:kern w:val="0"/>
                <w:sz w:val="22"/>
                <w:szCs w:val="22"/>
              </w:rPr>
            </w:pPr>
            <w:r>
              <w:rPr>
                <w:rFonts w:hint="eastAsia" w:ascii="宋体" w:hAnsi="宋体" w:cs="宋体"/>
                <w:b/>
                <w:kern w:val="0"/>
                <w:sz w:val="22"/>
                <w:szCs w:val="22"/>
              </w:rPr>
              <w:t>2、本人在使用实验室期间，爱护学校设施设备，维护实验室卫生。实验室借用时间结束后，立即清理好实验室，设备等物品归位，关闭门窗并及告知实验室工作人员关闭设备。</w:t>
            </w:r>
          </w:p>
          <w:p>
            <w:pPr>
              <w:widowControl/>
              <w:tabs>
                <w:tab w:val="left" w:pos="278"/>
              </w:tabs>
              <w:jc w:val="left"/>
              <w:rPr>
                <w:rFonts w:ascii="宋体" w:hAnsi="宋体" w:cs="宋体"/>
                <w:b/>
                <w:kern w:val="0"/>
                <w:sz w:val="22"/>
                <w:szCs w:val="22"/>
              </w:rPr>
            </w:pPr>
            <w:r>
              <w:rPr>
                <w:rFonts w:hint="eastAsia" w:ascii="宋体" w:hAnsi="宋体" w:cs="宋体"/>
                <w:b/>
                <w:kern w:val="0"/>
                <w:sz w:val="22"/>
                <w:szCs w:val="22"/>
              </w:rPr>
              <w:t>3、本人承担实验室使用期间的安全责任，因自身违规操作和违反校方规定以及法律法规而引起的安全问题或是发生人身及财产损失等，本人将承担全部责任及赔偿责任。</w:t>
            </w:r>
          </w:p>
          <w:p>
            <w:pPr>
              <w:widowControl/>
              <w:tabs>
                <w:tab w:val="left" w:pos="278"/>
              </w:tabs>
              <w:jc w:val="left"/>
              <w:rPr>
                <w:rFonts w:ascii="宋体" w:hAnsi="宋体" w:cs="宋体"/>
                <w:b/>
                <w:kern w:val="0"/>
                <w:sz w:val="22"/>
                <w:szCs w:val="22"/>
              </w:rPr>
            </w:pPr>
            <w:r>
              <w:rPr>
                <w:rFonts w:hint="eastAsia" w:ascii="宋体" w:hAnsi="宋体" w:cs="宋体"/>
                <w:b/>
                <w:kern w:val="0"/>
                <w:sz w:val="22"/>
                <w:szCs w:val="22"/>
              </w:rPr>
              <w:t xml:space="preserve">                              </w:t>
            </w:r>
          </w:p>
          <w:p>
            <w:pPr>
              <w:widowControl/>
              <w:tabs>
                <w:tab w:val="left" w:pos="278"/>
              </w:tabs>
              <w:jc w:val="left"/>
              <w:rPr>
                <w:rFonts w:ascii="宋体" w:hAnsi="宋体" w:cs="宋体"/>
                <w:b/>
                <w:kern w:val="0"/>
                <w:sz w:val="22"/>
                <w:szCs w:val="22"/>
              </w:rPr>
            </w:pPr>
            <w:r>
              <w:rPr>
                <w:rFonts w:hint="eastAsia" w:ascii="宋体" w:hAnsi="宋体" w:cs="宋体"/>
                <w:b/>
                <w:kern w:val="0"/>
                <w:sz w:val="22"/>
                <w:szCs w:val="22"/>
              </w:rPr>
              <w:t xml:space="preserve">                                                   借用人：</w:t>
            </w:r>
          </w:p>
        </w:tc>
      </w:tr>
      <w:tr>
        <w:trPr>
          <w:trHeight w:val="999" w:hRule="atLeast"/>
          <w:jc w:val="center"/>
        </w:trPr>
        <w:tc>
          <w:tcPr>
            <w:tcW w:w="275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实验内容</w:t>
            </w:r>
          </w:p>
        </w:tc>
        <w:tc>
          <w:tcPr>
            <w:tcW w:w="7057" w:type="dxa"/>
            <w:gridSpan w:val="6"/>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p>
        </w:tc>
      </w:tr>
      <w:tr>
        <w:trPr>
          <w:trHeight w:val="984" w:hRule="atLeast"/>
          <w:jc w:val="center"/>
        </w:trPr>
        <w:tc>
          <w:tcPr>
            <w:tcW w:w="27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指导老师签字</w:t>
            </w:r>
          </w:p>
        </w:tc>
        <w:tc>
          <w:tcPr>
            <w:tcW w:w="7057" w:type="dxa"/>
            <w:gridSpan w:val="6"/>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p>
          <w:p>
            <w:pPr>
              <w:jc w:val="center"/>
              <w:rPr>
                <w:rFonts w:ascii="宋体" w:hAnsi="宋体" w:cs="宋体"/>
                <w:kern w:val="0"/>
                <w:sz w:val="24"/>
              </w:rPr>
            </w:pPr>
          </w:p>
          <w:p>
            <w:pPr>
              <w:jc w:val="right"/>
              <w:rPr>
                <w:rFonts w:ascii="宋体" w:hAnsi="宋体" w:cs="宋体"/>
                <w:kern w:val="0"/>
                <w:sz w:val="24"/>
              </w:rPr>
            </w:pPr>
            <w:r>
              <w:rPr>
                <w:rFonts w:hint="eastAsia" w:ascii="宋体" w:hAnsi="宋体" w:cs="宋体"/>
                <w:kern w:val="0"/>
                <w:sz w:val="24"/>
              </w:rPr>
              <w:t>年     月      日</w:t>
            </w:r>
          </w:p>
        </w:tc>
      </w:tr>
      <w:tr>
        <w:trPr>
          <w:trHeight w:val="1135" w:hRule="atLeast"/>
          <w:jc w:val="center"/>
        </w:trPr>
        <w:tc>
          <w:tcPr>
            <w:tcW w:w="27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二级学院签字盖章</w:t>
            </w:r>
          </w:p>
        </w:tc>
        <w:tc>
          <w:tcPr>
            <w:tcW w:w="7057" w:type="dxa"/>
            <w:gridSpan w:val="6"/>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16"/>
                <w:szCs w:val="16"/>
              </w:rPr>
            </w:pPr>
          </w:p>
          <w:p>
            <w:pPr>
              <w:jc w:val="center"/>
              <w:rPr>
                <w:rFonts w:ascii="宋体" w:hAnsi="宋体" w:cs="宋体"/>
                <w:kern w:val="0"/>
                <w:sz w:val="16"/>
                <w:szCs w:val="16"/>
              </w:rPr>
            </w:pPr>
          </w:p>
          <w:p>
            <w:pPr>
              <w:jc w:val="right"/>
              <w:rPr>
                <w:rFonts w:ascii="宋体" w:hAnsi="宋体" w:cs="宋体"/>
                <w:kern w:val="0"/>
                <w:sz w:val="24"/>
              </w:rPr>
            </w:pPr>
            <w:r>
              <w:rPr>
                <w:rFonts w:hint="eastAsia" w:ascii="宋体" w:hAnsi="宋体" w:cs="宋体"/>
                <w:kern w:val="0"/>
                <w:sz w:val="24"/>
              </w:rPr>
              <w:t>年     月      日</w:t>
            </w:r>
          </w:p>
        </w:tc>
      </w:tr>
      <w:tr>
        <w:trPr>
          <w:trHeight w:val="926" w:hRule="atLeast"/>
          <w:jc w:val="center"/>
        </w:trPr>
        <w:tc>
          <w:tcPr>
            <w:tcW w:w="275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720" w:firstLineChars="300"/>
              <w:rPr>
                <w:rFonts w:ascii="宋体" w:hAnsi="宋体" w:cs="宋体"/>
                <w:kern w:val="0"/>
                <w:sz w:val="24"/>
              </w:rPr>
            </w:pPr>
            <w:r>
              <w:rPr>
                <w:rFonts w:hint="eastAsia" w:ascii="宋体" w:hAnsi="宋体" w:cs="宋体"/>
                <w:kern w:val="0"/>
                <w:sz w:val="24"/>
              </w:rPr>
              <w:t>实验中心意见</w:t>
            </w:r>
          </w:p>
        </w:tc>
        <w:tc>
          <w:tcPr>
            <w:tcW w:w="7057" w:type="dxa"/>
            <w:gridSpan w:val="6"/>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p>
          <w:p>
            <w:pPr>
              <w:jc w:val="right"/>
              <w:rPr>
                <w:rFonts w:ascii="宋体" w:hAnsi="宋体" w:cs="宋体"/>
                <w:kern w:val="0"/>
                <w:sz w:val="16"/>
                <w:szCs w:val="16"/>
              </w:rPr>
            </w:pPr>
            <w:r>
              <w:rPr>
                <w:rFonts w:hint="eastAsia" w:ascii="宋体" w:hAnsi="宋体" w:cs="宋体"/>
                <w:kern w:val="0"/>
                <w:sz w:val="24"/>
              </w:rPr>
              <w:t>年     月      日</w:t>
            </w:r>
          </w:p>
        </w:tc>
      </w:tr>
    </w:tbl>
    <w:p>
      <w:pPr>
        <w:spacing w:line="360" w:lineRule="auto"/>
      </w:pPr>
    </w:p>
    <w:p>
      <w:pPr>
        <w:spacing w:line="360" w:lineRule="auto"/>
        <w:jc w:val="left"/>
        <w:outlineLvl w:val="1"/>
      </w:pPr>
    </w:p>
    <w:p>
      <w:pPr>
        <w:rPr>
          <w:rFonts w:hint="eastAsia" w:ascii="黑体" w:hAnsi="黑体" w:eastAsia="黑体" w:cs="黑体"/>
          <w:b/>
          <w:bCs/>
          <w:sz w:val="30"/>
          <w:szCs w:val="30"/>
        </w:rPr>
      </w:pPr>
      <w:r>
        <w:rPr>
          <w:rFonts w:hint="eastAsia" w:ascii="黑体" w:hAnsi="黑体" w:eastAsia="黑体" w:cs="黑体"/>
          <w:b/>
          <w:bCs/>
          <w:sz w:val="30"/>
          <w:szCs w:val="30"/>
        </w:rPr>
        <w:br w:type="page"/>
      </w:r>
    </w:p>
    <w:p>
      <w:pPr>
        <w:spacing w:line="360" w:lineRule="auto"/>
        <w:outlineLvl w:val="0"/>
        <w:rPr>
          <w:rFonts w:ascii="黑体" w:eastAsia="黑体"/>
          <w:b/>
          <w:w w:val="110"/>
          <w:sz w:val="32"/>
          <w:szCs w:val="32"/>
        </w:rPr>
      </w:pPr>
      <w:bookmarkStart w:id="21" w:name="_Toc1739817300"/>
      <w:r>
        <w:rPr>
          <w:rFonts w:hint="eastAsia" w:ascii="黑体" w:eastAsia="黑体"/>
          <w:b/>
          <w:w w:val="110"/>
          <w:sz w:val="32"/>
          <w:szCs w:val="32"/>
        </w:rPr>
        <w:t>上海纪录片学院实验中心日常摄录设备使用管理规定</w:t>
      </w:r>
      <w:bookmarkEnd w:id="21"/>
      <w:r>
        <w:rPr>
          <w:rFonts w:hint="eastAsia" w:ascii="黑体" w:eastAsia="黑体"/>
          <w:b/>
          <w:w w:val="110"/>
          <w:sz w:val="32"/>
          <w:szCs w:val="32"/>
        </w:rPr>
        <w:t xml:space="preserve"> </w:t>
      </w:r>
    </w:p>
    <w:p>
      <w:pPr>
        <w:spacing w:line="360" w:lineRule="auto"/>
        <w:outlineLvl w:val="0"/>
        <w:rPr>
          <w:sz w:val="28"/>
          <w:szCs w:val="28"/>
        </w:rPr>
      </w:pP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为加强上海纪录片学院实验中心摄录设备使用和管理，充分发挥实验室、器材设备的使用效益，现结合实际，制定本规定。       </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b w:val="0"/>
          <w:sz w:val="28"/>
          <w:szCs w:val="28"/>
        </w:rPr>
        <w:t>一</w:t>
      </w:r>
      <w:r>
        <w:rPr>
          <w:rFonts w:hint="eastAsia" w:asciiTheme="minorEastAsia" w:hAnsiTheme="minorEastAsia" w:eastAsiaTheme="minorEastAsia" w:cstheme="minorEastAsia"/>
          <w:sz w:val="28"/>
          <w:szCs w:val="28"/>
        </w:rPr>
        <w:t> 、本规定所指摄录设备为单价或成套配置总计在人民币5万元以下的各专业实验室和演播厅内的相机、摄像机等固定及可移动的专用器材。</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b w:val="0"/>
          <w:sz w:val="28"/>
          <w:szCs w:val="28"/>
        </w:rPr>
        <w:t>二、</w:t>
      </w:r>
      <w:r>
        <w:rPr>
          <w:rFonts w:hint="eastAsia" w:asciiTheme="minorEastAsia" w:hAnsiTheme="minorEastAsia" w:eastAsiaTheme="minorEastAsia" w:cstheme="minorEastAsia"/>
          <w:sz w:val="28"/>
          <w:szCs w:val="28"/>
        </w:rPr>
        <w:t>摄录设备的使用、保管、借出和维护，都适用本规定。    </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b w:val="0"/>
          <w:sz w:val="28"/>
          <w:szCs w:val="28"/>
        </w:rPr>
        <w:t>三、</w:t>
      </w:r>
      <w:r>
        <w:rPr>
          <w:rFonts w:hint="eastAsia" w:asciiTheme="minorEastAsia" w:hAnsiTheme="minorEastAsia" w:eastAsiaTheme="minorEastAsia" w:cstheme="minorEastAsia"/>
          <w:sz w:val="28"/>
          <w:szCs w:val="28"/>
        </w:rPr>
        <w:t>摄录设备的使用保管       </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（一）演播厅设备、摄影摄像器材的管理实行“谁使用、谁负责”的原则。实验室管理人员要切实做好摄录设备的日常管理工作，使用时应严格按照使用说明和技术操作规程认真操作。</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（二）教师因教学需要借用摄录设备的，借用后，只能用于教学相关的工作，不得擅自使用，不得擅自转借他人。</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b w:val="0"/>
          <w:sz w:val="28"/>
          <w:szCs w:val="28"/>
        </w:rPr>
        <w:t>四、</w:t>
      </w:r>
      <w:r>
        <w:rPr>
          <w:rFonts w:hint="eastAsia" w:asciiTheme="minorEastAsia" w:hAnsiTheme="minorEastAsia" w:eastAsiaTheme="minorEastAsia" w:cstheme="minorEastAsia"/>
          <w:sz w:val="28"/>
          <w:szCs w:val="28"/>
        </w:rPr>
        <w:t>摄录设备的借用</w:t>
      </w:r>
    </w:p>
    <w:p>
      <w:pPr>
        <w:pStyle w:val="6"/>
        <w:widowControl/>
        <w:numPr>
          <w:ilvl w:val="0"/>
          <w:numId w:val="2"/>
        </w:numPr>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实验室的摄录设备在保障本学院学生教学使用的基础上，实行校内共享。</w:t>
      </w:r>
    </w:p>
    <w:p>
      <w:pPr>
        <w:pStyle w:val="6"/>
        <w:widowControl/>
        <w:numPr>
          <w:ilvl w:val="0"/>
          <w:numId w:val="2"/>
        </w:numPr>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摄录设备借用流程</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本学院学生因课堂、实验实训、毕业设计、学生活动方面需要借用摄录设备的，需填写《上海纪录片学院摄录设备借用单》，在指导老师签字后，方可借用；学生活动由团委书记审批。</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摄录设备要在外地使用的，须报学院分管领导审批后方可外出。指导老师必须全程跟踪设备使用情况，实验室管理人员可随时抽查设备使用情况。</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（三）摄录设备借用注意事项：</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课堂教学当天使用的，应当天内归还设备；</w:t>
      </w:r>
    </w:p>
    <w:p>
      <w:pPr>
        <w:pStyle w:val="6"/>
        <w:widowControl/>
        <w:spacing w:beforeAutospacing="0" w:afterAutospacing="0" w:line="360" w:lineRule="auto"/>
        <w:ind w:firstLine="560" w:firstLineChars="200"/>
        <w:rPr>
          <w:rFonts w:hint="eastAsia" w:eastAsia="宋体"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学生因课堂、实验实训、毕业设计需长期使用设备拍摄的，使用时间最长不超过7天；借出的逾期设备由实验室仪器管理负责人负责催还，归还时仪器负责人要与借用人共同校验。如有需要续借，应归还后按实际情况申请。</w:t>
      </w:r>
      <w:r>
        <w:rPr>
          <w:rFonts w:hint="eastAsia" w:ascii="宋体" w:hAnsi="宋体"/>
          <w:color w:val="auto"/>
          <w:sz w:val="28"/>
          <w:szCs w:val="28"/>
        </w:rPr>
        <w:t>逾期三天以上</w:t>
      </w:r>
      <w:r>
        <w:rPr>
          <w:rFonts w:ascii="宋体" w:hAnsi="宋体"/>
          <w:color w:val="auto"/>
          <w:sz w:val="28"/>
          <w:szCs w:val="28"/>
        </w:rPr>
        <w:t>归还设备</w:t>
      </w:r>
      <w:r>
        <w:rPr>
          <w:rFonts w:hint="eastAsia" w:ascii="宋体" w:hAnsi="宋体"/>
          <w:color w:val="auto"/>
          <w:sz w:val="28"/>
          <w:szCs w:val="28"/>
        </w:rPr>
        <w:t>达</w:t>
      </w:r>
      <w:r>
        <w:rPr>
          <w:rFonts w:ascii="宋体" w:hAnsi="宋体"/>
          <w:color w:val="auto"/>
          <w:sz w:val="28"/>
          <w:szCs w:val="28"/>
        </w:rPr>
        <w:t>三次及以上，</w:t>
      </w:r>
      <w:r>
        <w:rPr>
          <w:rFonts w:hint="eastAsia" w:ascii="宋体" w:hAnsi="宋体"/>
          <w:color w:val="auto"/>
          <w:sz w:val="28"/>
          <w:szCs w:val="28"/>
          <w:lang w:val="en-US" w:eastAsia="zh-CN"/>
        </w:rPr>
        <w:t>将取消学生</w:t>
      </w:r>
      <w:r>
        <w:rPr>
          <w:rFonts w:ascii="宋体" w:hAnsi="宋体"/>
          <w:color w:val="auto"/>
          <w:sz w:val="28"/>
          <w:szCs w:val="28"/>
        </w:rPr>
        <w:t>本学期内</w:t>
      </w:r>
      <w:r>
        <w:rPr>
          <w:rFonts w:hint="eastAsia" w:ascii="宋体" w:hAnsi="宋体"/>
          <w:color w:val="auto"/>
          <w:sz w:val="28"/>
          <w:szCs w:val="28"/>
          <w:lang w:val="en-US" w:eastAsia="zh-CN"/>
        </w:rPr>
        <w:t>的</w:t>
      </w:r>
      <w:r>
        <w:rPr>
          <w:rFonts w:ascii="宋体" w:hAnsi="宋体"/>
          <w:color w:val="auto"/>
          <w:sz w:val="28"/>
          <w:szCs w:val="28"/>
        </w:rPr>
        <w:t>借用设备</w:t>
      </w:r>
      <w:r>
        <w:rPr>
          <w:rFonts w:hint="eastAsia" w:ascii="宋体" w:hAnsi="宋体"/>
          <w:color w:val="auto"/>
          <w:sz w:val="28"/>
          <w:szCs w:val="28"/>
        </w:rPr>
        <w:t>资格</w:t>
      </w:r>
      <w:r>
        <w:rPr>
          <w:rFonts w:hint="eastAsia" w:ascii="宋体" w:hAnsi="宋体"/>
          <w:sz w:val="28"/>
          <w:szCs w:val="28"/>
          <w:lang w:eastAsia="zh-CN"/>
        </w:rPr>
        <w:t>。</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课内作业由任课教师在实验中心设备借用单上签名，课外作品必须附拍摄脚本或计划书，并由指导教师在设备借用单上签名，方可借用。课外作品的成片要上交实验中心归档。</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学生创作设备借用一律免费免押金。学生以创作的理由借用设备，却擅自用于经营性活动，一经发现，永久取消设备借用资格。 指导教师对学生创作行为负有责任，必须是在学生填写完借用单，审看过拍摄脚本或实验计划后再签字，如发现教师不了解情况就随意签名，第一次警告，第二次将不再认可该教师的签名，确需签名时，改由教研室主任签名。</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借用者未经允许严禁进入器材库。借出设备时，应当场检验，</w:t>
      </w:r>
      <w:r>
        <w:rPr>
          <w:rFonts w:hint="eastAsia" w:asciiTheme="minorEastAsia" w:hAnsiTheme="minorEastAsia" w:eastAsiaTheme="minorEastAsia" w:cstheme="minorEastAsia"/>
          <w:bCs/>
          <w:sz w:val="28"/>
          <w:szCs w:val="28"/>
        </w:rPr>
        <w:t>否则</w:t>
      </w:r>
      <w:r>
        <w:rPr>
          <w:rFonts w:hint="eastAsia" w:asciiTheme="minorEastAsia" w:hAnsiTheme="minorEastAsia" w:eastAsiaTheme="minorEastAsia" w:cstheme="minorEastAsia"/>
          <w:sz w:val="28"/>
          <w:szCs w:val="28"/>
        </w:rPr>
        <w:t>，所有设备视为正常；设备归还，由实验中心设备管理人员验收入库。</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使用过程中，严禁使用劣质耗材，出现故障应及时反馈给实验中心。如有人为损坏、丢失，须按相关规定进行赔偿并视情节给予处罚。不得私自将设备转借、调换、拆卸或挪作他用，一经发现，由借用人承担全部责任。情节特别严重者，取消设备借用资格。</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实验中心后续将建立学生借用设备信用机制及操作技能认证机制，对表现良好，创作水平高的学生将在设备上优先支持。借用设备时，借用人需检查设备是否完好，设备一经借出，借用期间仪器设备发生损坏、丢失，责任由借用方承担。</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b w:val="0"/>
          <w:sz w:val="28"/>
          <w:szCs w:val="28"/>
        </w:rPr>
        <w:t>五、</w:t>
      </w:r>
      <w:r>
        <w:rPr>
          <w:rFonts w:hint="eastAsia" w:asciiTheme="minorEastAsia" w:hAnsiTheme="minorEastAsia" w:eastAsiaTheme="minorEastAsia" w:cstheme="minorEastAsia"/>
          <w:sz w:val="28"/>
          <w:szCs w:val="28"/>
        </w:rPr>
        <w:t>摄录设备的维护和维修        </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（一）实验室管理人员要经常对摄录设备的存放环境进行检查，不能将设备放置在高湿、高温、强磁场、强电场和强震动的环境中，应保证设备的完好无损。</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（二）要经常对设备设备进行保养和维护，定期进行充电、试验、检查、擦拭等。每半年要对所有设备进行一次检测，如发现设备故障，报学院负责领导，由实验室管理人员查验及检测，并按相关流程保修。</w:t>
      </w:r>
    </w:p>
    <w:p>
      <w:pPr>
        <w:pStyle w:val="6"/>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b w:val="0"/>
          <w:sz w:val="28"/>
          <w:szCs w:val="28"/>
        </w:rPr>
        <w:t>六、</w:t>
      </w:r>
      <w:r>
        <w:rPr>
          <w:rFonts w:hint="eastAsia" w:asciiTheme="minorEastAsia" w:hAnsiTheme="minorEastAsia" w:eastAsiaTheme="minorEastAsia" w:cstheme="minorEastAsia"/>
          <w:sz w:val="28"/>
          <w:szCs w:val="28"/>
        </w:rPr>
        <w:t>本</w:t>
      </w:r>
      <w:r>
        <w:rPr>
          <w:rFonts w:hint="eastAsia" w:asciiTheme="minorEastAsia" w:hAnsiTheme="minorEastAsia" w:eastAsiaTheme="minorEastAsia" w:cstheme="minorEastAsia"/>
          <w:sz w:val="28"/>
          <w:szCs w:val="28"/>
          <w:lang w:val="en-US" w:eastAsia="zh-CN"/>
        </w:rPr>
        <w:t>规定</w:t>
      </w:r>
      <w:r>
        <w:rPr>
          <w:rFonts w:hint="eastAsia" w:asciiTheme="minorEastAsia" w:hAnsiTheme="minorEastAsia" w:eastAsiaTheme="minorEastAsia" w:cstheme="minorEastAsia"/>
          <w:sz w:val="28"/>
          <w:szCs w:val="28"/>
        </w:rPr>
        <w:t>自发布之日起施行，由上海纪录片学院实验中心负责解释。</w:t>
      </w:r>
    </w:p>
    <w:p>
      <w:pPr>
        <w:rPr>
          <w:rFonts w:hint="eastAsia" w:ascii="黑体" w:hAnsi="黑体" w:eastAsia="黑体" w:cs="黑体"/>
          <w:b/>
          <w:bCs/>
          <w:sz w:val="30"/>
          <w:szCs w:val="30"/>
        </w:rPr>
      </w:pPr>
      <w:r>
        <w:rPr>
          <w:rFonts w:hint="eastAsia" w:ascii="黑体" w:hAnsi="黑体" w:eastAsia="黑体" w:cs="黑体"/>
          <w:b/>
          <w:bCs/>
          <w:sz w:val="30"/>
          <w:szCs w:val="30"/>
        </w:rPr>
        <w:br w:type="page"/>
      </w:r>
    </w:p>
    <w:p>
      <w:pPr>
        <w:adjustRightInd w:val="0"/>
        <w:snapToGrid w:val="0"/>
        <w:spacing w:line="288" w:lineRule="auto"/>
        <w:jc w:val="center"/>
        <w:rPr>
          <w:rFonts w:ascii="黑体" w:hAnsi="黑体" w:eastAsia="黑体" w:cs="黑体"/>
          <w:b/>
          <w:bCs/>
          <w:sz w:val="30"/>
          <w:szCs w:val="30"/>
        </w:rPr>
      </w:pPr>
      <w:r>
        <w:rPr>
          <w:rFonts w:hint="eastAsia" w:ascii="黑体" w:hAnsi="黑体" w:eastAsia="黑体" w:cs="黑体"/>
          <w:b/>
          <w:bCs/>
          <w:sz w:val="30"/>
          <w:szCs w:val="30"/>
        </w:rPr>
        <w:t>上海纪录片学院课堂教学设备使用申请表</w:t>
      </w:r>
    </w:p>
    <w:tbl>
      <w:tblPr>
        <w:tblStyle w:val="7"/>
        <w:tblpPr w:leftFromText="180" w:rightFromText="180" w:vertAnchor="page" w:horzAnchor="margin" w:tblpY="238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148"/>
        <w:gridCol w:w="98"/>
        <w:gridCol w:w="451"/>
        <w:gridCol w:w="1250"/>
        <w:gridCol w:w="384"/>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trPr>
        <w:tc>
          <w:tcPr>
            <w:tcW w:w="1548" w:type="dxa"/>
            <w:vAlign w:val="center"/>
          </w:tcPr>
          <w:p>
            <w:pPr>
              <w:adjustRightInd w:val="0"/>
              <w:snapToGrid w:val="0"/>
              <w:spacing w:line="288" w:lineRule="auto"/>
              <w:rPr>
                <w:rFonts w:ascii="宋体" w:hAnsi="宋体"/>
                <w:szCs w:val="21"/>
              </w:rPr>
            </w:pPr>
            <w:r>
              <w:rPr>
                <w:rFonts w:hint="eastAsia" w:ascii="宋体" w:hAnsi="宋体"/>
                <w:szCs w:val="21"/>
              </w:rPr>
              <w:t>课程名称</w:t>
            </w:r>
          </w:p>
        </w:tc>
        <w:tc>
          <w:tcPr>
            <w:tcW w:w="7200" w:type="dxa"/>
            <w:gridSpan w:val="6"/>
            <w:vAlign w:val="center"/>
          </w:tcPr>
          <w:p>
            <w:pPr>
              <w:adjustRightInd w:val="0"/>
              <w:snapToGrid w:val="0"/>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trPr>
        <w:tc>
          <w:tcPr>
            <w:tcW w:w="1548" w:type="dxa"/>
            <w:vAlign w:val="center"/>
          </w:tcPr>
          <w:p>
            <w:pPr>
              <w:adjustRightInd w:val="0"/>
              <w:snapToGrid w:val="0"/>
              <w:spacing w:line="288" w:lineRule="auto"/>
              <w:rPr>
                <w:rFonts w:ascii="宋体" w:hAnsi="宋体"/>
                <w:szCs w:val="21"/>
              </w:rPr>
            </w:pPr>
            <w:r>
              <w:rPr>
                <w:rFonts w:hint="eastAsia" w:ascii="宋体" w:hAnsi="宋体"/>
                <w:szCs w:val="21"/>
              </w:rPr>
              <w:t>教师姓名</w:t>
            </w:r>
          </w:p>
        </w:tc>
        <w:tc>
          <w:tcPr>
            <w:tcW w:w="2246" w:type="dxa"/>
            <w:gridSpan w:val="2"/>
            <w:vAlign w:val="center"/>
          </w:tcPr>
          <w:p>
            <w:pPr>
              <w:adjustRightInd w:val="0"/>
              <w:snapToGrid w:val="0"/>
              <w:spacing w:line="288" w:lineRule="auto"/>
              <w:jc w:val="center"/>
              <w:rPr>
                <w:rFonts w:ascii="宋体" w:hAnsi="宋体"/>
                <w:szCs w:val="21"/>
              </w:rPr>
            </w:pPr>
          </w:p>
        </w:tc>
        <w:tc>
          <w:tcPr>
            <w:tcW w:w="1701" w:type="dxa"/>
            <w:gridSpan w:val="2"/>
            <w:vAlign w:val="center"/>
          </w:tcPr>
          <w:p>
            <w:pPr>
              <w:adjustRightInd w:val="0"/>
              <w:snapToGrid w:val="0"/>
              <w:spacing w:line="288" w:lineRule="auto"/>
              <w:rPr>
                <w:rFonts w:ascii="宋体" w:hAnsi="宋体"/>
                <w:szCs w:val="21"/>
              </w:rPr>
            </w:pPr>
            <w:r>
              <w:rPr>
                <w:rFonts w:hint="eastAsia" w:ascii="宋体" w:hAnsi="宋体"/>
                <w:szCs w:val="21"/>
              </w:rPr>
              <w:t>联系电话（手机）</w:t>
            </w:r>
          </w:p>
        </w:tc>
        <w:tc>
          <w:tcPr>
            <w:tcW w:w="3253" w:type="dxa"/>
            <w:gridSpan w:val="2"/>
            <w:vAlign w:val="center"/>
          </w:tcPr>
          <w:p>
            <w:pPr>
              <w:adjustRightInd w:val="0"/>
              <w:snapToGrid w:val="0"/>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4" w:hRule="atLeast"/>
        </w:trPr>
        <w:tc>
          <w:tcPr>
            <w:tcW w:w="1548" w:type="dxa"/>
            <w:vMerge w:val="restart"/>
            <w:vAlign w:val="center"/>
          </w:tcPr>
          <w:p>
            <w:pPr>
              <w:adjustRightInd w:val="0"/>
              <w:snapToGrid w:val="0"/>
              <w:spacing w:line="288" w:lineRule="auto"/>
              <w:rPr>
                <w:rFonts w:ascii="宋体" w:hAnsi="宋体"/>
                <w:szCs w:val="21"/>
              </w:rPr>
            </w:pPr>
            <w:r>
              <w:rPr>
                <w:rFonts w:hint="eastAsia" w:ascii="宋体" w:hAnsi="宋体"/>
                <w:szCs w:val="21"/>
              </w:rPr>
              <w:t>申请使用时间</w:t>
            </w:r>
          </w:p>
        </w:tc>
        <w:tc>
          <w:tcPr>
            <w:tcW w:w="7200" w:type="dxa"/>
            <w:gridSpan w:val="6"/>
            <w:vAlign w:val="center"/>
          </w:tcPr>
          <w:p>
            <w:pPr>
              <w:adjustRightInd w:val="0"/>
              <w:snapToGrid w:val="0"/>
              <w:spacing w:line="288" w:lineRule="auto"/>
              <w:ind w:firstLine="840" w:firstLineChars="400"/>
              <w:rPr>
                <w:rFonts w:ascii="宋体" w:hAnsi="宋体"/>
                <w:szCs w:val="21"/>
              </w:rPr>
            </w:pPr>
            <w:r>
              <w:rPr>
                <w:rFonts w:hint="eastAsia" w:ascii="宋体" w:hAnsi="宋体"/>
                <w:szCs w:val="21"/>
              </w:rPr>
              <w:t>年     月     日</w:t>
            </w:r>
          </w:p>
          <w:p>
            <w:pPr>
              <w:adjustRightInd w:val="0"/>
              <w:snapToGrid w:val="0"/>
              <w:spacing w:line="288" w:lineRule="auto"/>
              <w:rPr>
                <w:rFonts w:ascii="宋体" w:hAnsi="宋体"/>
                <w:szCs w:val="21"/>
              </w:rPr>
            </w:pPr>
          </w:p>
          <w:p>
            <w:pPr>
              <w:adjustRightInd w:val="0"/>
              <w:snapToGrid w:val="0"/>
              <w:spacing w:line="288" w:lineRule="auto"/>
              <w:rPr>
                <w:rFonts w:ascii="宋体" w:hAnsi="宋体"/>
                <w:szCs w:val="21"/>
              </w:rPr>
            </w:pPr>
            <w:r>
              <w:rPr>
                <w:rFonts w:hint="eastAsia" w:ascii="宋体" w:hAnsi="宋体"/>
                <w:szCs w:val="21"/>
              </w:rPr>
              <w:t>第   周</w:t>
            </w:r>
            <w:r>
              <w:rPr>
                <w:rFonts w:ascii="宋体" w:hAnsi="宋体"/>
                <w:szCs w:val="21"/>
              </w:rPr>
              <w:t xml:space="preserve">     </w:t>
            </w:r>
            <w:r>
              <w:rPr>
                <w:rFonts w:hint="eastAsia" w:ascii="宋体" w:hAnsi="宋体"/>
                <w:szCs w:val="21"/>
              </w:rPr>
              <w:t>星</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hint="eastAsia" w:ascii="宋体" w:hAnsi="宋体"/>
                <w:szCs w:val="21"/>
              </w:rPr>
              <w:t xml:space="preserve">    第</w:t>
            </w:r>
            <w:r>
              <w:rPr>
                <w:rFonts w:ascii="宋体" w:hAnsi="宋体"/>
                <w:szCs w:val="21"/>
              </w:rPr>
              <w:t xml:space="preserve">  </w:t>
            </w:r>
            <w:r>
              <w:rPr>
                <w:rFonts w:hint="eastAsia" w:ascii="宋体" w:hAnsi="宋体"/>
                <w:szCs w:val="21"/>
              </w:rPr>
              <w:t xml:space="preserve">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4" w:hRule="atLeast"/>
        </w:trPr>
        <w:tc>
          <w:tcPr>
            <w:tcW w:w="1548" w:type="dxa"/>
            <w:vMerge w:val="continue"/>
            <w:vAlign w:val="center"/>
          </w:tcPr>
          <w:p>
            <w:pPr>
              <w:adjustRightInd w:val="0"/>
              <w:snapToGrid w:val="0"/>
              <w:spacing w:line="288" w:lineRule="auto"/>
              <w:rPr>
                <w:rFonts w:ascii="宋体" w:hAnsi="宋体"/>
                <w:szCs w:val="21"/>
              </w:rPr>
            </w:pPr>
          </w:p>
        </w:tc>
        <w:tc>
          <w:tcPr>
            <w:tcW w:w="7200" w:type="dxa"/>
            <w:gridSpan w:val="6"/>
            <w:vAlign w:val="center"/>
          </w:tcPr>
          <w:p>
            <w:pPr>
              <w:adjustRightInd w:val="0"/>
              <w:snapToGrid w:val="0"/>
              <w:spacing w:line="288" w:lineRule="auto"/>
              <w:ind w:firstLine="1785" w:firstLineChars="850"/>
              <w:rPr>
                <w:rFonts w:ascii="宋体" w:hAnsi="宋体"/>
                <w:szCs w:val="21"/>
              </w:rPr>
            </w:pPr>
            <w:r>
              <w:rPr>
                <w:rFonts w:hint="eastAsia" w:ascii="宋体" w:hAnsi="宋体"/>
                <w:szCs w:val="21"/>
              </w:rPr>
              <w:t>申请时间：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2" w:hRule="atLeast"/>
        </w:trPr>
        <w:tc>
          <w:tcPr>
            <w:tcW w:w="1548" w:type="dxa"/>
            <w:vAlign w:val="center"/>
          </w:tcPr>
          <w:p>
            <w:pPr>
              <w:adjustRightInd w:val="0"/>
              <w:snapToGrid w:val="0"/>
              <w:spacing w:line="288" w:lineRule="auto"/>
              <w:rPr>
                <w:rFonts w:ascii="宋体" w:hAnsi="宋体"/>
                <w:szCs w:val="21"/>
              </w:rPr>
            </w:pPr>
            <w:r>
              <w:rPr>
                <w:rFonts w:hint="eastAsia" w:ascii="宋体" w:hAnsi="宋体"/>
                <w:szCs w:val="21"/>
              </w:rPr>
              <w:t>课堂人数</w:t>
            </w:r>
          </w:p>
        </w:tc>
        <w:tc>
          <w:tcPr>
            <w:tcW w:w="7200" w:type="dxa"/>
            <w:gridSpan w:val="6"/>
            <w:vAlign w:val="center"/>
          </w:tcPr>
          <w:p>
            <w:pPr>
              <w:adjustRightInd w:val="0"/>
              <w:snapToGrid w:val="0"/>
              <w:spacing w:line="288" w:lineRule="auto"/>
              <w:ind w:firstLine="315" w:firstLine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0" w:hRule="atLeast"/>
        </w:trPr>
        <w:tc>
          <w:tcPr>
            <w:tcW w:w="1548" w:type="dxa"/>
            <w:vMerge w:val="restart"/>
            <w:vAlign w:val="center"/>
          </w:tcPr>
          <w:p>
            <w:pPr>
              <w:adjustRightInd w:val="0"/>
              <w:snapToGrid w:val="0"/>
              <w:spacing w:line="288" w:lineRule="auto"/>
              <w:rPr>
                <w:rFonts w:ascii="宋体" w:hAnsi="宋体"/>
                <w:szCs w:val="21"/>
              </w:rPr>
            </w:pPr>
            <w:r>
              <w:rPr>
                <w:rFonts w:hint="eastAsia" w:ascii="宋体" w:hAnsi="宋体"/>
                <w:szCs w:val="21"/>
              </w:rPr>
              <w:t>设备列表</w:t>
            </w:r>
          </w:p>
        </w:tc>
        <w:tc>
          <w:tcPr>
            <w:tcW w:w="2148" w:type="dxa"/>
            <w:vAlign w:val="center"/>
          </w:tcPr>
          <w:p>
            <w:pPr>
              <w:adjustRightInd w:val="0"/>
              <w:snapToGrid w:val="0"/>
              <w:spacing w:line="288" w:lineRule="auto"/>
              <w:jc w:val="center"/>
              <w:rPr>
                <w:rFonts w:ascii="宋体" w:hAnsi="宋体"/>
                <w:szCs w:val="21"/>
              </w:rPr>
            </w:pPr>
            <w:r>
              <w:rPr>
                <w:rFonts w:hint="eastAsia" w:ascii="宋体" w:hAnsi="宋体"/>
                <w:szCs w:val="21"/>
              </w:rPr>
              <w:t>设备名称</w:t>
            </w:r>
          </w:p>
        </w:tc>
        <w:tc>
          <w:tcPr>
            <w:tcW w:w="2183" w:type="dxa"/>
            <w:gridSpan w:val="4"/>
            <w:vAlign w:val="center"/>
          </w:tcPr>
          <w:p>
            <w:pPr>
              <w:adjustRightInd w:val="0"/>
              <w:snapToGrid w:val="0"/>
              <w:spacing w:line="288" w:lineRule="auto"/>
              <w:jc w:val="center"/>
              <w:rPr>
                <w:rFonts w:ascii="宋体" w:hAnsi="宋体"/>
                <w:szCs w:val="21"/>
              </w:rPr>
            </w:pPr>
            <w:r>
              <w:rPr>
                <w:rFonts w:hint="eastAsia" w:ascii="宋体" w:hAnsi="宋体"/>
                <w:szCs w:val="21"/>
              </w:rPr>
              <w:t>设备型号</w:t>
            </w:r>
          </w:p>
        </w:tc>
        <w:tc>
          <w:tcPr>
            <w:tcW w:w="2869" w:type="dxa"/>
            <w:vAlign w:val="center"/>
          </w:tcPr>
          <w:p>
            <w:pPr>
              <w:adjustRightInd w:val="0"/>
              <w:snapToGrid w:val="0"/>
              <w:spacing w:line="288" w:lineRule="auto"/>
              <w:jc w:val="center"/>
              <w:rPr>
                <w:rFonts w:ascii="宋体" w:hAnsi="宋体"/>
                <w:szCs w:val="21"/>
              </w:rPr>
            </w:pPr>
            <w:r>
              <w:rPr>
                <w:rFonts w:hint="eastAsia" w:ascii="宋体" w:hAnsi="宋体"/>
                <w:szCs w:val="21"/>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548" w:type="dxa"/>
            <w:vMerge w:val="continue"/>
            <w:vAlign w:val="center"/>
          </w:tcPr>
          <w:p>
            <w:pPr>
              <w:adjustRightInd w:val="0"/>
              <w:snapToGrid w:val="0"/>
              <w:spacing w:line="288" w:lineRule="auto"/>
              <w:rPr>
                <w:rFonts w:ascii="宋体" w:hAnsi="宋体"/>
                <w:szCs w:val="21"/>
              </w:rPr>
            </w:pPr>
          </w:p>
        </w:tc>
        <w:tc>
          <w:tcPr>
            <w:tcW w:w="2148" w:type="dxa"/>
            <w:vAlign w:val="center"/>
          </w:tcPr>
          <w:p>
            <w:pPr>
              <w:adjustRightInd w:val="0"/>
              <w:snapToGrid w:val="0"/>
              <w:spacing w:line="288" w:lineRule="auto"/>
              <w:rPr>
                <w:rFonts w:ascii="宋体" w:hAnsi="宋体"/>
                <w:szCs w:val="21"/>
              </w:rPr>
            </w:pPr>
          </w:p>
        </w:tc>
        <w:tc>
          <w:tcPr>
            <w:tcW w:w="2183" w:type="dxa"/>
            <w:gridSpan w:val="4"/>
            <w:vAlign w:val="center"/>
          </w:tcPr>
          <w:p>
            <w:pPr>
              <w:adjustRightInd w:val="0"/>
              <w:snapToGrid w:val="0"/>
              <w:spacing w:line="288" w:lineRule="auto"/>
              <w:rPr>
                <w:rFonts w:ascii="宋体" w:hAnsi="宋体"/>
                <w:szCs w:val="21"/>
              </w:rPr>
            </w:pPr>
          </w:p>
        </w:tc>
        <w:tc>
          <w:tcPr>
            <w:tcW w:w="2869" w:type="dxa"/>
            <w:vAlign w:val="center"/>
          </w:tcPr>
          <w:p>
            <w:pPr>
              <w:adjustRightInd w:val="0"/>
              <w:snapToGrid w:val="0"/>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3" w:hRule="atLeast"/>
        </w:trPr>
        <w:tc>
          <w:tcPr>
            <w:tcW w:w="1548" w:type="dxa"/>
            <w:vMerge w:val="continue"/>
            <w:vAlign w:val="center"/>
          </w:tcPr>
          <w:p>
            <w:pPr>
              <w:adjustRightInd w:val="0"/>
              <w:snapToGrid w:val="0"/>
              <w:spacing w:line="288" w:lineRule="auto"/>
              <w:rPr>
                <w:rFonts w:ascii="宋体" w:hAnsi="宋体"/>
                <w:szCs w:val="21"/>
              </w:rPr>
            </w:pPr>
          </w:p>
        </w:tc>
        <w:tc>
          <w:tcPr>
            <w:tcW w:w="2148" w:type="dxa"/>
            <w:vAlign w:val="center"/>
          </w:tcPr>
          <w:p>
            <w:pPr>
              <w:adjustRightInd w:val="0"/>
              <w:snapToGrid w:val="0"/>
              <w:spacing w:line="288" w:lineRule="auto"/>
              <w:rPr>
                <w:rFonts w:ascii="宋体" w:hAnsi="宋体"/>
                <w:szCs w:val="21"/>
              </w:rPr>
            </w:pPr>
          </w:p>
        </w:tc>
        <w:tc>
          <w:tcPr>
            <w:tcW w:w="2183" w:type="dxa"/>
            <w:gridSpan w:val="4"/>
            <w:vAlign w:val="center"/>
          </w:tcPr>
          <w:p>
            <w:pPr>
              <w:adjustRightInd w:val="0"/>
              <w:snapToGrid w:val="0"/>
              <w:spacing w:line="288" w:lineRule="auto"/>
              <w:rPr>
                <w:rFonts w:ascii="宋体" w:hAnsi="宋体"/>
                <w:szCs w:val="21"/>
              </w:rPr>
            </w:pPr>
          </w:p>
        </w:tc>
        <w:tc>
          <w:tcPr>
            <w:tcW w:w="2869" w:type="dxa"/>
            <w:vAlign w:val="center"/>
          </w:tcPr>
          <w:p>
            <w:pPr>
              <w:adjustRightInd w:val="0"/>
              <w:snapToGrid w:val="0"/>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3" w:hRule="atLeast"/>
        </w:trPr>
        <w:tc>
          <w:tcPr>
            <w:tcW w:w="1548" w:type="dxa"/>
            <w:vMerge w:val="continue"/>
            <w:vAlign w:val="center"/>
          </w:tcPr>
          <w:p>
            <w:pPr>
              <w:adjustRightInd w:val="0"/>
              <w:snapToGrid w:val="0"/>
              <w:spacing w:line="288" w:lineRule="auto"/>
              <w:rPr>
                <w:rFonts w:ascii="宋体" w:hAnsi="宋体"/>
                <w:szCs w:val="21"/>
              </w:rPr>
            </w:pPr>
          </w:p>
        </w:tc>
        <w:tc>
          <w:tcPr>
            <w:tcW w:w="2148" w:type="dxa"/>
            <w:vAlign w:val="center"/>
          </w:tcPr>
          <w:p>
            <w:pPr>
              <w:adjustRightInd w:val="0"/>
              <w:snapToGrid w:val="0"/>
              <w:spacing w:line="288" w:lineRule="auto"/>
              <w:rPr>
                <w:rFonts w:ascii="宋体" w:hAnsi="宋体"/>
                <w:szCs w:val="21"/>
              </w:rPr>
            </w:pPr>
          </w:p>
        </w:tc>
        <w:tc>
          <w:tcPr>
            <w:tcW w:w="2183" w:type="dxa"/>
            <w:gridSpan w:val="4"/>
            <w:vAlign w:val="center"/>
          </w:tcPr>
          <w:p>
            <w:pPr>
              <w:adjustRightInd w:val="0"/>
              <w:snapToGrid w:val="0"/>
              <w:spacing w:line="288" w:lineRule="auto"/>
              <w:rPr>
                <w:rFonts w:ascii="宋体" w:hAnsi="宋体"/>
                <w:szCs w:val="21"/>
              </w:rPr>
            </w:pPr>
          </w:p>
        </w:tc>
        <w:tc>
          <w:tcPr>
            <w:tcW w:w="2869" w:type="dxa"/>
            <w:vAlign w:val="center"/>
          </w:tcPr>
          <w:p>
            <w:pPr>
              <w:adjustRightInd w:val="0"/>
              <w:snapToGrid w:val="0"/>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3" w:hRule="atLeast"/>
        </w:trPr>
        <w:tc>
          <w:tcPr>
            <w:tcW w:w="1548" w:type="dxa"/>
            <w:vMerge w:val="continue"/>
            <w:vAlign w:val="center"/>
          </w:tcPr>
          <w:p>
            <w:pPr>
              <w:adjustRightInd w:val="0"/>
              <w:snapToGrid w:val="0"/>
              <w:spacing w:line="288" w:lineRule="auto"/>
              <w:rPr>
                <w:rFonts w:ascii="宋体" w:hAnsi="宋体"/>
                <w:szCs w:val="21"/>
              </w:rPr>
            </w:pPr>
          </w:p>
        </w:tc>
        <w:tc>
          <w:tcPr>
            <w:tcW w:w="2148" w:type="dxa"/>
            <w:vAlign w:val="center"/>
          </w:tcPr>
          <w:p>
            <w:pPr>
              <w:adjustRightInd w:val="0"/>
              <w:snapToGrid w:val="0"/>
              <w:spacing w:line="288" w:lineRule="auto"/>
              <w:rPr>
                <w:rFonts w:ascii="宋体" w:hAnsi="宋体"/>
                <w:szCs w:val="21"/>
              </w:rPr>
            </w:pPr>
          </w:p>
        </w:tc>
        <w:tc>
          <w:tcPr>
            <w:tcW w:w="2183" w:type="dxa"/>
            <w:gridSpan w:val="4"/>
            <w:vAlign w:val="center"/>
          </w:tcPr>
          <w:p>
            <w:pPr>
              <w:adjustRightInd w:val="0"/>
              <w:snapToGrid w:val="0"/>
              <w:spacing w:line="288" w:lineRule="auto"/>
              <w:rPr>
                <w:rFonts w:ascii="宋体" w:hAnsi="宋体"/>
                <w:szCs w:val="21"/>
              </w:rPr>
            </w:pPr>
          </w:p>
        </w:tc>
        <w:tc>
          <w:tcPr>
            <w:tcW w:w="2869" w:type="dxa"/>
            <w:vAlign w:val="center"/>
          </w:tcPr>
          <w:p>
            <w:pPr>
              <w:adjustRightInd w:val="0"/>
              <w:snapToGrid w:val="0"/>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04" w:hRule="atLeast"/>
        </w:trPr>
        <w:tc>
          <w:tcPr>
            <w:tcW w:w="4243" w:type="dxa"/>
            <w:gridSpan w:val="4"/>
            <w:vAlign w:val="center"/>
          </w:tcPr>
          <w:p>
            <w:pPr>
              <w:adjustRightInd w:val="0"/>
              <w:snapToGrid w:val="0"/>
              <w:spacing w:line="288" w:lineRule="auto"/>
              <w:jc w:val="left"/>
              <w:rPr>
                <w:rFonts w:ascii="宋体" w:hAnsi="宋体"/>
                <w:szCs w:val="21"/>
              </w:rPr>
            </w:pPr>
            <w:r>
              <w:rPr>
                <w:rFonts w:hint="eastAsia" w:ascii="宋体" w:hAnsi="宋体"/>
                <w:szCs w:val="21"/>
              </w:rPr>
              <w:t>设备使用情况：</w:t>
            </w:r>
          </w:p>
          <w:p>
            <w:pPr>
              <w:adjustRightInd w:val="0"/>
              <w:snapToGrid w:val="0"/>
              <w:spacing w:line="288" w:lineRule="auto"/>
              <w:jc w:val="left"/>
              <w:rPr>
                <w:rFonts w:ascii="宋体" w:hAnsi="宋体"/>
                <w:szCs w:val="21"/>
              </w:rPr>
            </w:pPr>
          </w:p>
          <w:p>
            <w:pPr>
              <w:adjustRightInd w:val="0"/>
              <w:snapToGrid w:val="0"/>
              <w:spacing w:line="288" w:lineRule="auto"/>
              <w:jc w:val="left"/>
              <w:rPr>
                <w:rFonts w:ascii="宋体" w:hAnsi="宋体"/>
                <w:szCs w:val="21"/>
              </w:rPr>
            </w:pPr>
          </w:p>
          <w:p>
            <w:pPr>
              <w:adjustRightInd w:val="0"/>
              <w:snapToGrid w:val="0"/>
              <w:spacing w:line="288" w:lineRule="auto"/>
              <w:jc w:val="left"/>
              <w:rPr>
                <w:rFonts w:ascii="宋体" w:hAnsi="宋体"/>
                <w:szCs w:val="21"/>
              </w:rPr>
            </w:pPr>
          </w:p>
        </w:tc>
        <w:tc>
          <w:tcPr>
            <w:tcW w:w="4505" w:type="dxa"/>
            <w:gridSpan w:val="3"/>
            <w:vAlign w:val="center"/>
          </w:tcPr>
          <w:p>
            <w:pPr>
              <w:adjustRightInd w:val="0"/>
              <w:snapToGrid w:val="0"/>
              <w:spacing w:line="288" w:lineRule="auto"/>
              <w:jc w:val="left"/>
              <w:rPr>
                <w:rFonts w:ascii="宋体" w:hAnsi="宋体"/>
                <w:szCs w:val="21"/>
              </w:rPr>
            </w:pPr>
            <w:r>
              <w:rPr>
                <w:rFonts w:hint="eastAsia" w:ascii="宋体" w:hAnsi="宋体"/>
                <w:szCs w:val="21"/>
              </w:rPr>
              <w:t>设备归还情况：</w:t>
            </w:r>
          </w:p>
          <w:p>
            <w:pPr>
              <w:adjustRightInd w:val="0"/>
              <w:snapToGrid w:val="0"/>
              <w:spacing w:line="288" w:lineRule="auto"/>
              <w:jc w:val="left"/>
              <w:rPr>
                <w:rFonts w:ascii="宋体" w:hAnsi="宋体"/>
                <w:szCs w:val="21"/>
              </w:rPr>
            </w:pPr>
          </w:p>
          <w:p>
            <w:pPr>
              <w:adjustRightInd w:val="0"/>
              <w:snapToGrid w:val="0"/>
              <w:spacing w:line="288" w:lineRule="auto"/>
              <w:jc w:val="left"/>
              <w:rPr>
                <w:rFonts w:ascii="宋体" w:hAnsi="宋体"/>
                <w:szCs w:val="21"/>
              </w:rPr>
            </w:pPr>
          </w:p>
          <w:p>
            <w:pPr>
              <w:adjustRightInd w:val="0"/>
              <w:snapToGrid w:val="0"/>
              <w:spacing w:line="288"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54" w:hRule="atLeast"/>
        </w:trPr>
        <w:tc>
          <w:tcPr>
            <w:tcW w:w="4245" w:type="dxa"/>
            <w:gridSpan w:val="4"/>
            <w:vAlign w:val="center"/>
          </w:tcPr>
          <w:p>
            <w:pPr>
              <w:adjustRightInd w:val="0"/>
              <w:snapToGrid w:val="0"/>
              <w:spacing w:line="288" w:lineRule="auto"/>
              <w:rPr>
                <w:rFonts w:ascii="宋体" w:hAnsi="宋体"/>
                <w:szCs w:val="21"/>
              </w:rPr>
            </w:pPr>
            <w:r>
              <w:rPr>
                <w:rFonts w:hint="eastAsia" w:ascii="宋体" w:hAnsi="宋体"/>
                <w:szCs w:val="21"/>
              </w:rPr>
              <w:t>教师：</w:t>
            </w:r>
          </w:p>
          <w:p>
            <w:pPr>
              <w:adjustRightInd w:val="0"/>
              <w:snapToGrid w:val="0"/>
              <w:spacing w:line="288" w:lineRule="auto"/>
              <w:rPr>
                <w:rFonts w:ascii="宋体" w:hAnsi="宋体"/>
                <w:szCs w:val="21"/>
              </w:rPr>
            </w:pPr>
          </w:p>
          <w:p>
            <w:pPr>
              <w:adjustRightInd w:val="0"/>
              <w:snapToGrid w:val="0"/>
              <w:spacing w:line="288" w:lineRule="auto"/>
              <w:rPr>
                <w:rFonts w:ascii="宋体" w:hAnsi="宋体"/>
                <w:szCs w:val="21"/>
              </w:rPr>
            </w:pPr>
            <w:r>
              <w:rPr>
                <w:rFonts w:hint="eastAsia" w:ascii="宋体" w:hAnsi="宋体"/>
                <w:szCs w:val="21"/>
              </w:rPr>
              <w:t>签名</w:t>
            </w:r>
            <w:r>
              <w:rPr>
                <w:rFonts w:ascii="宋体" w:hAnsi="宋体"/>
                <w:szCs w:val="21"/>
              </w:rPr>
              <w:t>(</w:t>
            </w:r>
            <w:r>
              <w:rPr>
                <w:rFonts w:hint="eastAsia" w:ascii="宋体" w:hAnsi="宋体"/>
                <w:szCs w:val="21"/>
              </w:rPr>
              <w:t>或盖章</w:t>
            </w:r>
            <w:r>
              <w:rPr>
                <w:rFonts w:ascii="宋体" w:hAnsi="宋体"/>
                <w:szCs w:val="21"/>
              </w:rPr>
              <w:t>):</w:t>
            </w:r>
          </w:p>
          <w:p>
            <w:pPr>
              <w:adjustRightInd w:val="0"/>
              <w:snapToGrid w:val="0"/>
              <w:spacing w:line="288" w:lineRule="auto"/>
              <w:rPr>
                <w:rFonts w:ascii="宋体" w:hAnsi="宋体"/>
                <w:szCs w:val="21"/>
              </w:rPr>
            </w:pPr>
          </w:p>
          <w:p>
            <w:pPr>
              <w:adjustRightInd w:val="0"/>
              <w:snapToGrid w:val="0"/>
              <w:spacing w:line="288" w:lineRule="auto"/>
              <w:ind w:firstLine="1680" w:firstLineChars="800"/>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503" w:type="dxa"/>
            <w:gridSpan w:val="3"/>
            <w:vAlign w:val="center"/>
          </w:tcPr>
          <w:p>
            <w:pPr>
              <w:adjustRightInd w:val="0"/>
              <w:snapToGrid w:val="0"/>
              <w:spacing w:line="288" w:lineRule="auto"/>
              <w:rPr>
                <w:rFonts w:ascii="宋体" w:hAnsi="宋体"/>
                <w:szCs w:val="21"/>
              </w:rPr>
            </w:pPr>
            <w:r>
              <w:rPr>
                <w:rFonts w:hint="eastAsia" w:ascii="宋体" w:hAnsi="宋体"/>
                <w:szCs w:val="21"/>
              </w:rPr>
              <w:t>实验中心：</w:t>
            </w:r>
          </w:p>
          <w:p>
            <w:pPr>
              <w:widowControl/>
              <w:jc w:val="left"/>
              <w:rPr>
                <w:rFonts w:ascii="宋体" w:hAnsi="宋体"/>
                <w:szCs w:val="21"/>
              </w:rPr>
            </w:pPr>
          </w:p>
          <w:p>
            <w:pPr>
              <w:widowControl/>
              <w:ind w:firstLine="1785" w:firstLineChars="850"/>
              <w:jc w:val="left"/>
              <w:rPr>
                <w:rFonts w:ascii="宋体" w:hAnsi="宋体"/>
                <w:szCs w:val="21"/>
              </w:rPr>
            </w:pPr>
            <w:r>
              <w:rPr>
                <w:rFonts w:hint="eastAsia" w:ascii="宋体" w:hAnsi="宋体"/>
                <w:szCs w:val="21"/>
              </w:rPr>
              <w:t>签名</w:t>
            </w:r>
            <w:r>
              <w:rPr>
                <w:rFonts w:ascii="宋体" w:hAnsi="宋体"/>
                <w:szCs w:val="21"/>
              </w:rPr>
              <w:t>(</w:t>
            </w:r>
            <w:r>
              <w:rPr>
                <w:rFonts w:hint="eastAsia" w:ascii="宋体" w:hAnsi="宋体"/>
                <w:szCs w:val="21"/>
              </w:rPr>
              <w:t>或盖章</w:t>
            </w:r>
            <w:r>
              <w:rPr>
                <w:rFonts w:ascii="宋体" w:hAnsi="宋体"/>
                <w:szCs w:val="21"/>
              </w:rPr>
              <w:t>):</w:t>
            </w:r>
          </w:p>
          <w:p>
            <w:pPr>
              <w:widowControl/>
              <w:jc w:val="left"/>
              <w:rPr>
                <w:rFonts w:ascii="宋体" w:hAnsi="宋体"/>
                <w:szCs w:val="21"/>
              </w:rPr>
            </w:pPr>
          </w:p>
          <w:p>
            <w:pPr>
              <w:adjustRightInd w:val="0"/>
              <w:snapToGrid w:val="0"/>
              <w:spacing w:line="288" w:lineRule="auto"/>
              <w:ind w:left="1377" w:firstLine="315" w:firstLineChars="150"/>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
      <w:pPr>
        <w:pStyle w:val="6"/>
        <w:widowControl/>
        <w:spacing w:beforeAutospacing="0" w:afterAutospacing="0" w:line="360" w:lineRule="auto"/>
        <w:rPr>
          <w:rFonts w:asciiTheme="minorEastAsia" w:hAnsiTheme="minorEastAsia" w:eastAsiaTheme="minorEastAsia" w:cstheme="minorEastAsia"/>
          <w:sz w:val="28"/>
          <w:szCs w:val="28"/>
        </w:rPr>
      </w:pPr>
    </w:p>
    <w:p>
      <w:pPr>
        <w:spacing w:after="156" w:afterLines="50" w:line="360" w:lineRule="auto"/>
        <w:jc w:val="center"/>
        <w:outlineLvl w:val="1"/>
        <w:rPr>
          <w:rFonts w:ascii="黑体" w:hAnsi="黑体" w:eastAsia="黑体" w:cs="黑体"/>
          <w:b/>
          <w:sz w:val="32"/>
          <w:szCs w:val="32"/>
        </w:rPr>
      </w:pPr>
      <w:bookmarkStart w:id="22" w:name="_Toc1299890738"/>
      <w:bookmarkStart w:id="23" w:name="_Toc288770986"/>
      <w:bookmarkStart w:id="24" w:name="_Toc696885634"/>
      <w:bookmarkStart w:id="25" w:name="_Toc972023548"/>
      <w:bookmarkStart w:id="26" w:name="_Toc790855664"/>
      <w:bookmarkStart w:id="27" w:name="_Toc113390815"/>
      <w:bookmarkStart w:id="28" w:name="_Toc62818042"/>
      <w:r>
        <w:rPr>
          <w:rFonts w:hint="eastAsia" w:ascii="黑体" w:hAnsi="黑体" w:eastAsia="黑体" w:cs="黑体"/>
          <w:b/>
          <w:sz w:val="32"/>
          <w:szCs w:val="32"/>
        </w:rPr>
        <w:t>上海纪录片学院摄录设备借用单</w:t>
      </w:r>
      <w:bookmarkEnd w:id="22"/>
      <w:bookmarkEnd w:id="23"/>
      <w:bookmarkEnd w:id="24"/>
      <w:bookmarkEnd w:id="25"/>
      <w:bookmarkEnd w:id="26"/>
      <w:bookmarkEnd w:id="27"/>
      <w:bookmarkEnd w:id="28"/>
    </w:p>
    <w:tbl>
      <w:tblPr>
        <w:tblStyle w:val="7"/>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4"/>
        <w:gridCol w:w="685"/>
        <w:gridCol w:w="1134"/>
        <w:gridCol w:w="1701"/>
        <w:gridCol w:w="992"/>
        <w:gridCol w:w="70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jc w:val="center"/>
        </w:trPr>
        <w:tc>
          <w:tcPr>
            <w:tcW w:w="3119"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借用人:                 </w:t>
            </w:r>
          </w:p>
        </w:tc>
        <w:tc>
          <w:tcPr>
            <w:tcW w:w="3827"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联系电话：</w:t>
            </w:r>
          </w:p>
        </w:tc>
        <w:tc>
          <w:tcPr>
            <w:tcW w:w="3544" w:type="dxa"/>
            <w:gridSpan w:val="2"/>
            <w:tcBorders>
              <w:top w:val="single" w:color="auto" w:sz="8" w:space="0"/>
              <w:left w:val="single" w:color="auto" w:sz="8" w:space="0"/>
              <w:bottom w:val="single" w:color="auto" w:sz="8" w:space="0"/>
              <w:right w:val="single" w:color="auto" w:sz="8" w:space="0"/>
            </w:tcBorders>
            <w:vAlign w:val="center"/>
          </w:tcPr>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证件名称：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6946" w:type="dxa"/>
            <w:gridSpan w:val="6"/>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借用单位（院/系）：       </w:t>
            </w:r>
            <w:r>
              <w:rPr>
                <w:rFonts w:hint="eastAsia" w:asciiTheme="majorEastAsia" w:hAnsiTheme="majorEastAsia" w:eastAsiaTheme="majorEastAsia" w:cstheme="majorEastAsia"/>
                <w:szCs w:val="21"/>
              </w:rPr>
              <w:t>学院             专业          级</w:t>
            </w:r>
          </w:p>
        </w:tc>
        <w:tc>
          <w:tcPr>
            <w:tcW w:w="3544"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7" w:hRule="atLeast"/>
          <w:jc w:val="center"/>
        </w:trPr>
        <w:tc>
          <w:tcPr>
            <w:tcW w:w="10490" w:type="dxa"/>
            <w:gridSpan w:val="8"/>
            <w:tcBorders>
              <w:top w:val="single" w:color="auto" w:sz="8" w:space="0"/>
              <w:left w:val="single" w:color="auto" w:sz="8" w:space="0"/>
              <w:bottom w:val="single" w:color="auto" w:sz="8" w:space="0"/>
              <w:right w:val="single" w:color="auto" w:sz="8" w:space="0"/>
            </w:tcBorders>
          </w:tcPr>
          <w:p>
            <w:pPr>
              <w:spacing w:line="360" w:lineRule="auto"/>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b/>
                <w:szCs w:val="21"/>
                <w:u w:val="single"/>
              </w:rPr>
              <w:t xml:space="preserve">拍 摄 地 点： □ </w:t>
            </w:r>
            <w:r>
              <w:rPr>
                <w:rFonts w:hint="eastAsia" w:asciiTheme="majorEastAsia" w:hAnsiTheme="majorEastAsia" w:eastAsiaTheme="majorEastAsia" w:cstheme="majorEastAsia"/>
                <w:szCs w:val="21"/>
                <w:u w:val="single"/>
              </w:rPr>
              <w:t xml:space="preserve">本市      </w:t>
            </w:r>
            <w:r>
              <w:rPr>
                <w:rFonts w:hint="eastAsia" w:asciiTheme="majorEastAsia" w:hAnsiTheme="majorEastAsia" w:eastAsiaTheme="majorEastAsia" w:cstheme="majorEastAsia"/>
                <w:b/>
                <w:szCs w:val="21"/>
                <w:u w:val="single"/>
              </w:rPr>
              <w:t>□</w:t>
            </w:r>
            <w:r>
              <w:rPr>
                <w:rFonts w:hint="eastAsia" w:asciiTheme="majorEastAsia" w:hAnsiTheme="majorEastAsia" w:eastAsiaTheme="majorEastAsia" w:cstheme="majorEastAsia"/>
                <w:szCs w:val="21"/>
                <w:u w:val="single"/>
              </w:rPr>
              <w:t xml:space="preserve">外省市：                 </w:t>
            </w:r>
          </w:p>
          <w:p>
            <w:pPr>
              <w:spacing w:line="360" w:lineRule="auto"/>
              <w:rPr>
                <w:rFonts w:hint="eastAsia" w:asciiTheme="majorEastAsia" w:hAnsiTheme="majorEastAsia" w:eastAsiaTheme="majorEastAsia" w:cstheme="majorEastAsia"/>
                <w:sz w:val="18"/>
                <w:szCs w:val="18"/>
                <w:u w:val="single"/>
              </w:rPr>
            </w:pPr>
            <w:r>
              <w:rPr>
                <w:rFonts w:hint="eastAsia" w:asciiTheme="majorEastAsia" w:hAnsiTheme="majorEastAsia" w:eastAsiaTheme="majorEastAsia" w:cstheme="majorEastAsia"/>
                <w:b/>
                <w:szCs w:val="21"/>
                <w:u w:val="single"/>
              </w:rPr>
              <w:t xml:space="preserve">剧组成员: 1.                </w:t>
            </w:r>
            <w:r>
              <w:rPr>
                <w:rFonts w:hint="eastAsia" w:asciiTheme="majorEastAsia" w:hAnsiTheme="majorEastAsia" w:eastAsiaTheme="majorEastAsia" w:cstheme="majorEastAsia"/>
                <w:sz w:val="18"/>
                <w:szCs w:val="18"/>
                <w:u w:val="single"/>
              </w:rPr>
              <w:t xml:space="preserve">TEL:                 ； </w:t>
            </w:r>
            <w:r>
              <w:rPr>
                <w:rFonts w:hint="eastAsia" w:asciiTheme="majorEastAsia" w:hAnsiTheme="majorEastAsia" w:eastAsiaTheme="majorEastAsia" w:cstheme="majorEastAsia"/>
                <w:b/>
                <w:szCs w:val="21"/>
                <w:u w:val="single"/>
              </w:rPr>
              <w:t xml:space="preserve">2.                </w:t>
            </w:r>
            <w:r>
              <w:rPr>
                <w:rFonts w:hint="eastAsia" w:asciiTheme="majorEastAsia" w:hAnsiTheme="majorEastAsia" w:eastAsiaTheme="majorEastAsia" w:cstheme="majorEastAsia"/>
                <w:sz w:val="18"/>
                <w:szCs w:val="18"/>
                <w:u w:val="single"/>
              </w:rPr>
              <w:t xml:space="preserve">TEL:                   ； </w:t>
            </w:r>
          </w:p>
          <w:p>
            <w:pPr>
              <w:spacing w:line="360" w:lineRule="auto"/>
              <w:rPr>
                <w:rFonts w:hint="eastAsia" w:asciiTheme="majorEastAsia" w:hAnsiTheme="majorEastAsia" w:eastAsiaTheme="majorEastAsia" w:cstheme="majorEastAsia"/>
                <w:b/>
                <w:szCs w:val="21"/>
                <w:u w:val="single"/>
              </w:rPr>
            </w:pPr>
            <w:r>
              <w:rPr>
                <w:rFonts w:hint="eastAsia" w:asciiTheme="majorEastAsia" w:hAnsiTheme="majorEastAsia" w:eastAsiaTheme="majorEastAsia" w:cstheme="majorEastAsia"/>
                <w:b/>
                <w:szCs w:val="21"/>
                <w:u w:val="single"/>
              </w:rPr>
              <w:t xml:space="preserve">3.        </w:t>
            </w:r>
            <w:r>
              <w:rPr>
                <w:rFonts w:hint="eastAsia" w:asciiTheme="majorEastAsia" w:hAnsiTheme="majorEastAsia" w:eastAsiaTheme="majorEastAsia" w:cstheme="majorEastAsia"/>
                <w:sz w:val="18"/>
                <w:szCs w:val="18"/>
                <w:u w:val="single"/>
              </w:rPr>
              <w:t xml:space="preserve">      TEL:                ； </w:t>
            </w:r>
            <w:r>
              <w:rPr>
                <w:rFonts w:hint="eastAsia" w:asciiTheme="majorEastAsia" w:hAnsiTheme="majorEastAsia" w:eastAsiaTheme="majorEastAsia" w:cstheme="majorEastAsia"/>
                <w:b/>
                <w:szCs w:val="21"/>
                <w:u w:val="single"/>
              </w:rPr>
              <w:t>4.</w:t>
            </w:r>
            <w:r>
              <w:rPr>
                <w:rFonts w:hint="eastAsia" w:asciiTheme="majorEastAsia" w:hAnsiTheme="majorEastAsia" w:eastAsiaTheme="majorEastAsia" w:cstheme="majorEastAsia"/>
                <w:sz w:val="18"/>
                <w:szCs w:val="18"/>
                <w:u w:val="single"/>
              </w:rPr>
              <w:t xml:space="preserve">               TEL:               ；</w:t>
            </w:r>
            <w:r>
              <w:rPr>
                <w:rFonts w:hint="eastAsia" w:asciiTheme="majorEastAsia" w:hAnsiTheme="majorEastAsia" w:eastAsiaTheme="majorEastAsia" w:cstheme="majorEastAsia"/>
                <w:b/>
                <w:szCs w:val="21"/>
                <w:u w:val="single"/>
              </w:rPr>
              <w:t>5.</w:t>
            </w:r>
            <w:r>
              <w:rPr>
                <w:rFonts w:hint="eastAsia" w:asciiTheme="majorEastAsia" w:hAnsiTheme="majorEastAsia" w:eastAsiaTheme="majorEastAsia" w:cstheme="majorEastAsia"/>
                <w:sz w:val="18"/>
                <w:szCs w:val="18"/>
                <w:u w:val="single"/>
              </w:rPr>
              <w:t xml:space="preserve">               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72" w:hRule="atLeast"/>
          <w:jc w:val="center"/>
        </w:trPr>
        <w:tc>
          <w:tcPr>
            <w:tcW w:w="6946" w:type="dxa"/>
            <w:gridSpan w:val="6"/>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课程名称：</w:t>
            </w:r>
          </w:p>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作业名称：</w:t>
            </w:r>
          </w:p>
          <w:p>
            <w:pPr>
              <w:spacing w:line="360" w:lineRule="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（附拍摄脚本或计划书）</w:t>
            </w:r>
          </w:p>
        </w:tc>
        <w:tc>
          <w:tcPr>
            <w:tcW w:w="354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指导教师签名：</w:t>
            </w:r>
          </w:p>
          <w:p>
            <w:pPr>
              <w:spacing w:line="360" w:lineRule="auto"/>
              <w:rPr>
                <w:rFonts w:hint="eastAsia" w:asciiTheme="majorEastAsia" w:hAnsiTheme="majorEastAsia" w:eastAsiaTheme="majorEastAsia" w:cstheme="majorEastAsia"/>
                <w:b/>
                <w:szCs w:val="21"/>
              </w:rPr>
            </w:pPr>
          </w:p>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1" w:hRule="atLeast"/>
          <w:jc w:val="center"/>
        </w:trPr>
        <w:tc>
          <w:tcPr>
            <w:tcW w:w="241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院或系领导意见</w:t>
            </w:r>
          </w:p>
        </w:tc>
        <w:tc>
          <w:tcPr>
            <w:tcW w:w="4536"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Theme="majorEastAsia" w:hAnsiTheme="majorEastAsia" w:eastAsiaTheme="majorEastAsia" w:cstheme="majorEastAsia"/>
                <w:b/>
                <w:szCs w:val="21"/>
              </w:rPr>
            </w:pPr>
          </w:p>
        </w:tc>
        <w:tc>
          <w:tcPr>
            <w:tcW w:w="354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Borders>
              <w:top w:val="single" w:color="auto" w:sz="8" w:space="0"/>
              <w:left w:val="single" w:color="auto" w:sz="8" w:space="0"/>
              <w:bottom w:val="single" w:color="auto" w:sz="8" w:space="0"/>
              <w:right w:val="single" w:color="auto" w:sz="8" w:space="0"/>
            </w:tcBorders>
            <w:vAlign w:val="bottom"/>
          </w:tcPr>
          <w:p>
            <w:pPr>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借用设备名称</w:t>
            </w:r>
          </w:p>
        </w:tc>
        <w:tc>
          <w:tcPr>
            <w:tcW w:w="1843" w:type="dxa"/>
            <w:gridSpan w:val="3"/>
            <w:tcBorders>
              <w:top w:val="single" w:color="auto" w:sz="8" w:space="0"/>
              <w:left w:val="single" w:color="auto" w:sz="8" w:space="0"/>
              <w:bottom w:val="single" w:color="auto" w:sz="8" w:space="0"/>
              <w:right w:val="single" w:color="auto" w:sz="8" w:space="0"/>
            </w:tcBorders>
            <w:vAlign w:val="bottom"/>
          </w:tcPr>
          <w:p>
            <w:pPr>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设备型号</w:t>
            </w:r>
          </w:p>
        </w:tc>
        <w:tc>
          <w:tcPr>
            <w:tcW w:w="2693"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设备编号</w:t>
            </w:r>
          </w:p>
        </w:tc>
        <w:tc>
          <w:tcPr>
            <w:tcW w:w="3544"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Borders>
              <w:top w:val="single" w:color="auto" w:sz="8" w:space="0"/>
              <w:left w:val="single" w:color="auto" w:sz="8" w:space="0"/>
              <w:bottom w:val="single" w:color="auto" w:sz="8" w:space="0"/>
              <w:right w:val="single" w:color="auto" w:sz="8" w:space="0"/>
            </w:tcBorders>
            <w:vAlign w:val="bottom"/>
          </w:tcPr>
          <w:p>
            <w:pPr>
              <w:numPr>
                <w:ilvl w:val="0"/>
                <w:numId w:val="3"/>
              </w:numPr>
              <w:spacing w:line="360" w:lineRule="auto"/>
              <w:rPr>
                <w:rFonts w:hint="eastAsia" w:asciiTheme="majorEastAsia" w:hAnsiTheme="majorEastAsia" w:eastAsiaTheme="majorEastAsia" w:cstheme="majorEastAsia"/>
                <w:b/>
                <w:szCs w:val="21"/>
              </w:rPr>
            </w:pPr>
          </w:p>
        </w:tc>
        <w:tc>
          <w:tcPr>
            <w:tcW w:w="1843" w:type="dxa"/>
            <w:gridSpan w:val="3"/>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2693"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3544"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Borders>
              <w:top w:val="single" w:color="auto" w:sz="8" w:space="0"/>
              <w:left w:val="single" w:color="auto" w:sz="8" w:space="0"/>
              <w:bottom w:val="single" w:color="auto" w:sz="8" w:space="0"/>
              <w:right w:val="single" w:color="auto" w:sz="8" w:space="0"/>
            </w:tcBorders>
            <w:vAlign w:val="bottom"/>
          </w:tcPr>
          <w:p>
            <w:pPr>
              <w:numPr>
                <w:ilvl w:val="0"/>
                <w:numId w:val="3"/>
              </w:numPr>
              <w:spacing w:line="360" w:lineRule="auto"/>
              <w:rPr>
                <w:rFonts w:hint="eastAsia" w:asciiTheme="majorEastAsia" w:hAnsiTheme="majorEastAsia" w:eastAsiaTheme="majorEastAsia" w:cstheme="majorEastAsia"/>
                <w:b/>
                <w:szCs w:val="21"/>
              </w:rPr>
            </w:pPr>
          </w:p>
        </w:tc>
        <w:tc>
          <w:tcPr>
            <w:tcW w:w="1843" w:type="dxa"/>
            <w:gridSpan w:val="3"/>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2693"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3544"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Borders>
              <w:top w:val="single" w:color="auto" w:sz="8" w:space="0"/>
              <w:left w:val="single" w:color="auto" w:sz="8" w:space="0"/>
              <w:bottom w:val="single" w:color="auto" w:sz="8" w:space="0"/>
              <w:right w:val="single" w:color="auto" w:sz="8" w:space="0"/>
            </w:tcBorders>
            <w:vAlign w:val="bottom"/>
          </w:tcPr>
          <w:p>
            <w:pPr>
              <w:numPr>
                <w:ilvl w:val="0"/>
                <w:numId w:val="3"/>
              </w:numPr>
              <w:spacing w:line="360" w:lineRule="auto"/>
              <w:rPr>
                <w:rFonts w:hint="eastAsia" w:asciiTheme="majorEastAsia" w:hAnsiTheme="majorEastAsia" w:eastAsiaTheme="majorEastAsia" w:cstheme="majorEastAsia"/>
                <w:b/>
                <w:szCs w:val="21"/>
              </w:rPr>
            </w:pPr>
          </w:p>
        </w:tc>
        <w:tc>
          <w:tcPr>
            <w:tcW w:w="1843" w:type="dxa"/>
            <w:gridSpan w:val="3"/>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2693"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3544"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Borders>
              <w:top w:val="single" w:color="auto" w:sz="8" w:space="0"/>
              <w:left w:val="single" w:color="auto" w:sz="8" w:space="0"/>
              <w:bottom w:val="single" w:color="auto" w:sz="8" w:space="0"/>
              <w:right w:val="single" w:color="auto" w:sz="8" w:space="0"/>
            </w:tcBorders>
            <w:vAlign w:val="bottom"/>
          </w:tcPr>
          <w:p>
            <w:pPr>
              <w:numPr>
                <w:ilvl w:val="0"/>
                <w:numId w:val="3"/>
              </w:numPr>
              <w:spacing w:line="360" w:lineRule="auto"/>
              <w:rPr>
                <w:rFonts w:hint="eastAsia" w:asciiTheme="majorEastAsia" w:hAnsiTheme="majorEastAsia" w:eastAsiaTheme="majorEastAsia" w:cstheme="majorEastAsia"/>
                <w:b/>
                <w:szCs w:val="21"/>
              </w:rPr>
            </w:pPr>
          </w:p>
        </w:tc>
        <w:tc>
          <w:tcPr>
            <w:tcW w:w="1843" w:type="dxa"/>
            <w:gridSpan w:val="3"/>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2693"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3544"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Borders>
              <w:top w:val="single" w:color="auto" w:sz="8" w:space="0"/>
              <w:left w:val="single" w:color="auto" w:sz="8" w:space="0"/>
              <w:bottom w:val="single" w:color="auto" w:sz="8" w:space="0"/>
              <w:right w:val="single" w:color="auto" w:sz="8" w:space="0"/>
            </w:tcBorders>
            <w:vAlign w:val="bottom"/>
          </w:tcPr>
          <w:p>
            <w:pPr>
              <w:numPr>
                <w:ilvl w:val="0"/>
                <w:numId w:val="3"/>
              </w:numPr>
              <w:spacing w:line="360" w:lineRule="auto"/>
              <w:rPr>
                <w:rFonts w:hint="eastAsia" w:asciiTheme="majorEastAsia" w:hAnsiTheme="majorEastAsia" w:eastAsiaTheme="majorEastAsia" w:cstheme="majorEastAsia"/>
                <w:b/>
                <w:szCs w:val="21"/>
              </w:rPr>
            </w:pPr>
          </w:p>
        </w:tc>
        <w:tc>
          <w:tcPr>
            <w:tcW w:w="1843" w:type="dxa"/>
            <w:gridSpan w:val="3"/>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2693"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3544"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Borders>
              <w:top w:val="single" w:color="auto" w:sz="8" w:space="0"/>
              <w:left w:val="single" w:color="auto" w:sz="8" w:space="0"/>
              <w:bottom w:val="single" w:color="auto" w:sz="8" w:space="0"/>
              <w:right w:val="single" w:color="auto" w:sz="8" w:space="0"/>
            </w:tcBorders>
            <w:vAlign w:val="bottom"/>
          </w:tcPr>
          <w:p>
            <w:pPr>
              <w:numPr>
                <w:ilvl w:val="0"/>
                <w:numId w:val="3"/>
              </w:numPr>
              <w:spacing w:line="360" w:lineRule="auto"/>
              <w:rPr>
                <w:rFonts w:hint="eastAsia" w:asciiTheme="majorEastAsia" w:hAnsiTheme="majorEastAsia" w:eastAsiaTheme="majorEastAsia" w:cstheme="majorEastAsia"/>
                <w:b/>
                <w:szCs w:val="21"/>
              </w:rPr>
            </w:pPr>
          </w:p>
        </w:tc>
        <w:tc>
          <w:tcPr>
            <w:tcW w:w="1843" w:type="dxa"/>
            <w:gridSpan w:val="3"/>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2693"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c>
          <w:tcPr>
            <w:tcW w:w="3544" w:type="dxa"/>
            <w:gridSpan w:val="2"/>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1" w:hRule="atLeast"/>
          <w:jc w:val="center"/>
        </w:trPr>
        <w:tc>
          <w:tcPr>
            <w:tcW w:w="10490" w:type="dxa"/>
            <w:gridSpan w:val="8"/>
            <w:tcBorders>
              <w:top w:val="single" w:color="auto" w:sz="8" w:space="0"/>
              <w:left w:val="single" w:color="auto" w:sz="8" w:space="0"/>
              <w:bottom w:val="single" w:color="auto" w:sz="8" w:space="0"/>
              <w:right w:val="single" w:color="auto" w:sz="8" w:space="0"/>
            </w:tcBorders>
          </w:tcPr>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1"/>
              </w:rPr>
              <w:t>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6" w:hRule="atLeast"/>
          <w:jc w:val="center"/>
        </w:trPr>
        <w:tc>
          <w:tcPr>
            <w:tcW w:w="10490" w:type="dxa"/>
            <w:gridSpan w:val="8"/>
            <w:tcBorders>
              <w:top w:val="single" w:color="auto" w:sz="8" w:space="0"/>
              <w:left w:val="single" w:color="auto" w:sz="8" w:space="0"/>
              <w:bottom w:val="single" w:color="auto" w:sz="8" w:space="0"/>
              <w:right w:val="single" w:color="auto" w:sz="8" w:space="0"/>
            </w:tcBorders>
            <w:vAlign w:val="bottom"/>
          </w:tcPr>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借期：          </w:t>
            </w:r>
            <w:r>
              <w:rPr>
                <w:rFonts w:hint="eastAsia" w:asciiTheme="majorEastAsia" w:hAnsiTheme="majorEastAsia" w:eastAsiaTheme="majorEastAsia" w:cstheme="majorEastAsia"/>
                <w:szCs w:val="21"/>
              </w:rPr>
              <w:t xml:space="preserve">年       月      日          </w:t>
            </w:r>
            <w:r>
              <w:rPr>
                <w:rFonts w:hint="eastAsia" w:asciiTheme="majorEastAsia" w:hAnsiTheme="majorEastAsia" w:eastAsiaTheme="majorEastAsia" w:cstheme="majorEastAsia"/>
                <w:bCs/>
                <w:szCs w:val="21"/>
                <w:lang w:eastAsia="zh-CN"/>
              </w:rPr>
              <w:t>——</w:t>
            </w:r>
            <w:r>
              <w:rPr>
                <w:rFonts w:hint="eastAsia" w:asciiTheme="majorEastAsia" w:hAnsiTheme="majorEastAsia" w:eastAsiaTheme="majorEastAsia" w:cstheme="majorEastAsia"/>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0" w:hRule="atLeast"/>
          <w:jc w:val="center"/>
        </w:trPr>
        <w:tc>
          <w:tcPr>
            <w:tcW w:w="243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归还时设备状况</w:t>
            </w:r>
          </w:p>
        </w:tc>
        <w:tc>
          <w:tcPr>
            <w:tcW w:w="3520"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Theme="majorEastAsia" w:hAnsiTheme="majorEastAsia" w:eastAsiaTheme="majorEastAsia" w:cstheme="majorEastAsia"/>
                <w:b/>
                <w:szCs w:val="21"/>
              </w:rPr>
            </w:pPr>
          </w:p>
        </w:tc>
        <w:tc>
          <w:tcPr>
            <w:tcW w:w="169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实际还期</w:t>
            </w:r>
          </w:p>
        </w:tc>
        <w:tc>
          <w:tcPr>
            <w:tcW w:w="2842" w:type="dxa"/>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       </w:t>
            </w:r>
            <w:r>
              <w:rPr>
                <w:rFonts w:hint="eastAsia" w:asciiTheme="majorEastAsia" w:hAnsiTheme="majorEastAsia" w:eastAsiaTheme="majorEastAsia" w:cstheme="majorEastAsia"/>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0" w:hRule="atLeast"/>
          <w:jc w:val="center"/>
        </w:trPr>
        <w:tc>
          <w:tcPr>
            <w:tcW w:w="243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超期及损坏处理情况</w:t>
            </w:r>
          </w:p>
        </w:tc>
        <w:tc>
          <w:tcPr>
            <w:tcW w:w="3520"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Theme="majorEastAsia" w:hAnsiTheme="majorEastAsia" w:eastAsiaTheme="majorEastAsia" w:cstheme="majorEastAsia"/>
                <w:b/>
                <w:szCs w:val="21"/>
              </w:rPr>
            </w:pPr>
          </w:p>
        </w:tc>
        <w:tc>
          <w:tcPr>
            <w:tcW w:w="169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管理人签字</w:t>
            </w:r>
          </w:p>
        </w:tc>
        <w:tc>
          <w:tcPr>
            <w:tcW w:w="2842" w:type="dxa"/>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Theme="majorEastAsia" w:hAnsiTheme="majorEastAsia" w:eastAsiaTheme="majorEastAsia" w:cs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9" w:hRule="atLeast"/>
          <w:jc w:val="center"/>
        </w:trPr>
        <w:tc>
          <w:tcPr>
            <w:tcW w:w="2434"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借用人签名</w:t>
            </w:r>
          </w:p>
        </w:tc>
        <w:tc>
          <w:tcPr>
            <w:tcW w:w="8056" w:type="dxa"/>
            <w:gridSpan w:val="6"/>
            <w:tcBorders>
              <w:top w:val="single" w:color="auto" w:sz="8" w:space="0"/>
              <w:left w:val="single" w:color="auto" w:sz="8" w:space="0"/>
              <w:bottom w:val="single" w:color="auto" w:sz="8" w:space="0"/>
              <w:right w:val="single" w:color="auto" w:sz="8" w:space="0"/>
            </w:tcBorders>
            <w:vAlign w:val="center"/>
          </w:tcPr>
          <w:p>
            <w:pPr>
              <w:ind w:firstLine="420"/>
              <w:rPr>
                <w:rFonts w:hint="eastAsia" w:asciiTheme="majorEastAsia" w:hAnsiTheme="majorEastAsia" w:eastAsiaTheme="majorEastAsia" w:cstheme="majorEastAsia"/>
                <w:b/>
              </w:rPr>
            </w:pPr>
            <w:r>
              <w:rPr>
                <w:rFonts w:hint="eastAsia" w:asciiTheme="majorEastAsia" w:hAnsiTheme="majorEastAsia" w:eastAsiaTheme="majorEastAsia" w:cstheme="majorEastAsia"/>
              </w:rPr>
              <w:t xml:space="preserve">本人承诺在借用设备前已经认真检查设备完好无损，并按时归还设备、保管好设备，如因个人操作不当等原因造成的损坏等情况，个人承担一切责任并按价赔偿。                                          </w:t>
            </w:r>
            <w:r>
              <w:rPr>
                <w:rFonts w:hint="eastAsia" w:asciiTheme="majorEastAsia" w:hAnsiTheme="majorEastAsia" w:eastAsiaTheme="majorEastAsia" w:cstheme="majorEastAsia"/>
                <w:b/>
              </w:rPr>
              <w:t xml:space="preserve">  </w:t>
            </w:r>
          </w:p>
          <w:p>
            <w:pPr>
              <w:ind w:firstLine="42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rPr>
              <w:t xml:space="preserve">                              签名：</w:t>
            </w:r>
          </w:p>
        </w:tc>
      </w:tr>
    </w:tbl>
    <w:p>
      <w:pPr>
        <w:spacing w:line="360" w:lineRule="auto"/>
        <w:sectPr>
          <w:pgSz w:w="11906" w:h="16838"/>
          <w:pgMar w:top="1440" w:right="1800"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outlineLvl w:val="0"/>
        <w:rPr>
          <w:rFonts w:hint="eastAsia" w:ascii="黑体" w:eastAsia="黑体"/>
          <w:b/>
          <w:w w:val="110"/>
          <w:sz w:val="32"/>
          <w:szCs w:val="32"/>
          <w:lang w:eastAsia="zh-CN"/>
        </w:rPr>
      </w:pPr>
      <w:bookmarkStart w:id="29" w:name="_Toc1009741238"/>
      <w:bookmarkStart w:id="30" w:name="_Toc153986971"/>
      <w:bookmarkStart w:id="31" w:name="_Toc72244960"/>
      <w:bookmarkStart w:id="32" w:name="_Toc891668507"/>
      <w:r>
        <w:rPr>
          <w:rFonts w:hint="eastAsia" w:ascii="黑体" w:eastAsia="黑体"/>
          <w:b/>
          <w:w w:val="110"/>
          <w:sz w:val="32"/>
          <w:szCs w:val="32"/>
        </w:rPr>
        <w:t>上海纪录片学院实验中心高端贵重设备借用管理</w:t>
      </w:r>
      <w:bookmarkEnd w:id="29"/>
      <w:bookmarkEnd w:id="30"/>
      <w:bookmarkEnd w:id="31"/>
      <w:r>
        <w:rPr>
          <w:rFonts w:hint="eastAsia" w:ascii="黑体" w:eastAsia="黑体"/>
          <w:b/>
          <w:w w:val="110"/>
          <w:sz w:val="32"/>
          <w:szCs w:val="32"/>
          <w:lang w:val="en-US" w:eastAsia="zh-CN"/>
        </w:rPr>
        <w:t>规定</w:t>
      </w:r>
      <w:bookmarkEnd w:id="32"/>
    </w:p>
    <w:p>
      <w:pPr>
        <w:adjustRightInd w:val="0"/>
        <w:snapToGrid w:val="0"/>
        <w:spacing w:line="360" w:lineRule="auto"/>
        <w:ind w:firstLine="560" w:firstLineChars="200"/>
        <w:rPr>
          <w:rFonts w:asciiTheme="minorEastAsia" w:hAnsiTheme="minorEastAsia" w:eastAsiaTheme="minorEastAsia" w:cstheme="minorEastAsia"/>
          <w:kern w:val="0"/>
          <w:sz w:val="28"/>
          <w:szCs w:val="28"/>
        </w:rPr>
      </w:pPr>
    </w:p>
    <w:p>
      <w:pPr>
        <w:adjustRightInd w:val="0"/>
        <w:snapToGrid w:val="0"/>
        <w:spacing w:line="360" w:lineRule="auto"/>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高端贵重设备是学院进行教学、科研、科技开发的重要物资基础。为确保学院高端贵重设备的正常使用和运行，充分发挥其在学院教学、科研和科技开发过程中的重要作用，现结合学院实际情况，制定本办法。</w:t>
      </w:r>
    </w:p>
    <w:p>
      <w:pPr>
        <w:adjustRightInd w:val="0"/>
        <w:snapToGrid w:val="0"/>
        <w:spacing w:line="360" w:lineRule="auto"/>
        <w:rPr>
          <w:rFonts w:asciiTheme="minorEastAsia" w:hAnsiTheme="minorEastAsia" w:eastAsiaTheme="minorEastAsia" w:cstheme="minorEastAsia"/>
          <w:kern w:val="0"/>
          <w:sz w:val="28"/>
          <w:szCs w:val="28"/>
        </w:rPr>
      </w:pPr>
      <w:bookmarkStart w:id="33" w:name="_Toc96948522"/>
      <w:r>
        <w:rPr>
          <w:rFonts w:hint="eastAsia" w:asciiTheme="minorEastAsia" w:hAnsiTheme="minorEastAsia" w:eastAsiaTheme="minorEastAsia" w:cstheme="minorEastAsia"/>
          <w:kern w:val="0"/>
          <w:sz w:val="28"/>
          <w:szCs w:val="28"/>
        </w:rPr>
        <w:t>一、设备范围：</w:t>
      </w:r>
      <w:bookmarkEnd w:id="33"/>
      <w:r>
        <w:rPr>
          <w:rFonts w:hint="eastAsia" w:asciiTheme="minorEastAsia" w:hAnsiTheme="minorEastAsia" w:eastAsiaTheme="minorEastAsia" w:cstheme="minorEastAsia"/>
          <w:kern w:val="0"/>
          <w:sz w:val="28"/>
          <w:szCs w:val="28"/>
        </w:rPr>
        <w:t xml:space="preserve"> </w:t>
      </w:r>
    </w:p>
    <w:p>
      <w:pPr>
        <w:adjustRightInd w:val="0"/>
        <w:snapToGrid w:val="0"/>
        <w:spacing w:line="360" w:lineRule="auto"/>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kern w:val="0"/>
          <w:sz w:val="28"/>
          <w:szCs w:val="28"/>
        </w:rPr>
        <w:t xml:space="preserve">单价人民币5万元（含）以上的各类专业设备。 </w:t>
      </w:r>
    </w:p>
    <w:p>
      <w:pPr>
        <w:adjustRightInd w:val="0"/>
        <w:snapToGrid w:val="0"/>
        <w:spacing w:line="360" w:lineRule="auto"/>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（二）单台价格不足5万元，但属于成套购置、需配套使用或批量使用的，人民币10万元（含）以上的成套专业设备； </w:t>
      </w:r>
    </w:p>
    <w:p>
      <w:pPr>
        <w:adjustRightInd w:val="0"/>
        <w:snapToGrid w:val="0"/>
        <w:spacing w:line="360" w:lineRule="auto"/>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（三）单价不足人民币5万元，但属于国外引进、根据国家有关部门规定明确为贵重、稀缺的设备。</w:t>
      </w:r>
    </w:p>
    <w:p>
      <w:pPr>
        <w:adjustRightInd w:val="0"/>
        <w:snapToGrid w:val="0"/>
        <w:spacing w:line="360" w:lineRule="auto"/>
        <w:rPr>
          <w:rFonts w:asciiTheme="minorEastAsia" w:hAnsiTheme="minorEastAsia" w:eastAsiaTheme="minorEastAsia" w:cstheme="minorEastAsia"/>
          <w:kern w:val="0"/>
          <w:sz w:val="28"/>
          <w:szCs w:val="28"/>
        </w:rPr>
      </w:pPr>
      <w:bookmarkStart w:id="34" w:name="_Toc96948523"/>
      <w:r>
        <w:rPr>
          <w:rFonts w:hint="eastAsia" w:asciiTheme="minorEastAsia" w:hAnsiTheme="minorEastAsia" w:eastAsiaTheme="minorEastAsia" w:cstheme="minorEastAsia"/>
          <w:kern w:val="0"/>
          <w:sz w:val="28"/>
          <w:szCs w:val="28"/>
        </w:rPr>
        <w:t>二、使用权限：</w:t>
      </w:r>
      <w:bookmarkEnd w:id="34"/>
    </w:p>
    <w:p>
      <w:pPr>
        <w:adjustRightInd w:val="0"/>
        <w:snapToGrid w:val="0"/>
        <w:spacing w:line="360" w:lineRule="auto"/>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kern w:val="0"/>
          <w:sz w:val="28"/>
          <w:szCs w:val="28"/>
        </w:rPr>
        <w:t>开放对象：本学院师生</w:t>
      </w:r>
    </w:p>
    <w:p>
      <w:pPr>
        <w:adjustRightInd w:val="0"/>
        <w:snapToGrid w:val="0"/>
        <w:spacing w:line="360" w:lineRule="auto"/>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kern w:val="0"/>
          <w:sz w:val="28"/>
          <w:szCs w:val="28"/>
        </w:rPr>
        <w:t>使用原则：</w:t>
      </w:r>
    </w:p>
    <w:p>
      <w:pPr>
        <w:adjustRightInd w:val="0"/>
        <w:snapToGrid w:val="0"/>
        <w:spacing w:line="360" w:lineRule="auto"/>
        <w:ind w:left="14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kern w:val="0"/>
          <w:sz w:val="28"/>
          <w:szCs w:val="28"/>
        </w:rPr>
        <w:t>指导教师负责原则</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高端贵重设备原则限于对本院教师进行出借，不直接对学生出借。学生如需借用设备，应向自己的指导教师或项目负责教师提出申请，由指导教师根据申请流程提出相关申请，一切相关责任由申请教师直接承担。</w:t>
      </w:r>
    </w:p>
    <w:p>
      <w:pPr>
        <w:adjustRightInd w:val="0"/>
        <w:snapToGrid w:val="0"/>
        <w:spacing w:line="360" w:lineRule="auto"/>
        <w:ind w:left="140"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bCs/>
          <w:sz w:val="28"/>
          <w:szCs w:val="28"/>
        </w:rPr>
        <w:t>教学优先原则</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高端贵重设备优先确保教学计划中</w:t>
      </w:r>
      <w:r>
        <w:rPr>
          <w:rFonts w:asciiTheme="minorEastAsia" w:hAnsiTheme="minorEastAsia" w:eastAsiaTheme="minorEastAsia" w:cstheme="minorEastAsia"/>
          <w:bCs/>
          <w:sz w:val="28"/>
          <w:szCs w:val="28"/>
        </w:rPr>
        <w:t>相关课程的</w:t>
      </w:r>
      <w:r>
        <w:rPr>
          <w:rFonts w:hint="eastAsia" w:asciiTheme="minorEastAsia" w:hAnsiTheme="minorEastAsia" w:eastAsiaTheme="minorEastAsia" w:cstheme="minorEastAsia"/>
          <w:bCs/>
          <w:sz w:val="28"/>
          <w:szCs w:val="28"/>
        </w:rPr>
        <w:t>教学使用。任课教师在每学期开学上交实验项目申请表，将所需借用的设备、数量、借用时间填写好，交至实验中心。实验中心与教务处课程核对，与教学计划匹配的课程将统一安排调整本学期的设备借用。教学计划中未</w:t>
      </w:r>
      <w:r>
        <w:rPr>
          <w:rFonts w:asciiTheme="minorEastAsia" w:hAnsiTheme="minorEastAsia" w:eastAsiaTheme="minorEastAsia" w:cstheme="minorEastAsia"/>
          <w:bCs/>
          <w:sz w:val="28"/>
          <w:szCs w:val="28"/>
        </w:rPr>
        <w:t>安排的</w:t>
      </w:r>
      <w:r>
        <w:rPr>
          <w:rFonts w:hint="eastAsia" w:asciiTheme="minorEastAsia" w:hAnsiTheme="minorEastAsia" w:eastAsiaTheme="minorEastAsia" w:cstheme="minorEastAsia"/>
          <w:bCs/>
          <w:sz w:val="28"/>
          <w:szCs w:val="28"/>
        </w:rPr>
        <w:t>教学课程，实验中心不予</w:t>
      </w:r>
      <w:r>
        <w:rPr>
          <w:rFonts w:asciiTheme="minorEastAsia" w:hAnsiTheme="minorEastAsia" w:eastAsiaTheme="minorEastAsia" w:cstheme="minorEastAsia"/>
          <w:bCs/>
          <w:sz w:val="28"/>
          <w:szCs w:val="28"/>
        </w:rPr>
        <w:t>借用任何设备。</w:t>
      </w:r>
    </w:p>
    <w:p>
      <w:pPr>
        <w:adjustRightInd w:val="0"/>
        <w:snapToGrid w:val="0"/>
        <w:spacing w:line="360" w:lineRule="auto"/>
        <w:ind w:left="14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kern w:val="0"/>
          <w:sz w:val="28"/>
          <w:szCs w:val="28"/>
        </w:rPr>
        <w:t>责任自负原则</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按照“谁借用谁负责，谁主管谁负责”的原则，如学生借用，由提出申请的指导教师负责。如项目、活动借用，由审批的分管领导负责。</w:t>
      </w:r>
    </w:p>
    <w:p>
      <w:pPr>
        <w:adjustRightInd w:val="0"/>
        <w:snapToGrid w:val="0"/>
        <w:spacing w:line="360" w:lineRule="auto"/>
        <w:ind w:left="14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kern w:val="0"/>
          <w:sz w:val="28"/>
          <w:szCs w:val="28"/>
        </w:rPr>
        <w:t>分级原则</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学院将设备进行分级，分级后的设备根据借用人的不同级别设置进行不同设备的权限开放。</w:t>
      </w:r>
    </w:p>
    <w:p>
      <w:pPr>
        <w:adjustRightInd w:val="0"/>
        <w:snapToGrid w:val="0"/>
        <w:spacing w:line="360" w:lineRule="auto"/>
        <w:ind w:left="14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kern w:val="0"/>
          <w:sz w:val="28"/>
          <w:szCs w:val="28"/>
        </w:rPr>
        <w:t>权限范围：</w:t>
      </w:r>
    </w:p>
    <w:p>
      <w:pPr>
        <w:adjustRightInd w:val="0"/>
        <w:snapToGrid w:val="0"/>
        <w:spacing w:line="360" w:lineRule="auto"/>
        <w:ind w:left="14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kern w:val="0"/>
          <w:sz w:val="28"/>
          <w:szCs w:val="28"/>
        </w:rPr>
        <w:t>教学使用：</w:t>
      </w:r>
    </w:p>
    <w:p>
      <w:pPr>
        <w:adjustRightInd w:val="0"/>
        <w:snapToGrid w:val="0"/>
        <w:spacing w:line="360" w:lineRule="auto"/>
        <w:ind w:left="14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（1）学期初，任课教师提出设备使用计划表，实验中心将与教务核对教学计划，并对设备进行使用排期。</w:t>
      </w:r>
    </w:p>
    <w:p>
      <w:pPr>
        <w:adjustRightInd w:val="0"/>
        <w:snapToGrid w:val="0"/>
        <w:spacing w:line="360" w:lineRule="auto"/>
        <w:ind w:left="140" w:firstLine="560" w:firstLineChars="20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（2）学生课内作业通过本课的任课教师进行申请</w:t>
      </w:r>
      <w:r>
        <w:rPr>
          <w:rFonts w:hint="eastAsia" w:asciiTheme="minorEastAsia" w:hAnsiTheme="minorEastAsia" w:eastAsiaTheme="minorEastAsia" w:cstheme="minorEastAsia"/>
          <w:kern w:val="0"/>
          <w:sz w:val="28"/>
          <w:szCs w:val="28"/>
          <w:lang w:eastAsia="zh-CN"/>
        </w:rPr>
        <w:t>。</w:t>
      </w:r>
    </w:p>
    <w:p>
      <w:pPr>
        <w:adjustRightInd w:val="0"/>
        <w:snapToGrid w:val="0"/>
        <w:spacing w:line="360" w:lineRule="auto"/>
        <w:ind w:left="14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kern w:val="0"/>
          <w:sz w:val="28"/>
          <w:szCs w:val="28"/>
        </w:rPr>
        <w:t>课外使用：任课教师的科研项目以及学生课外借用等需按照流程进行申请。</w:t>
      </w:r>
    </w:p>
    <w:p>
      <w:pPr>
        <w:adjustRightInd w:val="0"/>
        <w:snapToGrid w:val="0"/>
        <w:spacing w:line="360" w:lineRule="auto"/>
        <w:ind w:firstLine="560" w:firstLineChars="200"/>
        <w:rPr>
          <w:rFonts w:asciiTheme="minorEastAsia" w:hAnsiTheme="minorEastAsia" w:eastAsiaTheme="minorEastAsia" w:cstheme="minorEastAsia"/>
          <w:kern w:val="0"/>
          <w:sz w:val="28"/>
          <w:szCs w:val="28"/>
        </w:rPr>
      </w:pPr>
      <w:bookmarkStart w:id="35" w:name="_Toc96948524"/>
      <w:r>
        <w:rPr>
          <w:rFonts w:hint="eastAsia" w:asciiTheme="minorEastAsia" w:hAnsiTheme="minorEastAsia" w:eastAsiaTheme="minorEastAsia" w:cstheme="minorEastAsia"/>
          <w:kern w:val="0"/>
          <w:sz w:val="28"/>
          <w:szCs w:val="28"/>
        </w:rPr>
        <w:t>三、借用要求：</w:t>
      </w:r>
      <w:bookmarkEnd w:id="35"/>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高端贵重设备出借必须由经过专门培训的人员跟随管理（课内使用任课教师或实验中心专业教师兼任），以保证熟悉设备的性能、特点和基本操作方法，并具有一定的保养、检修能力。课内教学使用教师必须经过相关设备培训方可使用。未经培训或未请跟机员的人员不得使用该仪器设备。课外项目的跟机员费用由设备借用人或相关公司自行承担。教学需要需任课教师亲自借出，项目需要需项目制片人亲自借出。</w:t>
      </w:r>
    </w:p>
    <w:p>
      <w:pPr>
        <w:adjustRightInd w:val="0"/>
        <w:snapToGrid w:val="0"/>
        <w:spacing w:line="360" w:lineRule="auto"/>
        <w:ind w:firstLine="560" w:firstLineChars="200"/>
        <w:rPr>
          <w:rFonts w:asciiTheme="minorEastAsia" w:hAnsiTheme="minorEastAsia" w:eastAsiaTheme="minorEastAsia" w:cstheme="minorEastAsia"/>
          <w:kern w:val="0"/>
          <w:sz w:val="28"/>
          <w:szCs w:val="28"/>
        </w:rPr>
      </w:pPr>
      <w:bookmarkStart w:id="36" w:name="_Toc96948525"/>
      <w:r>
        <w:rPr>
          <w:rFonts w:hint="eastAsia" w:asciiTheme="minorEastAsia" w:hAnsiTheme="minorEastAsia" w:eastAsiaTheme="minorEastAsia" w:cstheme="minorEastAsia"/>
          <w:kern w:val="0"/>
          <w:sz w:val="28"/>
          <w:szCs w:val="28"/>
        </w:rPr>
        <w:t>四、设备借用期：</w:t>
      </w:r>
      <w:bookmarkEnd w:id="36"/>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设备借用期一般为7天（含节假日），原则上只能续借一次，特殊情况另行处理。另外根据申请时给出的拍摄计划中的借用时间进行出借。借用人必须在借用期限内归还设备，逾期不还情节严重的，将报学院处理，并永久取消设备借用资格。</w:t>
      </w:r>
    </w:p>
    <w:p>
      <w:pPr>
        <w:numPr>
          <w:ilvl w:val="0"/>
          <w:numId w:val="4"/>
        </w:numPr>
        <w:adjustRightInd w:val="0"/>
        <w:snapToGrid w:val="0"/>
        <w:spacing w:line="360" w:lineRule="auto"/>
        <w:ind w:firstLine="560" w:firstLineChars="200"/>
        <w:rPr>
          <w:rFonts w:asciiTheme="minorEastAsia" w:hAnsiTheme="minorEastAsia" w:eastAsiaTheme="minorEastAsia" w:cstheme="minorEastAsia"/>
          <w:kern w:val="0"/>
          <w:sz w:val="28"/>
          <w:szCs w:val="28"/>
        </w:rPr>
      </w:pPr>
      <w:bookmarkStart w:id="37" w:name="_Toc96948526"/>
      <w:r>
        <w:rPr>
          <w:rFonts w:hint="eastAsia" w:asciiTheme="minorEastAsia" w:hAnsiTheme="minorEastAsia" w:eastAsiaTheme="minorEastAsia" w:cstheme="minorEastAsia"/>
          <w:kern w:val="0"/>
          <w:sz w:val="28"/>
          <w:szCs w:val="28"/>
        </w:rPr>
        <w:t>借用流程：</w:t>
      </w:r>
      <w:bookmarkEnd w:id="37"/>
    </w:p>
    <w:p>
      <w:pPr>
        <w:adjustRightInd w:val="0"/>
        <w:snapToGrid w:val="0"/>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（一）申请流程：</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Cs/>
          <w:sz w:val="28"/>
          <w:szCs w:val="28"/>
        </w:rPr>
        <w:t>教学使用申请：</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借用教师须</w:t>
      </w:r>
      <w:r>
        <w:rPr>
          <w:rFonts w:hint="eastAsia" w:asciiTheme="minorEastAsia" w:hAnsiTheme="minorEastAsia" w:eastAsiaTheme="minorEastAsia" w:cstheme="minorEastAsia"/>
          <w:bCs/>
          <w:sz w:val="28"/>
          <w:szCs w:val="28"/>
          <w:u w:val="single"/>
        </w:rPr>
        <w:t>在每学期初</w:t>
      </w:r>
      <w:r>
        <w:rPr>
          <w:rFonts w:hint="eastAsia" w:asciiTheme="minorEastAsia" w:hAnsiTheme="minorEastAsia" w:eastAsiaTheme="minorEastAsia" w:cstheme="minorEastAsia"/>
          <w:bCs/>
          <w:sz w:val="28"/>
          <w:szCs w:val="28"/>
        </w:rPr>
        <w:t>于实验中心处填写“高端贵重设备借用申请表”</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填写完毕交由教研室主任签字</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交由学院盖章</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填写完毕至实验中心</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实验中心与教务核对教学计划</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实验中心按照借用计划表进行出借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Cs/>
          <w:sz w:val="28"/>
          <w:szCs w:val="28"/>
        </w:rPr>
        <w:t>课外使用申请：</w:t>
      </w:r>
    </w:p>
    <w:p>
      <w:pPr>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借用教师须</w:t>
      </w:r>
      <w:r>
        <w:rPr>
          <w:rFonts w:hint="eastAsia" w:asciiTheme="minorEastAsia" w:hAnsiTheme="minorEastAsia" w:eastAsiaTheme="minorEastAsia" w:cstheme="minorEastAsia"/>
          <w:bCs/>
          <w:sz w:val="28"/>
          <w:szCs w:val="28"/>
          <w:u w:val="single"/>
        </w:rPr>
        <w:t>提前三个工作日</w:t>
      </w:r>
      <w:r>
        <w:rPr>
          <w:rFonts w:hint="eastAsia" w:asciiTheme="minorEastAsia" w:hAnsiTheme="minorEastAsia" w:eastAsiaTheme="minorEastAsia" w:cstheme="minorEastAsia"/>
          <w:bCs/>
          <w:sz w:val="28"/>
          <w:szCs w:val="28"/>
        </w:rPr>
        <w:t>于实验中心处填写“高端贵重设备借用单”</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填写完毕交由教研室主任签字</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交由学院分管领导签字</w:t>
      </w:r>
    </w:p>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w:t>
      </w:r>
    </w:p>
    <w:p>
      <w:pPr>
        <w:spacing w:line="360" w:lineRule="auto"/>
        <w:ind w:firstLine="1680" w:firstLineChars="6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填写完毕至实验中心设备管理人员处办理相关手续</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（二）借用附件：</w:t>
      </w:r>
    </w:p>
    <w:p>
      <w:pPr>
        <w:spacing w:line="360" w:lineRule="auto"/>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rPr>
        <w:t>教学使用申请人需附教学计划使用表。</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bCs/>
          <w:sz w:val="28"/>
          <w:szCs w:val="28"/>
        </w:rPr>
        <w:t xml:space="preserve">借用人须附项目相关材料。 </w:t>
      </w:r>
      <w:r>
        <w:rPr>
          <w:rFonts w:hint="eastAsia" w:asciiTheme="minorEastAsia" w:hAnsiTheme="minorEastAsia" w:eastAsiaTheme="minorEastAsia" w:cstheme="minorEastAsia"/>
          <w:kern w:val="0"/>
          <w:sz w:val="28"/>
          <w:szCs w:val="28"/>
        </w:rPr>
        <w:t>作品必须附拍摄剧本拍摄计划和通告单，并由指导教师或项目负责教师在相关材料上签名，经中心主任签字认可，方可借用。</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rPr>
        <w:t>除教学使用外，借用人需附跟机员合同，且合同时限与拍摄计划相符。</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Cs/>
          <w:sz w:val="28"/>
          <w:szCs w:val="28"/>
        </w:rPr>
        <w:t>借用人需递交完整的设备借用单以及签订承诺书。</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Cs/>
          <w:sz w:val="28"/>
          <w:szCs w:val="28"/>
        </w:rPr>
        <w:t>设备出库时，将设备拍照留存，归还设备时将与留存照片进行比对。</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Cs/>
          <w:sz w:val="28"/>
          <w:szCs w:val="28"/>
        </w:rPr>
        <w:t>借用设备时，教学需要需任课教师亲自借出。借出时请备相关证件（身份证、工卡），验明是本人后即可借出。严禁代替他人租借。</w:t>
      </w:r>
    </w:p>
    <w:p>
      <w:pPr>
        <w:adjustRightInd w:val="0"/>
        <w:snapToGrid w:val="0"/>
        <w:spacing w:line="360" w:lineRule="auto"/>
        <w:ind w:firstLine="560" w:firstLineChars="200"/>
        <w:rPr>
          <w:rFonts w:asciiTheme="minorEastAsia" w:hAnsiTheme="minorEastAsia" w:eastAsiaTheme="minorEastAsia" w:cstheme="minorEastAsia"/>
          <w:kern w:val="0"/>
          <w:sz w:val="28"/>
          <w:szCs w:val="28"/>
        </w:rPr>
      </w:pPr>
      <w:bookmarkStart w:id="38" w:name="_Toc96948527"/>
      <w:r>
        <w:rPr>
          <w:rFonts w:hint="eastAsia" w:asciiTheme="minorEastAsia" w:hAnsiTheme="minorEastAsia" w:eastAsiaTheme="minorEastAsia" w:cstheme="minorEastAsia"/>
          <w:kern w:val="0"/>
          <w:sz w:val="28"/>
          <w:szCs w:val="28"/>
        </w:rPr>
        <w:t>六、考核与奖惩</w:t>
      </w:r>
      <w:bookmarkEnd w:id="38"/>
    </w:p>
    <w:p>
      <w:pPr>
        <w:adjustRightInd w:val="0"/>
        <w:snapToGrid w:val="0"/>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kern w:val="0"/>
          <w:sz w:val="28"/>
          <w:szCs w:val="28"/>
        </w:rPr>
        <w:t>（一）</w:t>
      </w:r>
      <w:r>
        <w:rPr>
          <w:rFonts w:hint="eastAsia" w:asciiTheme="minorEastAsia" w:hAnsiTheme="minorEastAsia" w:eastAsiaTheme="minorEastAsia" w:cstheme="minorEastAsia"/>
          <w:bCs/>
          <w:sz w:val="28"/>
          <w:szCs w:val="28"/>
        </w:rPr>
        <w:t>教学以及非经营性的科研创作，设备借用免费；经营性的创作由实验中心主任核价签名，院长签字认可后才能借出。出借人以非经营性创作的理由借用设备，却擅自用于经营性活动，一经发现，永久取消设备借用资格。 指导教师对学生创作行为负有责任， 如发现教师不了解情况就随意为学生申请，第一次警告，第二次将不再认可该教师的申请资格。</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kern w:val="0"/>
          <w:sz w:val="28"/>
          <w:szCs w:val="28"/>
        </w:rPr>
        <w:t>（二）</w:t>
      </w:r>
      <w:r>
        <w:rPr>
          <w:rFonts w:hint="eastAsia" w:asciiTheme="minorEastAsia" w:hAnsiTheme="minorEastAsia" w:eastAsiaTheme="minorEastAsia" w:cstheme="minorEastAsia"/>
          <w:bCs/>
          <w:sz w:val="28"/>
          <w:szCs w:val="28"/>
        </w:rPr>
        <w:t>借用者未经允许严禁进入设备器材库。借出设备时，应当场检验，否则，所有设备视为正常；设备归还，由实验中心设备管理人员验收入库。使用过程中，严禁使用劣质耗材，出现故障应及时反馈给实验中心。如有人为损坏、丢失，须照价赔偿并视情节给予处罚。未及时反馈者情节严重者，取消设备借用资格。学生使用时造成损坏、遗失，将由指导教师承担相关责任。</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kern w:val="0"/>
          <w:sz w:val="28"/>
          <w:szCs w:val="28"/>
        </w:rPr>
        <w:t>（三）</w:t>
      </w:r>
      <w:r>
        <w:rPr>
          <w:rFonts w:hint="eastAsia" w:asciiTheme="minorEastAsia" w:hAnsiTheme="minorEastAsia" w:eastAsiaTheme="minorEastAsia" w:cstheme="minorEastAsia"/>
          <w:bCs/>
          <w:sz w:val="28"/>
          <w:szCs w:val="28"/>
        </w:rPr>
        <w:t>借用者不得私自将设备转借、调换、拆卸或挪作他用，一经发现，由借用人承担全部责任。情节特别严重者，取消设备借用资格。</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（四）借用人未按流程申请并缺少申请附件的，一律不以受理。</w:t>
      </w:r>
    </w:p>
    <w:p>
      <w:pPr>
        <w:spacing w:line="360" w:lineRule="auto"/>
        <w:ind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（五）借用人必须在借用期限内归还设备，逾期不还情节严重的，将报学院处理，并永久取消设备借用资格。</w:t>
      </w:r>
    </w:p>
    <w:p>
      <w:pPr>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kern w:val="0"/>
          <w:sz w:val="28"/>
          <w:szCs w:val="28"/>
        </w:rPr>
        <w:t>（六）</w:t>
      </w:r>
      <w:r>
        <w:rPr>
          <w:rFonts w:hint="eastAsia" w:asciiTheme="minorEastAsia" w:hAnsiTheme="minorEastAsia" w:eastAsiaTheme="minorEastAsia" w:cstheme="minorEastAsia"/>
          <w:bCs/>
          <w:sz w:val="28"/>
          <w:szCs w:val="28"/>
        </w:rPr>
        <w:t>实验中心将建立借用设备信用机制，对表现良好、信誉良好，创作水平高的申请人将在设备上优先支持。设备出借情况将与信用机制挂钩，出现两次以上违规的申请人将取消设备借用资格。</w:t>
      </w:r>
    </w:p>
    <w:p>
      <w:pPr>
        <w:rPr>
          <w:rFonts w:asciiTheme="minorEastAsia" w:hAnsiTheme="minorEastAsia" w:eastAsiaTheme="minorEastAsia" w:cstheme="minorEastAsia"/>
          <w:bCs/>
          <w:sz w:val="28"/>
          <w:szCs w:val="28"/>
        </w:rPr>
      </w:pPr>
    </w:p>
    <w:p>
      <w:pPr>
        <w:rPr>
          <w:rFonts w:hint="eastAsia" w:ascii="仿宋" w:hAnsi="仿宋" w:eastAsia="仿宋" w:cs="仿宋"/>
          <w:bCs/>
          <w:sz w:val="28"/>
          <w:szCs w:val="28"/>
        </w:rPr>
      </w:pPr>
      <w:r>
        <w:rPr>
          <w:rFonts w:hint="eastAsia" w:ascii="仿宋" w:hAnsi="仿宋" w:eastAsia="仿宋" w:cs="仿宋"/>
          <w:bCs/>
          <w:sz w:val="28"/>
          <w:szCs w:val="28"/>
        </w:rPr>
        <w:br w:type="page"/>
      </w:r>
    </w:p>
    <w:p>
      <w:pPr>
        <w:spacing w:line="360" w:lineRule="auto"/>
        <w:jc w:val="center"/>
        <w:rPr>
          <w:rFonts w:ascii="仿宋" w:hAnsi="仿宋" w:eastAsia="仿宋" w:cs="仿宋"/>
          <w:bCs/>
          <w:sz w:val="28"/>
          <w:szCs w:val="28"/>
        </w:rPr>
      </w:pPr>
      <w:r>
        <w:rPr>
          <w:rFonts w:hint="eastAsia" w:ascii="仿宋" w:hAnsi="仿宋" w:eastAsia="仿宋" w:cs="仿宋"/>
          <w:bCs/>
          <w:sz w:val="28"/>
          <w:szCs w:val="28"/>
        </w:rPr>
        <w:t>上海纪录片学院高端贵重设备借用申请表（教学）</w:t>
      </w:r>
    </w:p>
    <w:tbl>
      <w:tblPr>
        <w:tblStyle w:val="7"/>
        <w:tblpPr w:leftFromText="180" w:rightFromText="180" w:vertAnchor="page" w:horzAnchor="page" w:tblpXSpec="center" w:tblpY="25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09"/>
        <w:gridCol w:w="1330"/>
        <w:gridCol w:w="565"/>
        <w:gridCol w:w="405"/>
        <w:gridCol w:w="1676"/>
        <w:gridCol w:w="9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285" w:type="dxa"/>
            <w:vAlign w:val="center"/>
          </w:tcPr>
          <w:p>
            <w:pPr>
              <w:jc w:val="center"/>
              <w:rPr>
                <w:rFonts w:ascii="仿宋" w:hAnsi="仿宋" w:eastAsia="仿宋" w:cs="仿宋"/>
                <w:sz w:val="18"/>
                <w:szCs w:val="18"/>
              </w:rPr>
            </w:pPr>
            <w:r>
              <w:rPr>
                <w:rFonts w:hint="eastAsia" w:ascii="仿宋" w:hAnsi="仿宋" w:eastAsia="仿宋" w:cs="仿宋"/>
                <w:sz w:val="18"/>
                <w:szCs w:val="18"/>
              </w:rPr>
              <w:t>申请人</w:t>
            </w:r>
          </w:p>
        </w:tc>
        <w:tc>
          <w:tcPr>
            <w:tcW w:w="1939" w:type="dxa"/>
            <w:gridSpan w:val="2"/>
            <w:vAlign w:val="center"/>
          </w:tcPr>
          <w:p>
            <w:pPr>
              <w:rPr>
                <w:rFonts w:ascii="仿宋" w:hAnsi="仿宋" w:eastAsia="仿宋" w:cs="仿宋"/>
                <w:sz w:val="18"/>
                <w:szCs w:val="18"/>
              </w:rPr>
            </w:pPr>
          </w:p>
        </w:tc>
        <w:tc>
          <w:tcPr>
            <w:tcW w:w="970"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教研室</w:t>
            </w:r>
          </w:p>
        </w:tc>
        <w:tc>
          <w:tcPr>
            <w:tcW w:w="1676" w:type="dxa"/>
            <w:vAlign w:val="center"/>
          </w:tcPr>
          <w:p>
            <w:pPr>
              <w:rPr>
                <w:rFonts w:ascii="仿宋" w:hAnsi="仿宋" w:eastAsia="仿宋" w:cs="仿宋"/>
                <w:b/>
                <w:sz w:val="18"/>
                <w:szCs w:val="18"/>
              </w:rPr>
            </w:pPr>
          </w:p>
        </w:tc>
        <w:tc>
          <w:tcPr>
            <w:tcW w:w="951" w:type="dxa"/>
            <w:vAlign w:val="center"/>
          </w:tcPr>
          <w:p>
            <w:pPr>
              <w:jc w:val="center"/>
              <w:rPr>
                <w:rFonts w:ascii="仿宋" w:hAnsi="仿宋" w:eastAsia="仿宋" w:cs="仿宋"/>
                <w:sz w:val="18"/>
                <w:szCs w:val="18"/>
              </w:rPr>
            </w:pPr>
            <w:r>
              <w:rPr>
                <w:rFonts w:hint="eastAsia" w:ascii="仿宋" w:hAnsi="仿宋" w:eastAsia="仿宋" w:cs="仿宋"/>
                <w:sz w:val="18"/>
                <w:szCs w:val="18"/>
              </w:rPr>
              <w:t>工号</w:t>
            </w:r>
          </w:p>
        </w:tc>
        <w:tc>
          <w:tcPr>
            <w:tcW w:w="1140" w:type="dxa"/>
            <w:vAlign w:val="center"/>
          </w:tcPr>
          <w:p>
            <w:pP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285" w:type="dxa"/>
            <w:vAlign w:val="center"/>
          </w:tcPr>
          <w:p>
            <w:pPr>
              <w:jc w:val="center"/>
              <w:rPr>
                <w:rFonts w:ascii="仿宋" w:hAnsi="仿宋" w:eastAsia="仿宋" w:cs="仿宋"/>
                <w:sz w:val="18"/>
                <w:szCs w:val="18"/>
              </w:rPr>
            </w:pPr>
            <w:r>
              <w:rPr>
                <w:rFonts w:hint="eastAsia" w:ascii="仿宋" w:hAnsi="仿宋" w:eastAsia="仿宋" w:cs="仿宋"/>
                <w:sz w:val="18"/>
                <w:szCs w:val="18"/>
              </w:rPr>
              <w:t>设备名称</w:t>
            </w:r>
          </w:p>
        </w:tc>
        <w:tc>
          <w:tcPr>
            <w:tcW w:w="1939" w:type="dxa"/>
            <w:gridSpan w:val="2"/>
            <w:vAlign w:val="center"/>
          </w:tcPr>
          <w:p>
            <w:pPr>
              <w:rPr>
                <w:rFonts w:ascii="仿宋" w:hAnsi="仿宋" w:eastAsia="仿宋" w:cs="仿宋"/>
                <w:sz w:val="18"/>
                <w:szCs w:val="18"/>
              </w:rPr>
            </w:pPr>
          </w:p>
        </w:tc>
        <w:tc>
          <w:tcPr>
            <w:tcW w:w="970"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设备编号</w:t>
            </w:r>
          </w:p>
        </w:tc>
        <w:tc>
          <w:tcPr>
            <w:tcW w:w="1676" w:type="dxa"/>
            <w:vAlign w:val="center"/>
          </w:tcPr>
          <w:p>
            <w:pPr>
              <w:rPr>
                <w:rFonts w:ascii="仿宋" w:hAnsi="仿宋" w:eastAsia="仿宋" w:cs="仿宋"/>
                <w:b/>
                <w:sz w:val="18"/>
                <w:szCs w:val="18"/>
              </w:rPr>
            </w:pPr>
          </w:p>
        </w:tc>
        <w:tc>
          <w:tcPr>
            <w:tcW w:w="951" w:type="dxa"/>
            <w:vAlign w:val="center"/>
          </w:tcPr>
          <w:p>
            <w:pPr>
              <w:jc w:val="center"/>
              <w:rPr>
                <w:rFonts w:ascii="仿宋" w:hAnsi="仿宋" w:eastAsia="仿宋" w:cs="仿宋"/>
                <w:b/>
                <w:sz w:val="18"/>
                <w:szCs w:val="18"/>
              </w:rPr>
            </w:pPr>
            <w:r>
              <w:rPr>
                <w:rFonts w:hint="eastAsia" w:ascii="仿宋" w:hAnsi="仿宋" w:eastAsia="仿宋" w:cs="仿宋"/>
                <w:sz w:val="18"/>
                <w:szCs w:val="18"/>
              </w:rPr>
              <w:t>申请数量</w:t>
            </w:r>
          </w:p>
        </w:tc>
        <w:tc>
          <w:tcPr>
            <w:tcW w:w="1140" w:type="dxa"/>
            <w:vAlign w:val="center"/>
          </w:tcPr>
          <w:p>
            <w:pP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285" w:type="dxa"/>
            <w:vMerge w:val="restart"/>
            <w:vAlign w:val="center"/>
          </w:tcPr>
          <w:p>
            <w:pPr>
              <w:ind w:firstLine="176" w:firstLineChars="98"/>
              <w:rPr>
                <w:rFonts w:ascii="仿宋" w:hAnsi="仿宋" w:eastAsia="仿宋" w:cs="仿宋"/>
                <w:sz w:val="18"/>
                <w:szCs w:val="18"/>
              </w:rPr>
            </w:pPr>
            <w:r>
              <w:rPr>
                <w:rFonts w:hint="eastAsia" w:ascii="仿宋" w:hAnsi="仿宋" w:eastAsia="仿宋" w:cs="仿宋"/>
                <w:sz w:val="18"/>
                <w:szCs w:val="18"/>
              </w:rPr>
              <w:t>配套设备</w:t>
            </w:r>
          </w:p>
          <w:p>
            <w:pPr>
              <w:rPr>
                <w:rFonts w:ascii="仿宋" w:hAnsi="仿宋" w:eastAsia="仿宋" w:cs="仿宋"/>
                <w:sz w:val="18"/>
                <w:szCs w:val="18"/>
              </w:rPr>
            </w:pPr>
            <w:r>
              <w:rPr>
                <w:rFonts w:hint="eastAsia" w:ascii="仿宋" w:hAnsi="仿宋" w:eastAsia="仿宋" w:cs="仿宋"/>
                <w:sz w:val="18"/>
                <w:szCs w:val="18"/>
              </w:rPr>
              <w:t>（可附表）</w:t>
            </w:r>
          </w:p>
        </w:tc>
        <w:tc>
          <w:tcPr>
            <w:tcW w:w="4585" w:type="dxa"/>
            <w:gridSpan w:val="5"/>
            <w:vMerge w:val="restart"/>
            <w:vAlign w:val="center"/>
          </w:tcPr>
          <w:p>
            <w:pPr>
              <w:rPr>
                <w:rFonts w:ascii="仿宋" w:hAnsi="仿宋" w:eastAsia="仿宋" w:cs="仿宋"/>
                <w:sz w:val="18"/>
                <w:szCs w:val="18"/>
              </w:rPr>
            </w:pPr>
          </w:p>
        </w:tc>
        <w:tc>
          <w:tcPr>
            <w:tcW w:w="951" w:type="dxa"/>
            <w:vAlign w:val="center"/>
          </w:tcPr>
          <w:p>
            <w:pPr>
              <w:jc w:val="center"/>
              <w:rPr>
                <w:rFonts w:ascii="仿宋" w:hAnsi="仿宋" w:eastAsia="仿宋" w:cs="仿宋"/>
                <w:sz w:val="18"/>
                <w:szCs w:val="18"/>
              </w:rPr>
            </w:pPr>
            <w:r>
              <w:rPr>
                <w:rFonts w:hint="eastAsia" w:ascii="仿宋" w:hAnsi="仿宋" w:eastAsia="仿宋" w:cs="仿宋"/>
                <w:sz w:val="18"/>
                <w:szCs w:val="18"/>
              </w:rPr>
              <w:t>使用地点</w:t>
            </w:r>
          </w:p>
        </w:tc>
        <w:tc>
          <w:tcPr>
            <w:tcW w:w="1140" w:type="dxa"/>
            <w:vAlign w:val="center"/>
          </w:tcPr>
          <w:p>
            <w:pPr>
              <w:ind w:firstLine="176" w:firstLineChars="98"/>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285" w:type="dxa"/>
            <w:vMerge w:val="continue"/>
            <w:vAlign w:val="center"/>
          </w:tcPr>
          <w:p>
            <w:pPr>
              <w:ind w:firstLine="176" w:firstLineChars="98"/>
              <w:rPr>
                <w:rFonts w:ascii="仿宋" w:hAnsi="仿宋" w:eastAsia="仿宋" w:cs="仿宋"/>
                <w:sz w:val="18"/>
                <w:szCs w:val="18"/>
              </w:rPr>
            </w:pPr>
          </w:p>
        </w:tc>
        <w:tc>
          <w:tcPr>
            <w:tcW w:w="4585" w:type="dxa"/>
            <w:gridSpan w:val="5"/>
            <w:vMerge w:val="continue"/>
            <w:vAlign w:val="center"/>
          </w:tcPr>
          <w:p>
            <w:pPr>
              <w:rPr>
                <w:rFonts w:ascii="仿宋" w:hAnsi="仿宋" w:eastAsia="仿宋" w:cs="仿宋"/>
                <w:sz w:val="18"/>
                <w:szCs w:val="18"/>
              </w:rPr>
            </w:pPr>
          </w:p>
        </w:tc>
        <w:tc>
          <w:tcPr>
            <w:tcW w:w="951" w:type="dxa"/>
            <w:vAlign w:val="center"/>
          </w:tcPr>
          <w:p>
            <w:pPr>
              <w:jc w:val="center"/>
              <w:rPr>
                <w:rFonts w:ascii="仿宋" w:hAnsi="仿宋" w:eastAsia="仿宋" w:cs="仿宋"/>
                <w:sz w:val="18"/>
                <w:szCs w:val="18"/>
              </w:rPr>
            </w:pPr>
            <w:r>
              <w:rPr>
                <w:rFonts w:hint="eastAsia" w:ascii="仿宋" w:hAnsi="仿宋" w:eastAsia="仿宋" w:cs="仿宋"/>
                <w:sz w:val="18"/>
                <w:szCs w:val="18"/>
              </w:rPr>
              <w:t>授课人数</w:t>
            </w:r>
          </w:p>
        </w:tc>
        <w:tc>
          <w:tcPr>
            <w:tcW w:w="1140" w:type="dxa"/>
            <w:vAlign w:val="center"/>
          </w:tcPr>
          <w:p>
            <w:pPr>
              <w:ind w:firstLine="176" w:firstLineChars="98"/>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7961" w:type="dxa"/>
            <w:gridSpan w:val="8"/>
            <w:vAlign w:val="center"/>
          </w:tcPr>
          <w:p>
            <w:pPr>
              <w:rPr>
                <w:rFonts w:ascii="仿宋" w:hAnsi="仿宋" w:eastAsia="仿宋" w:cs="仿宋"/>
                <w:sz w:val="18"/>
                <w:szCs w:val="18"/>
                <w:u w:val="single"/>
              </w:rPr>
            </w:pPr>
            <w:r>
              <w:rPr>
                <w:rFonts w:hint="eastAsia" w:ascii="仿宋" w:hAnsi="仿宋" w:eastAsia="仿宋" w:cs="仿宋"/>
                <w:sz w:val="18"/>
                <w:szCs w:val="18"/>
              </w:rPr>
              <w:t xml:space="preserve">  使用课程名称：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3" w:hRule="atLeast"/>
        </w:trPr>
        <w:tc>
          <w:tcPr>
            <w:tcW w:w="1894" w:type="dxa"/>
            <w:gridSpan w:val="2"/>
            <w:vAlign w:val="center"/>
          </w:tcPr>
          <w:p>
            <w:pPr>
              <w:wordWrap w:val="0"/>
              <w:jc w:val="center"/>
              <w:rPr>
                <w:rFonts w:ascii="仿宋" w:hAnsi="仿宋" w:eastAsia="仿宋" w:cs="仿宋"/>
                <w:sz w:val="18"/>
                <w:szCs w:val="18"/>
              </w:rPr>
            </w:pPr>
            <w:r>
              <w:rPr>
                <w:rFonts w:hint="eastAsia" w:ascii="仿宋" w:hAnsi="仿宋" w:eastAsia="仿宋" w:cs="仿宋"/>
                <w:sz w:val="18"/>
                <w:szCs w:val="18"/>
              </w:rPr>
              <w:t>教学使用计划</w:t>
            </w:r>
          </w:p>
        </w:tc>
        <w:tc>
          <w:tcPr>
            <w:tcW w:w="6067" w:type="dxa"/>
            <w:gridSpan w:val="6"/>
            <w:vAlign w:val="center"/>
          </w:tcPr>
          <w:p>
            <w:pPr>
              <w:wordWrap w:val="0"/>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3" w:hRule="atLeast"/>
        </w:trPr>
        <w:tc>
          <w:tcPr>
            <w:tcW w:w="1894" w:type="dxa"/>
            <w:gridSpan w:val="2"/>
            <w:vAlign w:val="center"/>
          </w:tcPr>
          <w:p>
            <w:pPr>
              <w:wordWrap w:val="0"/>
              <w:jc w:val="center"/>
              <w:rPr>
                <w:rFonts w:ascii="仿宋" w:hAnsi="仿宋" w:eastAsia="仿宋" w:cs="仿宋"/>
                <w:sz w:val="18"/>
                <w:szCs w:val="18"/>
              </w:rPr>
            </w:pPr>
            <w:r>
              <w:rPr>
                <w:rFonts w:hint="eastAsia" w:ascii="仿宋" w:hAnsi="仿宋" w:eastAsia="仿宋" w:cs="仿宋"/>
                <w:sz w:val="18"/>
                <w:szCs w:val="18"/>
              </w:rPr>
              <w:t>借用人</w:t>
            </w:r>
          </w:p>
        </w:tc>
        <w:tc>
          <w:tcPr>
            <w:tcW w:w="6067" w:type="dxa"/>
            <w:gridSpan w:val="6"/>
            <w:vAlign w:val="center"/>
          </w:tcPr>
          <w:p>
            <w:pPr>
              <w:wordWrap w:val="0"/>
              <w:rPr>
                <w:rFonts w:ascii="仿宋" w:hAnsi="仿宋" w:eastAsia="仿宋" w:cs="仿宋"/>
                <w:sz w:val="18"/>
                <w:szCs w:val="18"/>
              </w:rPr>
            </w:pPr>
          </w:p>
          <w:p>
            <w:pPr>
              <w:wordWrap w:val="0"/>
              <w:jc w:val="center"/>
              <w:rPr>
                <w:rFonts w:ascii="仿宋" w:hAnsi="仿宋" w:eastAsia="仿宋" w:cs="仿宋"/>
                <w:sz w:val="18"/>
                <w:szCs w:val="18"/>
              </w:rPr>
            </w:pPr>
            <w:r>
              <w:rPr>
                <w:rFonts w:hint="eastAsia" w:ascii="仿宋" w:hAnsi="仿宋" w:eastAsia="仿宋" w:cs="仿宋"/>
                <w:sz w:val="18"/>
                <w:szCs w:val="18"/>
              </w:rPr>
              <w:t xml:space="preserve">     </w:t>
            </w:r>
          </w:p>
          <w:p>
            <w:pPr>
              <w:wordWrap w:val="0"/>
              <w:ind w:firstLine="3240" w:firstLineChars="1800"/>
              <w:rPr>
                <w:rFonts w:ascii="仿宋" w:hAnsi="仿宋" w:eastAsia="仿宋" w:cs="仿宋"/>
                <w:sz w:val="18"/>
                <w:szCs w:val="18"/>
              </w:rPr>
            </w:pPr>
            <w:r>
              <w:rPr>
                <w:rFonts w:hint="eastAsia" w:ascii="仿宋" w:hAnsi="仿宋" w:eastAsia="仿宋" w:cs="仿宋"/>
                <w:sz w:val="18"/>
                <w:szCs w:val="18"/>
              </w:rPr>
              <w:t>签字：</w:t>
            </w:r>
          </w:p>
          <w:p>
            <w:pPr>
              <w:wordWrap w:val="0"/>
              <w:jc w:val="center"/>
              <w:rPr>
                <w:rFonts w:ascii="仿宋" w:hAnsi="仿宋" w:eastAsia="仿宋" w:cs="仿宋"/>
                <w:sz w:val="18"/>
                <w:szCs w:val="18"/>
              </w:rPr>
            </w:pPr>
            <w:r>
              <w:rPr>
                <w:rFonts w:hint="eastAsia" w:ascii="仿宋" w:hAnsi="仿宋" w:eastAsia="仿宋" w:cs="仿宋"/>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trPr>
        <w:tc>
          <w:tcPr>
            <w:tcW w:w="1894" w:type="dxa"/>
            <w:gridSpan w:val="2"/>
            <w:vAlign w:val="center"/>
          </w:tcPr>
          <w:p>
            <w:pPr>
              <w:wordWrap w:val="0"/>
              <w:jc w:val="center"/>
              <w:rPr>
                <w:rFonts w:ascii="仿宋" w:hAnsi="仿宋" w:eastAsia="仿宋" w:cs="仿宋"/>
                <w:sz w:val="18"/>
                <w:szCs w:val="18"/>
              </w:rPr>
            </w:pPr>
            <w:r>
              <w:rPr>
                <w:rFonts w:hint="eastAsia" w:ascii="仿宋" w:hAnsi="仿宋" w:eastAsia="仿宋" w:cs="仿宋"/>
                <w:sz w:val="18"/>
                <w:szCs w:val="18"/>
              </w:rPr>
              <w:t>教研室负责人</w:t>
            </w:r>
          </w:p>
        </w:tc>
        <w:tc>
          <w:tcPr>
            <w:tcW w:w="6067" w:type="dxa"/>
            <w:gridSpan w:val="6"/>
            <w:vAlign w:val="center"/>
          </w:tcPr>
          <w:p>
            <w:pPr>
              <w:wordWrap w:val="0"/>
              <w:jc w:val="center"/>
              <w:rPr>
                <w:rFonts w:ascii="仿宋" w:hAnsi="仿宋" w:eastAsia="仿宋" w:cs="仿宋"/>
                <w:sz w:val="18"/>
                <w:szCs w:val="18"/>
              </w:rPr>
            </w:pPr>
            <w:r>
              <w:rPr>
                <w:rFonts w:hint="eastAsia" w:ascii="仿宋" w:hAnsi="仿宋" w:eastAsia="仿宋" w:cs="仿宋"/>
                <w:sz w:val="18"/>
                <w:szCs w:val="18"/>
              </w:rPr>
              <w:t xml:space="preserve">                  </w:t>
            </w:r>
          </w:p>
          <w:p>
            <w:pPr>
              <w:wordWrap w:val="0"/>
              <w:rPr>
                <w:rFonts w:ascii="仿宋" w:hAnsi="仿宋" w:eastAsia="仿宋" w:cs="仿宋"/>
                <w:sz w:val="18"/>
                <w:szCs w:val="18"/>
              </w:rPr>
            </w:pPr>
          </w:p>
          <w:p>
            <w:pPr>
              <w:wordWrap w:val="0"/>
              <w:jc w:val="center"/>
              <w:rPr>
                <w:rFonts w:ascii="仿宋" w:hAnsi="仿宋" w:eastAsia="仿宋" w:cs="仿宋"/>
                <w:sz w:val="18"/>
                <w:szCs w:val="18"/>
              </w:rPr>
            </w:pPr>
          </w:p>
          <w:p>
            <w:pPr>
              <w:wordWrap w:val="0"/>
              <w:jc w:val="center"/>
              <w:rPr>
                <w:rFonts w:ascii="仿宋" w:hAnsi="仿宋" w:eastAsia="仿宋" w:cs="仿宋"/>
                <w:sz w:val="18"/>
                <w:szCs w:val="18"/>
              </w:rPr>
            </w:pPr>
            <w:r>
              <w:rPr>
                <w:rFonts w:hint="eastAsia" w:ascii="仿宋" w:hAnsi="仿宋" w:eastAsia="仿宋" w:cs="仿宋"/>
                <w:sz w:val="18"/>
                <w:szCs w:val="18"/>
              </w:rPr>
              <w:t xml:space="preserve">       签字：</w:t>
            </w:r>
          </w:p>
          <w:p>
            <w:pPr>
              <w:rPr>
                <w:rFonts w:ascii="仿宋" w:hAnsi="仿宋" w:eastAsia="仿宋" w:cs="仿宋"/>
                <w:sz w:val="18"/>
                <w:szCs w:val="18"/>
              </w:rPr>
            </w:pPr>
            <w:r>
              <w:rPr>
                <w:rFonts w:hint="eastAsia" w:ascii="仿宋" w:hAnsi="仿宋" w:eastAsia="仿宋" w:cs="仿宋"/>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9" w:hRule="atLeast"/>
        </w:trPr>
        <w:tc>
          <w:tcPr>
            <w:tcW w:w="1894" w:type="dxa"/>
            <w:gridSpan w:val="2"/>
            <w:vAlign w:val="center"/>
          </w:tcPr>
          <w:p>
            <w:pPr>
              <w:wordWrap w:val="0"/>
              <w:jc w:val="center"/>
              <w:rPr>
                <w:rFonts w:ascii="仿宋" w:hAnsi="仿宋" w:eastAsia="仿宋" w:cs="仿宋"/>
                <w:sz w:val="18"/>
                <w:szCs w:val="18"/>
              </w:rPr>
            </w:pPr>
            <w:r>
              <w:rPr>
                <w:rFonts w:hint="eastAsia" w:ascii="仿宋" w:hAnsi="仿宋" w:eastAsia="仿宋" w:cs="仿宋"/>
                <w:sz w:val="18"/>
                <w:szCs w:val="18"/>
              </w:rPr>
              <w:t>学院意见</w:t>
            </w:r>
          </w:p>
        </w:tc>
        <w:tc>
          <w:tcPr>
            <w:tcW w:w="6067" w:type="dxa"/>
            <w:gridSpan w:val="6"/>
            <w:vAlign w:val="center"/>
          </w:tcPr>
          <w:p>
            <w:pPr>
              <w:wordWrap w:val="0"/>
              <w:jc w:val="center"/>
              <w:rPr>
                <w:rFonts w:ascii="仿宋" w:hAnsi="仿宋" w:eastAsia="仿宋" w:cs="仿宋"/>
                <w:sz w:val="18"/>
                <w:szCs w:val="18"/>
              </w:rPr>
            </w:pPr>
            <w:r>
              <w:rPr>
                <w:rFonts w:hint="eastAsia" w:ascii="仿宋" w:hAnsi="仿宋" w:eastAsia="仿宋" w:cs="仿宋"/>
                <w:sz w:val="18"/>
                <w:szCs w:val="18"/>
              </w:rPr>
              <w:t xml:space="preserve">                  </w:t>
            </w:r>
          </w:p>
          <w:p>
            <w:pPr>
              <w:wordWrap w:val="0"/>
              <w:rPr>
                <w:rFonts w:ascii="仿宋" w:hAnsi="仿宋" w:eastAsia="仿宋" w:cs="仿宋"/>
                <w:sz w:val="18"/>
                <w:szCs w:val="18"/>
              </w:rPr>
            </w:pPr>
          </w:p>
          <w:p>
            <w:pPr>
              <w:wordWrap w:val="0"/>
              <w:jc w:val="center"/>
              <w:rPr>
                <w:rFonts w:ascii="仿宋" w:hAnsi="仿宋" w:eastAsia="仿宋" w:cs="仿宋"/>
                <w:sz w:val="18"/>
                <w:szCs w:val="18"/>
              </w:rPr>
            </w:pPr>
          </w:p>
          <w:p>
            <w:pPr>
              <w:wordWrap w:val="0"/>
              <w:jc w:val="center"/>
              <w:rPr>
                <w:rFonts w:ascii="仿宋" w:hAnsi="仿宋" w:eastAsia="仿宋" w:cs="仿宋"/>
                <w:sz w:val="18"/>
                <w:szCs w:val="18"/>
              </w:rPr>
            </w:pPr>
            <w:r>
              <w:rPr>
                <w:rFonts w:hint="eastAsia" w:ascii="仿宋" w:hAnsi="仿宋" w:eastAsia="仿宋" w:cs="仿宋"/>
                <w:sz w:val="18"/>
                <w:szCs w:val="18"/>
              </w:rPr>
              <w:t xml:space="preserve">       盖章：</w:t>
            </w:r>
          </w:p>
          <w:p>
            <w:pPr>
              <w:rPr>
                <w:rFonts w:ascii="仿宋" w:hAnsi="仿宋" w:eastAsia="仿宋" w:cs="仿宋"/>
                <w:sz w:val="18"/>
                <w:szCs w:val="18"/>
              </w:rPr>
            </w:pPr>
            <w:r>
              <w:rPr>
                <w:rFonts w:hint="eastAsia" w:ascii="仿宋" w:hAnsi="仿宋" w:eastAsia="仿宋" w:cs="仿宋"/>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3789" w:type="dxa"/>
            <w:gridSpan w:val="4"/>
            <w:vAlign w:val="center"/>
          </w:tcPr>
          <w:p>
            <w:pPr>
              <w:wordWrap w:val="0"/>
              <w:jc w:val="center"/>
              <w:rPr>
                <w:rFonts w:ascii="仿宋" w:hAnsi="仿宋" w:eastAsia="仿宋" w:cs="仿宋"/>
                <w:sz w:val="18"/>
                <w:szCs w:val="18"/>
              </w:rPr>
            </w:pPr>
            <w:r>
              <w:rPr>
                <w:rFonts w:hint="eastAsia" w:ascii="仿宋" w:hAnsi="仿宋" w:eastAsia="仿宋" w:cs="仿宋"/>
                <w:sz w:val="18"/>
                <w:szCs w:val="18"/>
              </w:rPr>
              <w:t>借用时设备检验情况</w:t>
            </w:r>
          </w:p>
        </w:tc>
        <w:tc>
          <w:tcPr>
            <w:tcW w:w="4172" w:type="dxa"/>
            <w:gridSpan w:val="4"/>
            <w:vAlign w:val="center"/>
          </w:tcPr>
          <w:p>
            <w:pPr>
              <w:jc w:val="center"/>
              <w:rPr>
                <w:rFonts w:ascii="仿宋" w:hAnsi="仿宋" w:eastAsia="仿宋" w:cs="仿宋"/>
                <w:sz w:val="18"/>
                <w:szCs w:val="18"/>
              </w:rPr>
            </w:pPr>
            <w:r>
              <w:rPr>
                <w:rFonts w:hint="eastAsia" w:ascii="仿宋" w:hAnsi="仿宋" w:eastAsia="仿宋" w:cs="仿宋"/>
                <w:sz w:val="18"/>
                <w:szCs w:val="18"/>
              </w:rPr>
              <w:t>归还时设备检验情况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6" w:hRule="atLeast"/>
        </w:trPr>
        <w:tc>
          <w:tcPr>
            <w:tcW w:w="1894" w:type="dxa"/>
            <w:gridSpan w:val="2"/>
          </w:tcPr>
          <w:p>
            <w:pPr>
              <w:rPr>
                <w:rFonts w:ascii="仿宋" w:hAnsi="仿宋" w:eastAsia="仿宋" w:cs="仿宋"/>
                <w:sz w:val="18"/>
                <w:szCs w:val="18"/>
              </w:rPr>
            </w:pPr>
            <w:r>
              <w:rPr>
                <w:rFonts w:hint="eastAsia" w:ascii="仿宋" w:hAnsi="仿宋" w:eastAsia="仿宋" w:cs="仿宋"/>
                <w:sz w:val="18"/>
                <w:szCs w:val="18"/>
              </w:rPr>
              <w:t>是否完好：</w:t>
            </w:r>
          </w:p>
        </w:tc>
        <w:tc>
          <w:tcPr>
            <w:tcW w:w="1895" w:type="dxa"/>
            <w:gridSpan w:val="2"/>
          </w:tcPr>
          <w:p>
            <w:pPr>
              <w:rPr>
                <w:rFonts w:ascii="仿宋" w:hAnsi="仿宋" w:eastAsia="仿宋" w:cs="仿宋"/>
                <w:sz w:val="18"/>
                <w:szCs w:val="18"/>
              </w:rPr>
            </w:pPr>
            <w:r>
              <w:rPr>
                <w:rFonts w:hint="eastAsia" w:ascii="仿宋" w:hAnsi="仿宋" w:eastAsia="仿宋" w:cs="仿宋"/>
                <w:sz w:val="18"/>
                <w:szCs w:val="18"/>
              </w:rPr>
              <w:t>检验人签字：</w:t>
            </w:r>
          </w:p>
          <w:p>
            <w:pPr>
              <w:rPr>
                <w:rFonts w:ascii="仿宋" w:hAnsi="仿宋" w:eastAsia="仿宋" w:cs="仿宋"/>
                <w:sz w:val="18"/>
                <w:szCs w:val="18"/>
              </w:rPr>
            </w:pPr>
            <w:r>
              <w:rPr>
                <w:rFonts w:hint="eastAsia" w:ascii="仿宋" w:hAnsi="仿宋" w:eastAsia="仿宋" w:cs="仿宋"/>
                <w:sz w:val="18"/>
                <w:szCs w:val="18"/>
              </w:rPr>
              <w:t xml:space="preserve">           </w:t>
            </w:r>
          </w:p>
          <w:p>
            <w:pPr>
              <w:ind w:firstLine="1080" w:firstLineChars="600"/>
              <w:rPr>
                <w:rFonts w:ascii="仿宋" w:hAnsi="仿宋" w:eastAsia="仿宋" w:cs="仿宋"/>
                <w:sz w:val="18"/>
                <w:szCs w:val="18"/>
              </w:rPr>
            </w:pPr>
            <w:r>
              <w:rPr>
                <w:rFonts w:hint="eastAsia" w:ascii="仿宋" w:hAnsi="仿宋" w:eastAsia="仿宋" w:cs="仿宋"/>
                <w:sz w:val="18"/>
                <w:szCs w:val="18"/>
              </w:rPr>
              <w:t>年  月   日</w:t>
            </w:r>
          </w:p>
        </w:tc>
        <w:tc>
          <w:tcPr>
            <w:tcW w:w="2081" w:type="dxa"/>
            <w:gridSpan w:val="2"/>
          </w:tcPr>
          <w:p>
            <w:pPr>
              <w:wordWrap w:val="0"/>
              <w:rPr>
                <w:rFonts w:ascii="仿宋" w:hAnsi="仿宋" w:eastAsia="仿宋" w:cs="仿宋"/>
                <w:sz w:val="18"/>
                <w:szCs w:val="18"/>
              </w:rPr>
            </w:pPr>
            <w:r>
              <w:rPr>
                <w:rFonts w:hint="eastAsia" w:ascii="仿宋" w:hAnsi="仿宋" w:eastAsia="仿宋" w:cs="仿宋"/>
                <w:sz w:val="18"/>
                <w:szCs w:val="18"/>
              </w:rPr>
              <w:t>是否完好：</w:t>
            </w:r>
          </w:p>
        </w:tc>
        <w:tc>
          <w:tcPr>
            <w:tcW w:w="2091" w:type="dxa"/>
            <w:gridSpan w:val="2"/>
          </w:tcPr>
          <w:p>
            <w:pPr>
              <w:rPr>
                <w:rFonts w:ascii="仿宋" w:hAnsi="仿宋" w:eastAsia="仿宋" w:cs="仿宋"/>
                <w:sz w:val="18"/>
                <w:szCs w:val="18"/>
              </w:rPr>
            </w:pPr>
            <w:r>
              <w:rPr>
                <w:rFonts w:hint="eastAsia" w:ascii="仿宋" w:hAnsi="仿宋" w:eastAsia="仿宋" w:cs="仿宋"/>
                <w:sz w:val="18"/>
                <w:szCs w:val="18"/>
              </w:rPr>
              <w:t>检验人签字：</w:t>
            </w:r>
          </w:p>
          <w:p>
            <w:pPr>
              <w:jc w:val="right"/>
              <w:rPr>
                <w:rFonts w:ascii="仿宋" w:hAnsi="仿宋" w:eastAsia="仿宋" w:cs="仿宋"/>
                <w:sz w:val="18"/>
                <w:szCs w:val="18"/>
              </w:rPr>
            </w:pPr>
            <w:r>
              <w:rPr>
                <w:rFonts w:hint="eastAsia" w:ascii="仿宋" w:hAnsi="仿宋" w:eastAsia="仿宋" w:cs="仿宋"/>
                <w:sz w:val="18"/>
                <w:szCs w:val="18"/>
              </w:rPr>
              <w:t xml:space="preserve"> </w:t>
            </w:r>
          </w:p>
          <w:p>
            <w:pPr>
              <w:jc w:val="right"/>
              <w:rPr>
                <w:rFonts w:ascii="仿宋" w:hAnsi="仿宋" w:eastAsia="仿宋" w:cs="仿宋"/>
                <w:sz w:val="18"/>
                <w:szCs w:val="18"/>
              </w:rPr>
            </w:pPr>
          </w:p>
          <w:p>
            <w:pPr>
              <w:jc w:val="right"/>
              <w:rPr>
                <w:rFonts w:ascii="仿宋" w:hAnsi="仿宋" w:eastAsia="仿宋" w:cs="仿宋"/>
                <w:sz w:val="18"/>
                <w:szCs w:val="18"/>
              </w:rPr>
            </w:pPr>
            <w:r>
              <w:rPr>
                <w:rFonts w:hint="eastAsia" w:ascii="仿宋" w:hAnsi="仿宋" w:eastAsia="仿宋" w:cs="仿宋"/>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0" w:hRule="atLeast"/>
        </w:trPr>
        <w:tc>
          <w:tcPr>
            <w:tcW w:w="3789" w:type="dxa"/>
            <w:gridSpan w:val="4"/>
          </w:tcPr>
          <w:p>
            <w:pPr>
              <w:rPr>
                <w:rFonts w:ascii="仿宋" w:hAnsi="仿宋" w:eastAsia="仿宋" w:cs="仿宋"/>
                <w:sz w:val="18"/>
                <w:szCs w:val="18"/>
              </w:rPr>
            </w:pPr>
            <w:r>
              <w:rPr>
                <w:rFonts w:hint="eastAsia" w:ascii="仿宋" w:hAnsi="仿宋" w:eastAsia="仿宋" w:cs="仿宋"/>
                <w:sz w:val="18"/>
                <w:szCs w:val="18"/>
              </w:rPr>
              <w:t>设备管理教师签字：</w:t>
            </w:r>
          </w:p>
          <w:p>
            <w:pPr>
              <w:rPr>
                <w:rFonts w:ascii="仿宋" w:hAnsi="仿宋" w:eastAsia="仿宋" w:cs="仿宋"/>
                <w:sz w:val="18"/>
                <w:szCs w:val="18"/>
              </w:rPr>
            </w:pPr>
          </w:p>
          <w:p>
            <w:pPr>
              <w:rPr>
                <w:rFonts w:ascii="仿宋" w:hAnsi="仿宋" w:eastAsia="仿宋" w:cs="仿宋"/>
                <w:sz w:val="18"/>
                <w:szCs w:val="18"/>
              </w:rPr>
            </w:pPr>
            <w:r>
              <w:rPr>
                <w:rFonts w:hint="eastAsia" w:ascii="仿宋" w:hAnsi="仿宋" w:eastAsia="仿宋" w:cs="仿宋"/>
                <w:sz w:val="18"/>
                <w:szCs w:val="18"/>
              </w:rPr>
              <w:t xml:space="preserve">         </w:t>
            </w:r>
          </w:p>
          <w:p>
            <w:pPr>
              <w:ind w:firstLine="2520" w:firstLineChars="1400"/>
              <w:rPr>
                <w:rFonts w:ascii="仿宋" w:hAnsi="仿宋" w:eastAsia="仿宋" w:cs="仿宋"/>
                <w:sz w:val="18"/>
                <w:szCs w:val="18"/>
              </w:rPr>
            </w:pPr>
            <w:r>
              <w:rPr>
                <w:rFonts w:hint="eastAsia" w:ascii="仿宋" w:hAnsi="仿宋" w:eastAsia="仿宋" w:cs="仿宋"/>
                <w:sz w:val="18"/>
                <w:szCs w:val="18"/>
              </w:rPr>
              <w:t>年  月   日</w:t>
            </w:r>
          </w:p>
        </w:tc>
        <w:tc>
          <w:tcPr>
            <w:tcW w:w="4172" w:type="dxa"/>
            <w:gridSpan w:val="4"/>
          </w:tcPr>
          <w:p>
            <w:pPr>
              <w:rPr>
                <w:rFonts w:ascii="仿宋" w:hAnsi="仿宋" w:eastAsia="仿宋" w:cs="仿宋"/>
                <w:sz w:val="18"/>
                <w:szCs w:val="18"/>
              </w:rPr>
            </w:pPr>
            <w:r>
              <w:rPr>
                <w:rFonts w:hint="eastAsia" w:ascii="仿宋" w:hAnsi="仿宋" w:eastAsia="仿宋" w:cs="仿宋"/>
                <w:sz w:val="18"/>
                <w:szCs w:val="18"/>
              </w:rPr>
              <w:t>设备管理教师签字：</w:t>
            </w:r>
          </w:p>
          <w:p>
            <w:pPr>
              <w:rPr>
                <w:rFonts w:ascii="仿宋" w:hAnsi="仿宋" w:eastAsia="仿宋" w:cs="仿宋"/>
                <w:sz w:val="18"/>
                <w:szCs w:val="18"/>
              </w:rPr>
            </w:pPr>
          </w:p>
          <w:p>
            <w:pPr>
              <w:rPr>
                <w:rFonts w:ascii="仿宋" w:hAnsi="仿宋" w:eastAsia="仿宋" w:cs="仿宋"/>
                <w:sz w:val="18"/>
                <w:szCs w:val="18"/>
              </w:rPr>
            </w:pPr>
            <w:r>
              <w:rPr>
                <w:rFonts w:hint="eastAsia" w:ascii="仿宋" w:hAnsi="仿宋" w:eastAsia="仿宋" w:cs="仿宋"/>
                <w:sz w:val="18"/>
                <w:szCs w:val="18"/>
              </w:rPr>
              <w:t xml:space="preserve">         </w:t>
            </w:r>
          </w:p>
          <w:p>
            <w:pPr>
              <w:jc w:val="right"/>
              <w:rPr>
                <w:rFonts w:ascii="仿宋" w:hAnsi="仿宋" w:eastAsia="仿宋" w:cs="仿宋"/>
                <w:sz w:val="18"/>
                <w:szCs w:val="18"/>
              </w:rPr>
            </w:pPr>
            <w:r>
              <w:rPr>
                <w:rFonts w:hint="eastAsia" w:ascii="仿宋" w:hAnsi="仿宋" w:eastAsia="仿宋" w:cs="仿宋"/>
                <w:sz w:val="18"/>
                <w:szCs w:val="18"/>
              </w:rPr>
              <w:t>年  月   日</w:t>
            </w:r>
          </w:p>
        </w:tc>
      </w:tr>
    </w:tbl>
    <w:p>
      <w:pPr>
        <w:spacing w:line="160" w:lineRule="exact"/>
        <w:rPr>
          <w:sz w:val="15"/>
          <w:szCs w:val="15"/>
        </w:rPr>
      </w:pPr>
    </w:p>
    <w:p>
      <w:pPr>
        <w:spacing w:line="160" w:lineRule="exact"/>
        <w:rPr>
          <w:sz w:val="15"/>
          <w:szCs w:val="15"/>
        </w:rPr>
      </w:pPr>
    </w:p>
    <w:p>
      <w:pPr>
        <w:spacing w:line="240" w:lineRule="exact"/>
        <w:rPr>
          <w:rFonts w:ascii="仿宋" w:hAnsi="仿宋" w:eastAsia="仿宋" w:cs="仿宋"/>
          <w:sz w:val="18"/>
          <w:szCs w:val="18"/>
        </w:rPr>
      </w:pPr>
      <w:r>
        <w:rPr>
          <w:rFonts w:hint="eastAsia" w:ascii="仿宋" w:hAnsi="仿宋" w:eastAsia="仿宋" w:cs="仿宋"/>
          <w:sz w:val="18"/>
          <w:szCs w:val="18"/>
        </w:rPr>
        <w:t>备注： 1.借用人须妥善保管所借用的设备、合理使用、按期归还，设备借出后使用过程中如有任何损坏由借用人承担相应责任。</w:t>
      </w:r>
    </w:p>
    <w:p>
      <w:pPr>
        <w:numPr>
          <w:ilvl w:val="0"/>
          <w:numId w:val="5"/>
        </w:numPr>
        <w:spacing w:line="240" w:lineRule="exact"/>
        <w:ind w:left="632" w:leftChars="301" w:firstLine="5"/>
        <w:jc w:val="left"/>
        <w:rPr>
          <w:rFonts w:ascii="仿宋" w:hAnsi="仿宋" w:eastAsia="仿宋" w:cs="仿宋"/>
          <w:sz w:val="18"/>
          <w:szCs w:val="18"/>
        </w:rPr>
      </w:pPr>
      <w:r>
        <w:rPr>
          <w:rFonts w:hint="eastAsia" w:ascii="仿宋" w:hAnsi="仿宋" w:eastAsia="仿宋" w:cs="仿宋"/>
          <w:sz w:val="18"/>
          <w:szCs w:val="18"/>
        </w:rPr>
        <w:t>设备借用时间为工作日9：00至16:30之间。</w:t>
      </w:r>
    </w:p>
    <w:p>
      <w:pPr>
        <w:numPr>
          <w:ilvl w:val="0"/>
          <w:numId w:val="5"/>
        </w:numPr>
        <w:spacing w:line="240" w:lineRule="exact"/>
        <w:ind w:left="650" w:leftChars="304" w:hanging="12" w:hangingChars="7"/>
        <w:jc w:val="left"/>
        <w:rPr>
          <w:rFonts w:ascii="宋体" w:hAnsi="宋体" w:cs="宋体"/>
          <w:sz w:val="18"/>
          <w:szCs w:val="18"/>
        </w:rPr>
      </w:pPr>
      <w:r>
        <w:rPr>
          <w:rFonts w:hint="eastAsia" w:ascii="仿宋" w:hAnsi="仿宋" w:eastAsia="仿宋" w:cs="仿宋"/>
          <w:sz w:val="18"/>
          <w:szCs w:val="18"/>
        </w:rPr>
        <w:t>如有节假日或其他时间借用需求，需学院分管领导签字审批。</w:t>
      </w:r>
    </w:p>
    <w:p>
      <w:pPr>
        <w:spacing w:line="360" w:lineRule="auto"/>
        <w:jc w:val="left"/>
        <w:rPr>
          <w:rFonts w:ascii="宋体" w:hAnsi="宋体" w:cs="宋体"/>
          <w:kern w:val="0"/>
          <w:sz w:val="24"/>
        </w:rPr>
      </w:pPr>
    </w:p>
    <w:p>
      <w:r>
        <w:rPr>
          <w:rFonts w:hint="eastAsia" w:ascii="仿宋" w:hAnsi="仿宋" w:eastAsia="仿宋" w:cs="仿宋"/>
        </w:rPr>
        <w:t>配套设备列表：</w:t>
      </w:r>
    </w:p>
    <w:tbl>
      <w:tblPr>
        <w:tblStyle w:val="7"/>
        <w:tblpPr w:leftFromText="180" w:rightFromText="180" w:vertAnchor="text" w:horzAnchor="page" w:tblpX="1886" w:tblpY="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9"/>
        <w:gridCol w:w="1010"/>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pPr>
              <w:rPr>
                <w:rFonts w:ascii="仿宋" w:hAnsi="仿宋" w:eastAsia="仿宋" w:cs="仿宋"/>
                <w:b/>
                <w:bCs/>
              </w:rPr>
            </w:pPr>
            <w:r>
              <w:rPr>
                <w:rFonts w:hint="eastAsia" w:ascii="仿宋" w:hAnsi="仿宋" w:eastAsia="仿宋" w:cs="仿宋"/>
                <w:b/>
                <w:bCs/>
              </w:rPr>
              <w:t>设备名称</w:t>
            </w:r>
          </w:p>
        </w:tc>
        <w:tc>
          <w:tcPr>
            <w:tcW w:w="1010" w:type="dxa"/>
            <w:shd w:val="clear" w:color="auto" w:fill="auto"/>
          </w:tcPr>
          <w:p>
            <w:pPr>
              <w:rPr>
                <w:rFonts w:ascii="仿宋" w:hAnsi="仿宋" w:eastAsia="仿宋" w:cs="仿宋"/>
                <w:b/>
                <w:bCs/>
              </w:rPr>
            </w:pPr>
            <w:r>
              <w:rPr>
                <w:rFonts w:hint="eastAsia" w:ascii="仿宋" w:hAnsi="仿宋" w:eastAsia="仿宋" w:cs="仿宋"/>
                <w:b/>
                <w:bCs/>
              </w:rPr>
              <w:t>数量</w:t>
            </w:r>
          </w:p>
        </w:tc>
        <w:tc>
          <w:tcPr>
            <w:tcW w:w="3081" w:type="dxa"/>
            <w:shd w:val="clear" w:color="auto" w:fill="auto"/>
          </w:tcPr>
          <w:p>
            <w:pPr>
              <w:rPr>
                <w:rFonts w:ascii="仿宋" w:hAnsi="仿宋" w:eastAsia="仿宋" w:cs="仿宋"/>
                <w:b/>
                <w:bCs/>
              </w:rPr>
            </w:pPr>
            <w:r>
              <w:rPr>
                <w:rFonts w:hint="eastAsia" w:ascii="仿宋" w:hAnsi="仿宋" w:eastAsia="仿宋" w:cs="仿宋"/>
                <w:b/>
                <w:bCs/>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229" w:type="dxa"/>
            <w:shd w:val="clear" w:color="auto" w:fill="auto"/>
          </w:tcPr>
          <w:p/>
        </w:tc>
        <w:tc>
          <w:tcPr>
            <w:tcW w:w="1010" w:type="dxa"/>
            <w:shd w:val="clear" w:color="auto" w:fill="auto"/>
          </w:tcPr>
          <w:p/>
        </w:tc>
        <w:tc>
          <w:tcPr>
            <w:tcW w:w="308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4229" w:type="dxa"/>
            <w:shd w:val="clear" w:color="auto" w:fill="auto"/>
          </w:tcPr>
          <w:p/>
        </w:tc>
        <w:tc>
          <w:tcPr>
            <w:tcW w:w="1010" w:type="dxa"/>
            <w:shd w:val="clear" w:color="auto" w:fill="auto"/>
          </w:tcPr>
          <w:p/>
        </w:tc>
        <w:tc>
          <w:tcPr>
            <w:tcW w:w="3081" w:type="dxa"/>
            <w:shd w:val="clear" w:color="auto" w:fill="auto"/>
          </w:tcPr>
          <w:p/>
        </w:tc>
      </w:tr>
    </w:tbl>
    <w:p/>
    <w:p/>
    <w:p/>
    <w:p/>
    <w:p/>
    <w:p/>
    <w:p/>
    <w:p/>
    <w:p/>
    <w:p/>
    <w:p/>
    <w:p>
      <w:pPr>
        <w:rPr>
          <w:rFonts w:ascii="仿宋" w:hAnsi="仿宋" w:eastAsia="仿宋" w:cs="仿宋"/>
        </w:rPr>
      </w:pPr>
      <w:r>
        <w:rPr>
          <w:rFonts w:hint="eastAsia" w:ascii="仿宋" w:hAnsi="仿宋" w:eastAsia="仿宋" w:cs="仿宋"/>
        </w:rPr>
        <w:t>（可附页）</w:t>
      </w:r>
    </w:p>
    <w:p/>
    <w:p>
      <w:pPr>
        <w:spacing w:line="360" w:lineRule="auto"/>
        <w:jc w:val="center"/>
        <w:rPr>
          <w:rFonts w:ascii="仿宋" w:hAnsi="仿宋" w:eastAsia="仿宋" w:cs="仿宋"/>
          <w:bCs/>
          <w:sz w:val="28"/>
          <w:szCs w:val="28"/>
        </w:rPr>
      </w:pPr>
      <w:bookmarkStart w:id="39" w:name="_Toc153969579"/>
      <w:bookmarkStart w:id="40" w:name="_Toc86312225"/>
      <w:bookmarkStart w:id="41" w:name="_Toc72244968"/>
      <w:bookmarkStart w:id="42" w:name="_Toc153969269"/>
      <w:r>
        <w:rPr>
          <w:rFonts w:hint="eastAsia" w:ascii="仿宋" w:hAnsi="仿宋" w:eastAsia="仿宋" w:cs="仿宋"/>
          <w:bCs/>
          <w:sz w:val="28"/>
          <w:szCs w:val="28"/>
        </w:rPr>
        <w:t>上海纪录片学院高端贵重设备借用申请表（课外）</w:t>
      </w:r>
      <w:bookmarkEnd w:id="39"/>
      <w:bookmarkEnd w:id="40"/>
      <w:bookmarkEnd w:id="41"/>
      <w:bookmarkEnd w:id="42"/>
    </w:p>
    <w:tbl>
      <w:tblPr>
        <w:tblStyle w:val="7"/>
        <w:tblpPr w:leftFromText="180" w:rightFromText="180" w:vertAnchor="page" w:horzAnchor="page" w:tblpXSpec="center" w:tblpY="23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763"/>
        <w:gridCol w:w="1373"/>
        <w:gridCol w:w="584"/>
        <w:gridCol w:w="417"/>
        <w:gridCol w:w="1730"/>
        <w:gridCol w:w="981"/>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trPr>
        <w:tc>
          <w:tcPr>
            <w:tcW w:w="1194" w:type="dxa"/>
            <w:vAlign w:val="center"/>
          </w:tcPr>
          <w:p>
            <w:pPr>
              <w:jc w:val="center"/>
              <w:rPr>
                <w:rFonts w:ascii="仿宋" w:hAnsi="仿宋" w:eastAsia="仿宋" w:cs="仿宋"/>
                <w:sz w:val="18"/>
                <w:szCs w:val="18"/>
              </w:rPr>
            </w:pPr>
            <w:r>
              <w:rPr>
                <w:rFonts w:hint="eastAsia" w:ascii="仿宋" w:hAnsi="仿宋" w:eastAsia="仿宋" w:cs="仿宋"/>
                <w:sz w:val="18"/>
                <w:szCs w:val="18"/>
              </w:rPr>
              <w:t>申请人</w:t>
            </w:r>
          </w:p>
        </w:tc>
        <w:tc>
          <w:tcPr>
            <w:tcW w:w="2136" w:type="dxa"/>
            <w:gridSpan w:val="2"/>
            <w:vAlign w:val="center"/>
          </w:tcPr>
          <w:p>
            <w:pPr>
              <w:rPr>
                <w:rFonts w:ascii="仿宋" w:hAnsi="仿宋" w:eastAsia="仿宋" w:cs="仿宋"/>
                <w:sz w:val="18"/>
                <w:szCs w:val="18"/>
              </w:rPr>
            </w:pPr>
          </w:p>
        </w:tc>
        <w:tc>
          <w:tcPr>
            <w:tcW w:w="1001"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教研室</w:t>
            </w:r>
          </w:p>
        </w:tc>
        <w:tc>
          <w:tcPr>
            <w:tcW w:w="1730" w:type="dxa"/>
            <w:vAlign w:val="center"/>
          </w:tcPr>
          <w:p>
            <w:pPr>
              <w:rPr>
                <w:rFonts w:ascii="仿宋" w:hAnsi="仿宋" w:eastAsia="仿宋" w:cs="仿宋"/>
                <w:b/>
                <w:sz w:val="18"/>
                <w:szCs w:val="18"/>
              </w:rPr>
            </w:pPr>
          </w:p>
        </w:tc>
        <w:tc>
          <w:tcPr>
            <w:tcW w:w="981" w:type="dxa"/>
            <w:vAlign w:val="center"/>
          </w:tcPr>
          <w:p>
            <w:pPr>
              <w:jc w:val="center"/>
              <w:rPr>
                <w:rFonts w:ascii="仿宋" w:hAnsi="仿宋" w:eastAsia="仿宋" w:cs="仿宋"/>
                <w:sz w:val="18"/>
                <w:szCs w:val="18"/>
              </w:rPr>
            </w:pPr>
            <w:r>
              <w:rPr>
                <w:rFonts w:hint="eastAsia" w:ascii="仿宋" w:hAnsi="仿宋" w:eastAsia="仿宋" w:cs="仿宋"/>
                <w:sz w:val="18"/>
                <w:szCs w:val="18"/>
              </w:rPr>
              <w:t>工号/学号</w:t>
            </w:r>
          </w:p>
        </w:tc>
        <w:tc>
          <w:tcPr>
            <w:tcW w:w="1178" w:type="dxa"/>
            <w:vAlign w:val="center"/>
          </w:tcPr>
          <w:p>
            <w:pP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trPr>
        <w:tc>
          <w:tcPr>
            <w:tcW w:w="1194" w:type="dxa"/>
            <w:vAlign w:val="center"/>
          </w:tcPr>
          <w:p>
            <w:pPr>
              <w:jc w:val="center"/>
              <w:rPr>
                <w:rFonts w:ascii="仿宋" w:hAnsi="仿宋" w:eastAsia="仿宋" w:cs="仿宋"/>
                <w:sz w:val="18"/>
                <w:szCs w:val="18"/>
              </w:rPr>
            </w:pPr>
            <w:r>
              <w:rPr>
                <w:rFonts w:hint="eastAsia" w:ascii="仿宋" w:hAnsi="仿宋" w:eastAsia="仿宋" w:cs="仿宋"/>
                <w:sz w:val="18"/>
                <w:szCs w:val="18"/>
              </w:rPr>
              <w:t>设备名称</w:t>
            </w:r>
          </w:p>
        </w:tc>
        <w:tc>
          <w:tcPr>
            <w:tcW w:w="2136" w:type="dxa"/>
            <w:gridSpan w:val="2"/>
            <w:vAlign w:val="center"/>
          </w:tcPr>
          <w:p>
            <w:pPr>
              <w:rPr>
                <w:rFonts w:ascii="仿宋" w:hAnsi="仿宋" w:eastAsia="仿宋" w:cs="仿宋"/>
                <w:sz w:val="18"/>
                <w:szCs w:val="18"/>
              </w:rPr>
            </w:pPr>
          </w:p>
        </w:tc>
        <w:tc>
          <w:tcPr>
            <w:tcW w:w="1001"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设备编号</w:t>
            </w:r>
          </w:p>
        </w:tc>
        <w:tc>
          <w:tcPr>
            <w:tcW w:w="1730" w:type="dxa"/>
            <w:vAlign w:val="center"/>
          </w:tcPr>
          <w:p>
            <w:pPr>
              <w:rPr>
                <w:rFonts w:ascii="仿宋" w:hAnsi="仿宋" w:eastAsia="仿宋" w:cs="仿宋"/>
                <w:b/>
                <w:sz w:val="18"/>
                <w:szCs w:val="18"/>
              </w:rPr>
            </w:pPr>
          </w:p>
        </w:tc>
        <w:tc>
          <w:tcPr>
            <w:tcW w:w="981" w:type="dxa"/>
            <w:vAlign w:val="center"/>
          </w:tcPr>
          <w:p>
            <w:pPr>
              <w:jc w:val="center"/>
              <w:rPr>
                <w:rFonts w:ascii="仿宋" w:hAnsi="仿宋" w:eastAsia="仿宋" w:cs="仿宋"/>
                <w:b/>
                <w:sz w:val="18"/>
                <w:szCs w:val="18"/>
              </w:rPr>
            </w:pPr>
            <w:r>
              <w:rPr>
                <w:rFonts w:hint="eastAsia" w:ascii="仿宋" w:hAnsi="仿宋" w:eastAsia="仿宋" w:cs="仿宋"/>
                <w:sz w:val="18"/>
                <w:szCs w:val="18"/>
              </w:rPr>
              <w:t>申请数量</w:t>
            </w:r>
          </w:p>
        </w:tc>
        <w:tc>
          <w:tcPr>
            <w:tcW w:w="1178" w:type="dxa"/>
            <w:vAlign w:val="center"/>
          </w:tcPr>
          <w:p>
            <w:pP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trPr>
        <w:tc>
          <w:tcPr>
            <w:tcW w:w="1194" w:type="dxa"/>
            <w:vMerge w:val="restart"/>
            <w:vAlign w:val="center"/>
          </w:tcPr>
          <w:p>
            <w:pPr>
              <w:ind w:firstLine="176" w:firstLineChars="98"/>
              <w:rPr>
                <w:rFonts w:ascii="仿宋" w:hAnsi="仿宋" w:eastAsia="仿宋" w:cs="仿宋"/>
                <w:sz w:val="18"/>
                <w:szCs w:val="18"/>
              </w:rPr>
            </w:pPr>
            <w:r>
              <w:rPr>
                <w:rFonts w:hint="eastAsia" w:ascii="仿宋" w:hAnsi="仿宋" w:eastAsia="仿宋" w:cs="仿宋"/>
                <w:sz w:val="18"/>
                <w:szCs w:val="18"/>
              </w:rPr>
              <w:t>配套设备</w:t>
            </w:r>
          </w:p>
          <w:p>
            <w:pPr>
              <w:rPr>
                <w:rFonts w:ascii="仿宋" w:hAnsi="仿宋" w:eastAsia="仿宋" w:cs="仿宋"/>
                <w:sz w:val="18"/>
                <w:szCs w:val="18"/>
              </w:rPr>
            </w:pPr>
            <w:r>
              <w:rPr>
                <w:rFonts w:hint="eastAsia" w:ascii="仿宋" w:hAnsi="仿宋" w:eastAsia="仿宋" w:cs="仿宋"/>
                <w:sz w:val="18"/>
                <w:szCs w:val="18"/>
              </w:rPr>
              <w:t>（可附表）</w:t>
            </w:r>
          </w:p>
        </w:tc>
        <w:tc>
          <w:tcPr>
            <w:tcW w:w="4867" w:type="dxa"/>
            <w:gridSpan w:val="5"/>
            <w:vMerge w:val="restart"/>
            <w:vAlign w:val="center"/>
          </w:tcPr>
          <w:p>
            <w:pPr>
              <w:rPr>
                <w:rFonts w:ascii="仿宋" w:hAnsi="仿宋" w:eastAsia="仿宋" w:cs="仿宋"/>
                <w:sz w:val="18"/>
                <w:szCs w:val="18"/>
              </w:rPr>
            </w:pPr>
          </w:p>
        </w:tc>
        <w:tc>
          <w:tcPr>
            <w:tcW w:w="981" w:type="dxa"/>
            <w:vAlign w:val="center"/>
          </w:tcPr>
          <w:p>
            <w:pPr>
              <w:jc w:val="center"/>
              <w:rPr>
                <w:rFonts w:ascii="仿宋" w:hAnsi="仿宋" w:eastAsia="仿宋" w:cs="仿宋"/>
                <w:sz w:val="18"/>
                <w:szCs w:val="18"/>
              </w:rPr>
            </w:pPr>
            <w:r>
              <w:rPr>
                <w:rFonts w:hint="eastAsia" w:ascii="仿宋" w:hAnsi="仿宋" w:eastAsia="仿宋" w:cs="仿宋"/>
                <w:sz w:val="18"/>
                <w:szCs w:val="18"/>
              </w:rPr>
              <w:t>使用地点</w:t>
            </w:r>
          </w:p>
        </w:tc>
        <w:tc>
          <w:tcPr>
            <w:tcW w:w="1178" w:type="dxa"/>
            <w:vAlign w:val="center"/>
          </w:tcPr>
          <w:p>
            <w:pPr>
              <w:ind w:firstLine="176" w:firstLineChars="98"/>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194" w:type="dxa"/>
            <w:vMerge w:val="continue"/>
            <w:vAlign w:val="center"/>
          </w:tcPr>
          <w:p>
            <w:pPr>
              <w:ind w:firstLine="176" w:firstLineChars="98"/>
              <w:rPr>
                <w:rFonts w:ascii="仿宋" w:hAnsi="仿宋" w:eastAsia="仿宋" w:cs="仿宋"/>
                <w:sz w:val="18"/>
                <w:szCs w:val="18"/>
              </w:rPr>
            </w:pPr>
          </w:p>
        </w:tc>
        <w:tc>
          <w:tcPr>
            <w:tcW w:w="4867" w:type="dxa"/>
            <w:gridSpan w:val="5"/>
            <w:vMerge w:val="continue"/>
            <w:vAlign w:val="center"/>
          </w:tcPr>
          <w:p>
            <w:pPr>
              <w:rPr>
                <w:rFonts w:ascii="仿宋" w:hAnsi="仿宋" w:eastAsia="仿宋" w:cs="仿宋"/>
                <w:sz w:val="18"/>
                <w:szCs w:val="18"/>
              </w:rPr>
            </w:pPr>
          </w:p>
        </w:tc>
        <w:tc>
          <w:tcPr>
            <w:tcW w:w="981" w:type="dxa"/>
            <w:vAlign w:val="center"/>
          </w:tcPr>
          <w:p>
            <w:pPr>
              <w:jc w:val="center"/>
              <w:rPr>
                <w:rFonts w:ascii="仿宋" w:hAnsi="仿宋" w:eastAsia="仿宋" w:cs="仿宋"/>
                <w:sz w:val="18"/>
                <w:szCs w:val="18"/>
              </w:rPr>
            </w:pPr>
            <w:r>
              <w:rPr>
                <w:rFonts w:hint="eastAsia" w:ascii="仿宋" w:hAnsi="仿宋" w:eastAsia="仿宋" w:cs="仿宋"/>
                <w:sz w:val="18"/>
                <w:szCs w:val="18"/>
              </w:rPr>
              <w:t>使用人数</w:t>
            </w:r>
          </w:p>
        </w:tc>
        <w:tc>
          <w:tcPr>
            <w:tcW w:w="1178" w:type="dxa"/>
            <w:vAlign w:val="center"/>
          </w:tcPr>
          <w:p>
            <w:pPr>
              <w:ind w:firstLine="176" w:firstLineChars="98"/>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trPr>
        <w:tc>
          <w:tcPr>
            <w:tcW w:w="1194" w:type="dxa"/>
            <w:vAlign w:val="center"/>
          </w:tcPr>
          <w:p>
            <w:pPr>
              <w:ind w:firstLine="176" w:firstLineChars="98"/>
              <w:rPr>
                <w:rFonts w:ascii="仿宋" w:hAnsi="仿宋" w:eastAsia="仿宋" w:cs="仿宋"/>
                <w:sz w:val="18"/>
                <w:szCs w:val="18"/>
              </w:rPr>
            </w:pPr>
            <w:r>
              <w:rPr>
                <w:rFonts w:hint="eastAsia" w:ascii="仿宋" w:hAnsi="仿宋" w:eastAsia="仿宋" w:cs="仿宋"/>
                <w:sz w:val="18"/>
                <w:szCs w:val="18"/>
              </w:rPr>
              <w:t>使用时间</w:t>
            </w:r>
          </w:p>
        </w:tc>
        <w:tc>
          <w:tcPr>
            <w:tcW w:w="7026" w:type="dxa"/>
            <w:gridSpan w:val="7"/>
            <w:vAlign w:val="bottom"/>
          </w:tcPr>
          <w:p>
            <w:pPr>
              <w:ind w:firstLine="176" w:firstLineChars="98"/>
              <w:rPr>
                <w:rFonts w:ascii="仿宋" w:hAnsi="仿宋" w:eastAsia="仿宋" w:cs="仿宋"/>
                <w:sz w:val="18"/>
                <w:szCs w:val="18"/>
              </w:rPr>
            </w:pPr>
            <w:r>
              <w:rPr>
                <w:rFonts w:hint="eastAsia" w:ascii="仿宋" w:hAnsi="仿宋" w:eastAsia="仿宋" w:cs="仿宋"/>
                <w:sz w:val="18"/>
                <w:szCs w:val="18"/>
                <w:u w:val="single"/>
              </w:rPr>
              <w:t xml:space="preserve">      </w:t>
            </w:r>
            <w:r>
              <w:rPr>
                <w:rFonts w:hint="eastAsia" w:ascii="仿宋" w:hAnsi="仿宋" w:eastAsia="仿宋" w:cs="仿宋"/>
                <w:sz w:val="18"/>
                <w:szCs w:val="18"/>
              </w:rPr>
              <w:t>年</w:t>
            </w:r>
            <w:r>
              <w:rPr>
                <w:rFonts w:hint="eastAsia" w:ascii="仿宋" w:hAnsi="仿宋" w:eastAsia="仿宋" w:cs="仿宋"/>
                <w:sz w:val="18"/>
                <w:szCs w:val="18"/>
                <w:u w:val="single"/>
              </w:rPr>
              <w:t xml:space="preserve">   </w:t>
            </w:r>
            <w:r>
              <w:rPr>
                <w:rFonts w:hint="eastAsia" w:ascii="仿宋" w:hAnsi="仿宋" w:eastAsia="仿宋" w:cs="仿宋"/>
                <w:sz w:val="18"/>
                <w:szCs w:val="18"/>
              </w:rPr>
              <w:t>月</w:t>
            </w:r>
            <w:r>
              <w:rPr>
                <w:rFonts w:hint="eastAsia" w:ascii="仿宋" w:hAnsi="仿宋" w:eastAsia="仿宋" w:cs="仿宋"/>
                <w:sz w:val="18"/>
                <w:szCs w:val="18"/>
                <w:u w:val="single"/>
              </w:rPr>
              <w:t xml:space="preserve">   </w:t>
            </w:r>
            <w:r>
              <w:rPr>
                <w:rFonts w:hint="eastAsia" w:ascii="仿宋" w:hAnsi="仿宋" w:eastAsia="仿宋" w:cs="仿宋"/>
                <w:sz w:val="18"/>
                <w:szCs w:val="18"/>
              </w:rPr>
              <w:t>日 星期</w:t>
            </w:r>
            <w:r>
              <w:rPr>
                <w:rFonts w:hint="eastAsia" w:ascii="仿宋" w:hAnsi="仿宋" w:eastAsia="仿宋" w:cs="仿宋"/>
                <w:sz w:val="18"/>
                <w:szCs w:val="18"/>
                <w:u w:val="single"/>
              </w:rPr>
              <w:t xml:space="preserve">    </w:t>
            </w:r>
            <w:r>
              <w:rPr>
                <w:rFonts w:hint="eastAsia" w:ascii="仿宋" w:hAnsi="仿宋" w:eastAsia="仿宋" w:cs="仿宋"/>
                <w:sz w:val="18"/>
                <w:szCs w:val="18"/>
              </w:rPr>
              <w:t xml:space="preserve"> 至 </w:t>
            </w:r>
            <w:r>
              <w:rPr>
                <w:rFonts w:hint="eastAsia" w:ascii="仿宋" w:hAnsi="仿宋" w:eastAsia="仿宋" w:cs="仿宋"/>
                <w:sz w:val="18"/>
                <w:szCs w:val="18"/>
                <w:u w:val="single"/>
              </w:rPr>
              <w:t xml:space="preserve">      </w:t>
            </w:r>
            <w:r>
              <w:rPr>
                <w:rFonts w:hint="eastAsia" w:ascii="仿宋" w:hAnsi="仿宋" w:eastAsia="仿宋" w:cs="仿宋"/>
                <w:sz w:val="18"/>
                <w:szCs w:val="18"/>
              </w:rPr>
              <w:t>年</w:t>
            </w:r>
            <w:r>
              <w:rPr>
                <w:rFonts w:hint="eastAsia" w:ascii="仿宋" w:hAnsi="仿宋" w:eastAsia="仿宋" w:cs="仿宋"/>
                <w:sz w:val="18"/>
                <w:szCs w:val="18"/>
                <w:u w:val="single"/>
              </w:rPr>
              <w:t xml:space="preserve">   </w:t>
            </w:r>
            <w:r>
              <w:rPr>
                <w:rFonts w:hint="eastAsia" w:ascii="仿宋" w:hAnsi="仿宋" w:eastAsia="仿宋" w:cs="仿宋"/>
                <w:sz w:val="18"/>
                <w:szCs w:val="18"/>
              </w:rPr>
              <w:t>月</w:t>
            </w:r>
            <w:r>
              <w:rPr>
                <w:rFonts w:hint="eastAsia" w:ascii="仿宋" w:hAnsi="仿宋" w:eastAsia="仿宋" w:cs="仿宋"/>
                <w:sz w:val="18"/>
                <w:szCs w:val="18"/>
                <w:u w:val="single"/>
              </w:rPr>
              <w:t xml:space="preserve">   </w:t>
            </w:r>
            <w:r>
              <w:rPr>
                <w:rFonts w:hint="eastAsia" w:ascii="仿宋" w:hAnsi="仿宋" w:eastAsia="仿宋" w:cs="仿宋"/>
                <w:sz w:val="18"/>
                <w:szCs w:val="18"/>
              </w:rPr>
              <w:t>日 星期</w:t>
            </w:r>
            <w:r>
              <w:rPr>
                <w:rFonts w:hint="eastAsia" w:ascii="仿宋" w:hAnsi="仿宋" w:eastAsia="仿宋" w:cs="仿宋"/>
                <w:sz w:val="18"/>
                <w:szCs w:val="18"/>
                <w:u w:val="single"/>
              </w:rPr>
              <w:t xml:space="preserve">     </w:t>
            </w:r>
            <w:r>
              <w:rPr>
                <w:rFonts w:hint="eastAsia" w:ascii="仿宋" w:hAnsi="仿宋" w:eastAsia="仿宋" w:cs="仿宋"/>
                <w:sz w:val="18"/>
                <w:szCs w:val="18"/>
              </w:rPr>
              <w:t>共计</w:t>
            </w:r>
            <w:r>
              <w:rPr>
                <w:rFonts w:hint="eastAsia" w:ascii="仿宋" w:hAnsi="仿宋" w:eastAsia="仿宋" w:cs="仿宋"/>
                <w:sz w:val="18"/>
                <w:szCs w:val="18"/>
                <w:u w:val="single"/>
              </w:rPr>
              <w:t xml:space="preserve">      </w:t>
            </w:r>
            <w:r>
              <w:rPr>
                <w:rFonts w:hint="eastAsia" w:ascii="仿宋" w:hAnsi="仿宋" w:eastAsia="仿宋" w:cs="仿宋"/>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8220" w:type="dxa"/>
            <w:gridSpan w:val="8"/>
            <w:vAlign w:val="center"/>
          </w:tcPr>
          <w:p>
            <w:pPr>
              <w:rPr>
                <w:rFonts w:ascii="仿宋" w:hAnsi="仿宋" w:eastAsia="仿宋" w:cs="仿宋"/>
                <w:sz w:val="18"/>
                <w:szCs w:val="18"/>
                <w:u w:val="single"/>
              </w:rPr>
            </w:pPr>
            <w:r>
              <w:rPr>
                <w:rFonts w:hint="eastAsia" w:ascii="仿宋" w:hAnsi="仿宋" w:eastAsia="仿宋" w:cs="仿宋"/>
                <w:sz w:val="18"/>
                <w:szCs w:val="18"/>
              </w:rPr>
              <w:t xml:space="preserve">  使用事由：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trPr>
        <w:tc>
          <w:tcPr>
            <w:tcW w:w="1957" w:type="dxa"/>
            <w:gridSpan w:val="2"/>
            <w:vAlign w:val="center"/>
          </w:tcPr>
          <w:p>
            <w:pPr>
              <w:wordWrap w:val="0"/>
              <w:jc w:val="center"/>
              <w:rPr>
                <w:rFonts w:ascii="仿宋" w:hAnsi="仿宋" w:eastAsia="仿宋" w:cs="仿宋"/>
                <w:sz w:val="18"/>
                <w:szCs w:val="18"/>
              </w:rPr>
            </w:pPr>
            <w:r>
              <w:rPr>
                <w:rFonts w:hint="eastAsia" w:ascii="仿宋" w:hAnsi="仿宋" w:eastAsia="仿宋" w:cs="仿宋"/>
                <w:sz w:val="18"/>
                <w:szCs w:val="18"/>
              </w:rPr>
              <w:t>项目名称</w:t>
            </w:r>
          </w:p>
        </w:tc>
        <w:tc>
          <w:tcPr>
            <w:tcW w:w="2374" w:type="dxa"/>
            <w:gridSpan w:val="3"/>
            <w:vAlign w:val="center"/>
          </w:tcPr>
          <w:p>
            <w:pPr>
              <w:wordWrap w:val="0"/>
              <w:jc w:val="center"/>
              <w:rPr>
                <w:rFonts w:ascii="仿宋" w:hAnsi="仿宋" w:eastAsia="仿宋" w:cs="仿宋"/>
                <w:sz w:val="18"/>
                <w:szCs w:val="18"/>
              </w:rPr>
            </w:pPr>
          </w:p>
        </w:tc>
        <w:tc>
          <w:tcPr>
            <w:tcW w:w="1730" w:type="dxa"/>
            <w:vAlign w:val="center"/>
          </w:tcPr>
          <w:p>
            <w:pPr>
              <w:wordWrap w:val="0"/>
              <w:jc w:val="center"/>
              <w:rPr>
                <w:rFonts w:ascii="仿宋" w:hAnsi="仿宋" w:eastAsia="仿宋" w:cs="仿宋"/>
                <w:sz w:val="18"/>
                <w:szCs w:val="18"/>
              </w:rPr>
            </w:pPr>
            <w:r>
              <w:rPr>
                <w:rFonts w:hint="eastAsia" w:ascii="仿宋" w:hAnsi="仿宋" w:eastAsia="仿宋" w:cs="仿宋"/>
                <w:sz w:val="18"/>
                <w:szCs w:val="18"/>
              </w:rPr>
              <w:t>是否已附项目书、合同</w:t>
            </w:r>
          </w:p>
        </w:tc>
        <w:tc>
          <w:tcPr>
            <w:tcW w:w="2159" w:type="dxa"/>
            <w:gridSpan w:val="2"/>
            <w:vAlign w:val="center"/>
          </w:tcPr>
          <w:p>
            <w:pPr>
              <w:wordWrap w:val="0"/>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957" w:type="dxa"/>
            <w:gridSpan w:val="2"/>
            <w:vAlign w:val="center"/>
          </w:tcPr>
          <w:p>
            <w:pPr>
              <w:wordWrap w:val="0"/>
              <w:jc w:val="center"/>
              <w:rPr>
                <w:rFonts w:ascii="仿宋" w:hAnsi="仿宋" w:eastAsia="仿宋" w:cs="仿宋"/>
                <w:sz w:val="18"/>
                <w:szCs w:val="18"/>
              </w:rPr>
            </w:pPr>
            <w:r>
              <w:rPr>
                <w:rFonts w:hint="eastAsia" w:ascii="仿宋" w:hAnsi="仿宋" w:eastAsia="仿宋" w:cs="仿宋"/>
                <w:sz w:val="18"/>
                <w:szCs w:val="18"/>
              </w:rPr>
              <w:t>借用人</w:t>
            </w:r>
          </w:p>
        </w:tc>
        <w:tc>
          <w:tcPr>
            <w:tcW w:w="2374" w:type="dxa"/>
            <w:gridSpan w:val="3"/>
            <w:vAlign w:val="center"/>
          </w:tcPr>
          <w:p>
            <w:pPr>
              <w:wordWrap w:val="0"/>
              <w:rPr>
                <w:rFonts w:ascii="仿宋" w:hAnsi="仿宋" w:eastAsia="仿宋" w:cs="仿宋"/>
                <w:sz w:val="18"/>
                <w:szCs w:val="18"/>
              </w:rPr>
            </w:pPr>
          </w:p>
          <w:p>
            <w:pPr>
              <w:wordWrap w:val="0"/>
              <w:rPr>
                <w:rFonts w:ascii="仿宋" w:hAnsi="仿宋" w:eastAsia="仿宋" w:cs="仿宋"/>
                <w:sz w:val="18"/>
                <w:szCs w:val="18"/>
              </w:rPr>
            </w:pPr>
          </w:p>
          <w:p>
            <w:pPr>
              <w:wordWrap w:val="0"/>
              <w:rPr>
                <w:rFonts w:ascii="仿宋" w:hAnsi="仿宋" w:eastAsia="仿宋" w:cs="仿宋"/>
                <w:sz w:val="18"/>
                <w:szCs w:val="18"/>
              </w:rPr>
            </w:pPr>
            <w:r>
              <w:rPr>
                <w:rFonts w:hint="eastAsia" w:ascii="仿宋" w:hAnsi="仿宋" w:eastAsia="仿宋" w:cs="仿宋"/>
                <w:sz w:val="18"/>
                <w:szCs w:val="18"/>
              </w:rPr>
              <w:t>签字：</w:t>
            </w:r>
          </w:p>
          <w:p>
            <w:pPr>
              <w:wordWrap w:val="0"/>
              <w:rPr>
                <w:rFonts w:ascii="仿宋" w:hAnsi="仿宋" w:eastAsia="仿宋" w:cs="仿宋"/>
                <w:sz w:val="18"/>
                <w:szCs w:val="18"/>
              </w:rPr>
            </w:pPr>
            <w:r>
              <w:rPr>
                <w:rFonts w:hint="eastAsia" w:ascii="仿宋" w:hAnsi="仿宋" w:eastAsia="仿宋" w:cs="仿宋"/>
                <w:sz w:val="18"/>
                <w:szCs w:val="18"/>
              </w:rPr>
              <w:t>日期：</w:t>
            </w:r>
          </w:p>
        </w:tc>
        <w:tc>
          <w:tcPr>
            <w:tcW w:w="1730" w:type="dxa"/>
            <w:vAlign w:val="center"/>
          </w:tcPr>
          <w:p>
            <w:pPr>
              <w:wordWrap w:val="0"/>
              <w:rPr>
                <w:rFonts w:ascii="仿宋" w:hAnsi="仿宋" w:eastAsia="仿宋" w:cs="仿宋"/>
                <w:sz w:val="18"/>
                <w:szCs w:val="18"/>
              </w:rPr>
            </w:pPr>
            <w:r>
              <w:rPr>
                <w:rFonts w:hint="eastAsia" w:ascii="仿宋" w:hAnsi="仿宋" w:eastAsia="仿宋" w:cs="仿宋"/>
                <w:sz w:val="18"/>
                <w:szCs w:val="18"/>
              </w:rPr>
              <w:t>指导教师</w:t>
            </w:r>
          </w:p>
        </w:tc>
        <w:tc>
          <w:tcPr>
            <w:tcW w:w="2159" w:type="dxa"/>
            <w:gridSpan w:val="2"/>
            <w:vAlign w:val="center"/>
          </w:tcPr>
          <w:p>
            <w:pPr>
              <w:wordWrap w:val="0"/>
              <w:rPr>
                <w:rFonts w:ascii="仿宋" w:hAnsi="仿宋" w:eastAsia="仿宋" w:cs="仿宋"/>
                <w:sz w:val="18"/>
                <w:szCs w:val="18"/>
              </w:rPr>
            </w:pPr>
          </w:p>
          <w:p>
            <w:pPr>
              <w:wordWrap w:val="0"/>
              <w:rPr>
                <w:rFonts w:ascii="仿宋" w:hAnsi="仿宋" w:eastAsia="仿宋" w:cs="仿宋"/>
                <w:sz w:val="18"/>
                <w:szCs w:val="18"/>
              </w:rPr>
            </w:pPr>
          </w:p>
          <w:p>
            <w:pPr>
              <w:wordWrap w:val="0"/>
              <w:rPr>
                <w:rFonts w:ascii="仿宋" w:hAnsi="仿宋" w:eastAsia="仿宋" w:cs="仿宋"/>
                <w:sz w:val="18"/>
                <w:szCs w:val="18"/>
              </w:rPr>
            </w:pPr>
            <w:r>
              <w:rPr>
                <w:rFonts w:hint="eastAsia" w:ascii="仿宋" w:hAnsi="仿宋" w:eastAsia="仿宋" w:cs="仿宋"/>
                <w:sz w:val="18"/>
                <w:szCs w:val="18"/>
              </w:rPr>
              <w:t>签字：</w:t>
            </w:r>
          </w:p>
          <w:p>
            <w:pPr>
              <w:wordWrap w:val="0"/>
              <w:rPr>
                <w:rFonts w:ascii="仿宋" w:hAnsi="仿宋" w:eastAsia="仿宋" w:cs="仿宋"/>
                <w:sz w:val="18"/>
                <w:szCs w:val="18"/>
              </w:rPr>
            </w:pPr>
            <w:r>
              <w:rPr>
                <w:rFonts w:hint="eastAsia" w:ascii="仿宋" w:hAnsi="仿宋" w:eastAsia="仿宋" w:cs="仿宋"/>
                <w:sz w:val="18"/>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957" w:type="dxa"/>
            <w:gridSpan w:val="2"/>
            <w:vAlign w:val="center"/>
          </w:tcPr>
          <w:p>
            <w:pPr>
              <w:wordWrap w:val="0"/>
              <w:jc w:val="center"/>
              <w:rPr>
                <w:rFonts w:ascii="仿宋" w:hAnsi="仿宋" w:eastAsia="仿宋" w:cs="仿宋"/>
                <w:sz w:val="18"/>
                <w:szCs w:val="18"/>
              </w:rPr>
            </w:pPr>
            <w:r>
              <w:rPr>
                <w:rFonts w:hint="eastAsia" w:ascii="仿宋" w:hAnsi="仿宋" w:eastAsia="仿宋" w:cs="仿宋"/>
                <w:sz w:val="18"/>
                <w:szCs w:val="18"/>
              </w:rPr>
              <w:t>教研室负责人</w:t>
            </w:r>
          </w:p>
        </w:tc>
        <w:tc>
          <w:tcPr>
            <w:tcW w:w="6263" w:type="dxa"/>
            <w:gridSpan w:val="6"/>
            <w:vAlign w:val="center"/>
          </w:tcPr>
          <w:p>
            <w:pPr>
              <w:wordWrap w:val="0"/>
              <w:jc w:val="center"/>
              <w:rPr>
                <w:rFonts w:ascii="仿宋" w:hAnsi="仿宋" w:eastAsia="仿宋" w:cs="仿宋"/>
                <w:sz w:val="18"/>
                <w:szCs w:val="18"/>
              </w:rPr>
            </w:pPr>
            <w:r>
              <w:rPr>
                <w:rFonts w:hint="eastAsia" w:ascii="仿宋" w:hAnsi="仿宋" w:eastAsia="仿宋" w:cs="仿宋"/>
                <w:sz w:val="18"/>
                <w:szCs w:val="18"/>
              </w:rPr>
              <w:t xml:space="preserve">                  </w:t>
            </w:r>
          </w:p>
          <w:p>
            <w:pPr>
              <w:wordWrap w:val="0"/>
              <w:jc w:val="center"/>
              <w:rPr>
                <w:rFonts w:ascii="仿宋" w:hAnsi="仿宋" w:eastAsia="仿宋" w:cs="仿宋"/>
                <w:sz w:val="18"/>
                <w:szCs w:val="18"/>
              </w:rPr>
            </w:pPr>
          </w:p>
          <w:p>
            <w:pPr>
              <w:wordWrap w:val="0"/>
              <w:jc w:val="center"/>
              <w:rPr>
                <w:rFonts w:ascii="仿宋" w:hAnsi="仿宋" w:eastAsia="仿宋" w:cs="仿宋"/>
                <w:sz w:val="18"/>
                <w:szCs w:val="18"/>
              </w:rPr>
            </w:pPr>
          </w:p>
          <w:p>
            <w:pPr>
              <w:wordWrap w:val="0"/>
              <w:jc w:val="center"/>
              <w:rPr>
                <w:rFonts w:ascii="仿宋" w:hAnsi="仿宋" w:eastAsia="仿宋" w:cs="仿宋"/>
                <w:sz w:val="18"/>
                <w:szCs w:val="18"/>
              </w:rPr>
            </w:pPr>
            <w:r>
              <w:rPr>
                <w:rFonts w:hint="eastAsia" w:ascii="仿宋" w:hAnsi="仿宋" w:eastAsia="仿宋" w:cs="仿宋"/>
                <w:sz w:val="18"/>
                <w:szCs w:val="18"/>
              </w:rPr>
              <w:t xml:space="preserve">       签字：</w:t>
            </w:r>
          </w:p>
          <w:p>
            <w:pPr>
              <w:rPr>
                <w:rFonts w:ascii="仿宋" w:hAnsi="仿宋" w:eastAsia="仿宋" w:cs="仿宋"/>
                <w:sz w:val="18"/>
                <w:szCs w:val="18"/>
              </w:rPr>
            </w:pPr>
            <w:r>
              <w:rPr>
                <w:rFonts w:hint="eastAsia" w:ascii="仿宋" w:hAnsi="仿宋" w:eastAsia="仿宋" w:cs="仿宋"/>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atLeast"/>
        </w:trPr>
        <w:tc>
          <w:tcPr>
            <w:tcW w:w="1957" w:type="dxa"/>
            <w:gridSpan w:val="2"/>
            <w:vAlign w:val="center"/>
          </w:tcPr>
          <w:p>
            <w:pPr>
              <w:wordWrap w:val="0"/>
              <w:jc w:val="center"/>
              <w:rPr>
                <w:rFonts w:ascii="仿宋" w:hAnsi="仿宋" w:eastAsia="仿宋" w:cs="仿宋"/>
                <w:sz w:val="18"/>
                <w:szCs w:val="18"/>
              </w:rPr>
            </w:pPr>
            <w:r>
              <w:rPr>
                <w:rFonts w:hint="eastAsia" w:ascii="仿宋" w:hAnsi="仿宋" w:eastAsia="仿宋" w:cs="仿宋"/>
                <w:sz w:val="18"/>
                <w:szCs w:val="18"/>
              </w:rPr>
              <w:t>学院领导</w:t>
            </w:r>
          </w:p>
        </w:tc>
        <w:tc>
          <w:tcPr>
            <w:tcW w:w="6263" w:type="dxa"/>
            <w:gridSpan w:val="6"/>
            <w:vAlign w:val="center"/>
          </w:tcPr>
          <w:p>
            <w:pPr>
              <w:wordWrap w:val="0"/>
              <w:jc w:val="center"/>
              <w:rPr>
                <w:rFonts w:ascii="仿宋" w:hAnsi="仿宋" w:eastAsia="仿宋" w:cs="仿宋"/>
                <w:sz w:val="18"/>
                <w:szCs w:val="18"/>
              </w:rPr>
            </w:pPr>
            <w:r>
              <w:rPr>
                <w:rFonts w:hint="eastAsia" w:ascii="仿宋" w:hAnsi="仿宋" w:eastAsia="仿宋" w:cs="仿宋"/>
                <w:sz w:val="18"/>
                <w:szCs w:val="18"/>
              </w:rPr>
              <w:t xml:space="preserve">                  </w:t>
            </w:r>
          </w:p>
          <w:p>
            <w:pPr>
              <w:wordWrap w:val="0"/>
              <w:jc w:val="center"/>
              <w:rPr>
                <w:rFonts w:ascii="仿宋" w:hAnsi="仿宋" w:eastAsia="仿宋" w:cs="仿宋"/>
                <w:sz w:val="18"/>
                <w:szCs w:val="18"/>
              </w:rPr>
            </w:pPr>
          </w:p>
          <w:p>
            <w:pPr>
              <w:wordWrap w:val="0"/>
              <w:rPr>
                <w:rFonts w:ascii="仿宋" w:hAnsi="仿宋" w:eastAsia="仿宋" w:cs="仿宋"/>
                <w:sz w:val="18"/>
                <w:szCs w:val="18"/>
              </w:rPr>
            </w:pPr>
          </w:p>
          <w:p>
            <w:pPr>
              <w:wordWrap w:val="0"/>
              <w:jc w:val="center"/>
              <w:rPr>
                <w:rFonts w:ascii="仿宋" w:hAnsi="仿宋" w:eastAsia="仿宋" w:cs="仿宋"/>
                <w:sz w:val="18"/>
                <w:szCs w:val="18"/>
              </w:rPr>
            </w:pPr>
            <w:r>
              <w:rPr>
                <w:rFonts w:hint="eastAsia" w:ascii="仿宋" w:hAnsi="仿宋" w:eastAsia="仿宋" w:cs="仿宋"/>
                <w:sz w:val="18"/>
                <w:szCs w:val="18"/>
              </w:rPr>
              <w:t xml:space="preserve">       签字：</w:t>
            </w:r>
          </w:p>
          <w:p>
            <w:pPr>
              <w:rPr>
                <w:rFonts w:ascii="仿宋" w:hAnsi="仿宋" w:eastAsia="仿宋" w:cs="仿宋"/>
                <w:sz w:val="18"/>
                <w:szCs w:val="18"/>
              </w:rPr>
            </w:pPr>
            <w:r>
              <w:rPr>
                <w:rFonts w:hint="eastAsia" w:ascii="仿宋" w:hAnsi="仿宋" w:eastAsia="仿宋" w:cs="仿宋"/>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3914" w:type="dxa"/>
            <w:gridSpan w:val="4"/>
            <w:vAlign w:val="center"/>
          </w:tcPr>
          <w:p>
            <w:pPr>
              <w:wordWrap w:val="0"/>
              <w:jc w:val="center"/>
              <w:rPr>
                <w:rFonts w:ascii="仿宋" w:hAnsi="仿宋" w:eastAsia="仿宋" w:cs="仿宋"/>
                <w:sz w:val="18"/>
                <w:szCs w:val="18"/>
              </w:rPr>
            </w:pPr>
            <w:r>
              <w:rPr>
                <w:rFonts w:hint="eastAsia" w:ascii="仿宋" w:hAnsi="仿宋" w:eastAsia="仿宋" w:cs="仿宋"/>
                <w:sz w:val="18"/>
                <w:szCs w:val="18"/>
              </w:rPr>
              <w:t>借用时设备检验情况</w:t>
            </w:r>
          </w:p>
        </w:tc>
        <w:tc>
          <w:tcPr>
            <w:tcW w:w="4306" w:type="dxa"/>
            <w:gridSpan w:val="4"/>
            <w:vAlign w:val="center"/>
          </w:tcPr>
          <w:p>
            <w:pPr>
              <w:jc w:val="center"/>
              <w:rPr>
                <w:rFonts w:ascii="仿宋" w:hAnsi="仿宋" w:eastAsia="仿宋" w:cs="仿宋"/>
                <w:sz w:val="18"/>
                <w:szCs w:val="18"/>
              </w:rPr>
            </w:pPr>
            <w:r>
              <w:rPr>
                <w:rFonts w:hint="eastAsia" w:ascii="仿宋" w:hAnsi="仿宋" w:eastAsia="仿宋" w:cs="仿宋"/>
                <w:sz w:val="18"/>
                <w:szCs w:val="18"/>
              </w:rPr>
              <w:t>归还时设备检验情况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57" w:type="dxa"/>
            <w:gridSpan w:val="2"/>
          </w:tcPr>
          <w:p>
            <w:pPr>
              <w:rPr>
                <w:rFonts w:ascii="仿宋" w:hAnsi="仿宋" w:eastAsia="仿宋" w:cs="仿宋"/>
                <w:sz w:val="18"/>
                <w:szCs w:val="18"/>
              </w:rPr>
            </w:pPr>
            <w:r>
              <w:rPr>
                <w:rFonts w:hint="eastAsia" w:ascii="仿宋" w:hAnsi="仿宋" w:eastAsia="仿宋" w:cs="仿宋"/>
                <w:sz w:val="18"/>
                <w:szCs w:val="18"/>
              </w:rPr>
              <w:t>是否完好：</w:t>
            </w:r>
          </w:p>
        </w:tc>
        <w:tc>
          <w:tcPr>
            <w:tcW w:w="1957" w:type="dxa"/>
            <w:gridSpan w:val="2"/>
          </w:tcPr>
          <w:p>
            <w:pPr>
              <w:rPr>
                <w:rFonts w:ascii="仿宋" w:hAnsi="仿宋" w:eastAsia="仿宋" w:cs="仿宋"/>
                <w:sz w:val="18"/>
                <w:szCs w:val="18"/>
              </w:rPr>
            </w:pPr>
            <w:r>
              <w:rPr>
                <w:rFonts w:hint="eastAsia" w:ascii="仿宋" w:hAnsi="仿宋" w:eastAsia="仿宋" w:cs="仿宋"/>
                <w:sz w:val="18"/>
                <w:szCs w:val="18"/>
              </w:rPr>
              <w:t>检验人签字：</w:t>
            </w:r>
          </w:p>
          <w:p>
            <w:pPr>
              <w:rPr>
                <w:rFonts w:ascii="仿宋" w:hAnsi="仿宋" w:eastAsia="仿宋" w:cs="仿宋"/>
                <w:sz w:val="18"/>
                <w:szCs w:val="18"/>
              </w:rPr>
            </w:pPr>
            <w:r>
              <w:rPr>
                <w:rFonts w:hint="eastAsia" w:ascii="仿宋" w:hAnsi="仿宋" w:eastAsia="仿宋" w:cs="仿宋"/>
                <w:sz w:val="18"/>
                <w:szCs w:val="18"/>
              </w:rPr>
              <w:t xml:space="preserve">           </w:t>
            </w:r>
          </w:p>
          <w:p>
            <w:pPr>
              <w:ind w:firstLine="540" w:firstLineChars="300"/>
              <w:rPr>
                <w:rFonts w:ascii="仿宋" w:hAnsi="仿宋" w:eastAsia="仿宋" w:cs="仿宋"/>
                <w:sz w:val="18"/>
                <w:szCs w:val="18"/>
              </w:rPr>
            </w:pPr>
            <w:r>
              <w:rPr>
                <w:rFonts w:hint="eastAsia" w:ascii="仿宋" w:hAnsi="仿宋" w:eastAsia="仿宋" w:cs="仿宋"/>
                <w:sz w:val="18"/>
                <w:szCs w:val="18"/>
              </w:rPr>
              <w:t>年  月   日</w:t>
            </w:r>
          </w:p>
        </w:tc>
        <w:tc>
          <w:tcPr>
            <w:tcW w:w="2147" w:type="dxa"/>
            <w:gridSpan w:val="2"/>
          </w:tcPr>
          <w:p>
            <w:pPr>
              <w:wordWrap w:val="0"/>
              <w:rPr>
                <w:rFonts w:ascii="仿宋" w:hAnsi="仿宋" w:eastAsia="仿宋" w:cs="仿宋"/>
                <w:sz w:val="18"/>
                <w:szCs w:val="18"/>
              </w:rPr>
            </w:pPr>
            <w:r>
              <w:rPr>
                <w:rFonts w:hint="eastAsia" w:ascii="仿宋" w:hAnsi="仿宋" w:eastAsia="仿宋" w:cs="仿宋"/>
                <w:sz w:val="18"/>
                <w:szCs w:val="18"/>
              </w:rPr>
              <w:t>是否完好：</w:t>
            </w:r>
          </w:p>
        </w:tc>
        <w:tc>
          <w:tcPr>
            <w:tcW w:w="2159" w:type="dxa"/>
            <w:gridSpan w:val="2"/>
          </w:tcPr>
          <w:p>
            <w:pPr>
              <w:rPr>
                <w:rFonts w:ascii="仿宋" w:hAnsi="仿宋" w:eastAsia="仿宋" w:cs="仿宋"/>
                <w:sz w:val="18"/>
                <w:szCs w:val="18"/>
              </w:rPr>
            </w:pPr>
            <w:r>
              <w:rPr>
                <w:rFonts w:hint="eastAsia" w:ascii="仿宋" w:hAnsi="仿宋" w:eastAsia="仿宋" w:cs="仿宋"/>
                <w:sz w:val="18"/>
                <w:szCs w:val="18"/>
              </w:rPr>
              <w:t>检验人签字：</w:t>
            </w:r>
          </w:p>
          <w:p>
            <w:pPr>
              <w:jc w:val="right"/>
              <w:rPr>
                <w:rFonts w:ascii="仿宋" w:hAnsi="仿宋" w:eastAsia="仿宋" w:cs="仿宋"/>
                <w:sz w:val="18"/>
                <w:szCs w:val="18"/>
              </w:rPr>
            </w:pPr>
            <w:r>
              <w:rPr>
                <w:rFonts w:hint="eastAsia" w:ascii="仿宋" w:hAnsi="仿宋" w:eastAsia="仿宋" w:cs="仿宋"/>
                <w:sz w:val="18"/>
                <w:szCs w:val="18"/>
              </w:rPr>
              <w:t xml:space="preserve"> </w:t>
            </w:r>
          </w:p>
          <w:p>
            <w:pPr>
              <w:jc w:val="right"/>
              <w:rPr>
                <w:rFonts w:ascii="仿宋" w:hAnsi="仿宋" w:eastAsia="仿宋" w:cs="仿宋"/>
                <w:sz w:val="18"/>
                <w:szCs w:val="18"/>
              </w:rPr>
            </w:pPr>
            <w:r>
              <w:rPr>
                <w:rFonts w:hint="eastAsia" w:ascii="仿宋" w:hAnsi="仿宋" w:eastAsia="仿宋" w:cs="仿宋"/>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3914" w:type="dxa"/>
            <w:gridSpan w:val="4"/>
          </w:tcPr>
          <w:p>
            <w:pPr>
              <w:rPr>
                <w:rFonts w:ascii="仿宋" w:hAnsi="仿宋" w:eastAsia="仿宋" w:cs="仿宋"/>
                <w:sz w:val="18"/>
                <w:szCs w:val="18"/>
              </w:rPr>
            </w:pPr>
            <w:r>
              <w:rPr>
                <w:rFonts w:hint="eastAsia" w:ascii="仿宋" w:hAnsi="仿宋" w:eastAsia="仿宋" w:cs="仿宋"/>
                <w:sz w:val="18"/>
                <w:szCs w:val="18"/>
              </w:rPr>
              <w:t>设备管理教师签字：</w:t>
            </w:r>
          </w:p>
          <w:p>
            <w:pPr>
              <w:rPr>
                <w:rFonts w:ascii="仿宋" w:hAnsi="仿宋" w:eastAsia="仿宋" w:cs="仿宋"/>
                <w:sz w:val="18"/>
                <w:szCs w:val="18"/>
              </w:rPr>
            </w:pPr>
          </w:p>
          <w:p>
            <w:pPr>
              <w:rPr>
                <w:rFonts w:ascii="仿宋" w:hAnsi="仿宋" w:eastAsia="仿宋" w:cs="仿宋"/>
                <w:sz w:val="18"/>
                <w:szCs w:val="18"/>
              </w:rPr>
            </w:pPr>
            <w:r>
              <w:rPr>
                <w:rFonts w:hint="eastAsia" w:ascii="仿宋" w:hAnsi="仿宋" w:eastAsia="仿宋" w:cs="仿宋"/>
                <w:sz w:val="18"/>
                <w:szCs w:val="18"/>
              </w:rPr>
              <w:t xml:space="preserve">         </w:t>
            </w:r>
          </w:p>
          <w:p>
            <w:pPr>
              <w:ind w:firstLine="1080" w:firstLineChars="600"/>
              <w:rPr>
                <w:rFonts w:ascii="仿宋" w:hAnsi="仿宋" w:eastAsia="仿宋" w:cs="仿宋"/>
                <w:sz w:val="18"/>
                <w:szCs w:val="18"/>
              </w:rPr>
            </w:pPr>
            <w:r>
              <w:rPr>
                <w:rFonts w:hint="eastAsia" w:ascii="仿宋" w:hAnsi="仿宋" w:eastAsia="仿宋" w:cs="仿宋"/>
                <w:sz w:val="18"/>
                <w:szCs w:val="18"/>
              </w:rPr>
              <w:t>年  月   日</w:t>
            </w:r>
          </w:p>
        </w:tc>
        <w:tc>
          <w:tcPr>
            <w:tcW w:w="4306" w:type="dxa"/>
            <w:gridSpan w:val="4"/>
          </w:tcPr>
          <w:p>
            <w:pPr>
              <w:rPr>
                <w:rFonts w:ascii="仿宋" w:hAnsi="仿宋" w:eastAsia="仿宋" w:cs="仿宋"/>
                <w:sz w:val="18"/>
                <w:szCs w:val="18"/>
              </w:rPr>
            </w:pPr>
            <w:r>
              <w:rPr>
                <w:rFonts w:hint="eastAsia" w:ascii="仿宋" w:hAnsi="仿宋" w:eastAsia="仿宋" w:cs="仿宋"/>
                <w:sz w:val="18"/>
                <w:szCs w:val="18"/>
              </w:rPr>
              <w:t>设备管理教师签字：</w:t>
            </w:r>
          </w:p>
          <w:p>
            <w:pPr>
              <w:rPr>
                <w:rFonts w:ascii="仿宋" w:hAnsi="仿宋" w:eastAsia="仿宋" w:cs="仿宋"/>
                <w:sz w:val="18"/>
                <w:szCs w:val="18"/>
              </w:rPr>
            </w:pPr>
          </w:p>
          <w:p>
            <w:pPr>
              <w:rPr>
                <w:rFonts w:ascii="仿宋" w:hAnsi="仿宋" w:eastAsia="仿宋" w:cs="仿宋"/>
                <w:sz w:val="18"/>
                <w:szCs w:val="18"/>
              </w:rPr>
            </w:pPr>
            <w:r>
              <w:rPr>
                <w:rFonts w:hint="eastAsia" w:ascii="仿宋" w:hAnsi="仿宋" w:eastAsia="仿宋" w:cs="仿宋"/>
                <w:sz w:val="18"/>
                <w:szCs w:val="18"/>
              </w:rPr>
              <w:t xml:space="preserve">         </w:t>
            </w:r>
          </w:p>
          <w:p>
            <w:pPr>
              <w:jc w:val="right"/>
              <w:rPr>
                <w:rFonts w:ascii="仿宋" w:hAnsi="仿宋" w:eastAsia="仿宋" w:cs="仿宋"/>
                <w:sz w:val="18"/>
                <w:szCs w:val="18"/>
              </w:rPr>
            </w:pPr>
            <w:r>
              <w:rPr>
                <w:rFonts w:hint="eastAsia" w:ascii="仿宋" w:hAnsi="仿宋" w:eastAsia="仿宋" w:cs="仿宋"/>
                <w:sz w:val="18"/>
                <w:szCs w:val="18"/>
              </w:rPr>
              <w:t>年  月   日</w:t>
            </w:r>
          </w:p>
        </w:tc>
      </w:tr>
    </w:tbl>
    <w:p>
      <w:pPr>
        <w:rPr>
          <w:sz w:val="18"/>
          <w:szCs w:val="18"/>
        </w:rPr>
      </w:pPr>
    </w:p>
    <w:p>
      <w:pPr>
        <w:spacing w:line="160" w:lineRule="exact"/>
        <w:rPr>
          <w:sz w:val="15"/>
          <w:szCs w:val="15"/>
        </w:rPr>
      </w:pPr>
      <w:r>
        <w:rPr>
          <w:rFonts w:hint="eastAsia"/>
          <w:sz w:val="15"/>
          <w:szCs w:val="15"/>
        </w:rPr>
        <w:t xml:space="preserve"> </w:t>
      </w:r>
    </w:p>
    <w:p>
      <w:pPr>
        <w:spacing w:line="240" w:lineRule="exact"/>
        <w:rPr>
          <w:rFonts w:ascii="仿宋" w:hAnsi="仿宋" w:eastAsia="仿宋" w:cs="仿宋"/>
          <w:sz w:val="18"/>
          <w:szCs w:val="18"/>
        </w:rPr>
      </w:pPr>
      <w:r>
        <w:rPr>
          <w:rFonts w:hint="eastAsia" w:ascii="仿宋" w:hAnsi="仿宋" w:eastAsia="仿宋" w:cs="仿宋"/>
          <w:sz w:val="18"/>
          <w:szCs w:val="18"/>
        </w:rPr>
        <w:t>备注： 1.借用人须妥善保管所借用的设备、合理使用、按期归还，设备借出后使用过程中如有任何损坏由借用人承担相应责任。</w:t>
      </w:r>
    </w:p>
    <w:p>
      <w:pPr>
        <w:numPr>
          <w:ilvl w:val="0"/>
          <w:numId w:val="5"/>
        </w:numPr>
        <w:spacing w:line="240" w:lineRule="exact"/>
        <w:ind w:left="632" w:leftChars="301" w:firstLine="5"/>
        <w:jc w:val="left"/>
        <w:rPr>
          <w:rFonts w:ascii="仿宋" w:hAnsi="仿宋" w:eastAsia="仿宋" w:cs="仿宋"/>
          <w:sz w:val="18"/>
          <w:szCs w:val="18"/>
        </w:rPr>
      </w:pPr>
      <w:r>
        <w:rPr>
          <w:rFonts w:hint="eastAsia" w:ascii="仿宋" w:hAnsi="仿宋" w:eastAsia="仿宋" w:cs="仿宋"/>
          <w:sz w:val="18"/>
          <w:szCs w:val="18"/>
        </w:rPr>
        <w:t>设备借用时间为工作日9：00至16:30之间。</w:t>
      </w:r>
    </w:p>
    <w:p>
      <w:pPr>
        <w:numPr>
          <w:ilvl w:val="0"/>
          <w:numId w:val="5"/>
        </w:numPr>
        <w:spacing w:line="240" w:lineRule="exact"/>
        <w:ind w:left="650" w:leftChars="304" w:hanging="12" w:hangingChars="7"/>
        <w:jc w:val="left"/>
        <w:rPr>
          <w:rFonts w:ascii="仿宋" w:hAnsi="仿宋" w:eastAsia="仿宋" w:cs="仿宋"/>
          <w:sz w:val="18"/>
          <w:szCs w:val="18"/>
        </w:rPr>
      </w:pPr>
      <w:r>
        <w:rPr>
          <w:rFonts w:hint="eastAsia" w:ascii="仿宋" w:hAnsi="仿宋" w:eastAsia="仿宋" w:cs="仿宋"/>
          <w:sz w:val="18"/>
          <w:szCs w:val="18"/>
        </w:rPr>
        <w:t>如有节假日或其他时间借用需求，需学院分管领导签字审批。</w:t>
      </w:r>
    </w:p>
    <w:p>
      <w:pPr>
        <w:rPr>
          <w:rFonts w:ascii="仿宋" w:hAnsi="仿宋" w:eastAsia="仿宋" w:cs="仿宋"/>
        </w:rPr>
      </w:pPr>
      <w:r>
        <w:rPr>
          <w:rFonts w:hint="eastAsia" w:ascii="仿宋" w:hAnsi="仿宋" w:eastAsia="仿宋" w:cs="仿宋"/>
        </w:rPr>
        <w:t>配套设备列表：</w:t>
      </w:r>
    </w:p>
    <w:p/>
    <w:tbl>
      <w:tblPr>
        <w:tblStyle w:val="7"/>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102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pPr>
              <w:rPr>
                <w:rFonts w:ascii="仿宋" w:hAnsi="仿宋" w:eastAsia="仿宋" w:cs="仿宋"/>
              </w:rPr>
            </w:pPr>
            <w:r>
              <w:rPr>
                <w:rFonts w:hint="eastAsia" w:ascii="仿宋" w:hAnsi="仿宋" w:eastAsia="仿宋" w:cs="仿宋"/>
              </w:rPr>
              <w:t>设备名称</w:t>
            </w:r>
          </w:p>
        </w:tc>
        <w:tc>
          <w:tcPr>
            <w:tcW w:w="1025" w:type="dxa"/>
            <w:shd w:val="clear" w:color="auto" w:fill="auto"/>
          </w:tcPr>
          <w:p>
            <w:pPr>
              <w:rPr>
                <w:rFonts w:ascii="仿宋" w:hAnsi="仿宋" w:eastAsia="仿宋" w:cs="仿宋"/>
              </w:rPr>
            </w:pPr>
            <w:r>
              <w:rPr>
                <w:rFonts w:hint="eastAsia" w:ascii="仿宋" w:hAnsi="仿宋" w:eastAsia="仿宋" w:cs="仿宋"/>
              </w:rPr>
              <w:t>数量</w:t>
            </w:r>
          </w:p>
        </w:tc>
        <w:tc>
          <w:tcPr>
            <w:tcW w:w="3125" w:type="dxa"/>
            <w:shd w:val="clear" w:color="auto" w:fill="auto"/>
          </w:tcPr>
          <w:p>
            <w:pPr>
              <w:rPr>
                <w:rFonts w:ascii="仿宋" w:hAnsi="仿宋" w:eastAsia="仿宋" w:cs="仿宋"/>
              </w:rPr>
            </w:pPr>
            <w:r>
              <w:rPr>
                <w:rFonts w:hint="eastAsia" w:ascii="仿宋" w:hAnsi="仿宋" w:eastAsia="仿宋" w:cs="仿宋"/>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tc>
        <w:tc>
          <w:tcPr>
            <w:tcW w:w="1025" w:type="dxa"/>
            <w:shd w:val="clear" w:color="auto" w:fill="auto"/>
          </w:tcPr>
          <w:p/>
        </w:tc>
        <w:tc>
          <w:tcPr>
            <w:tcW w:w="312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tc>
        <w:tc>
          <w:tcPr>
            <w:tcW w:w="1025" w:type="dxa"/>
            <w:shd w:val="clear" w:color="auto" w:fill="auto"/>
          </w:tcPr>
          <w:p/>
        </w:tc>
        <w:tc>
          <w:tcPr>
            <w:tcW w:w="312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tc>
        <w:tc>
          <w:tcPr>
            <w:tcW w:w="1025" w:type="dxa"/>
            <w:shd w:val="clear" w:color="auto" w:fill="auto"/>
          </w:tcPr>
          <w:p/>
        </w:tc>
        <w:tc>
          <w:tcPr>
            <w:tcW w:w="312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tc>
        <w:tc>
          <w:tcPr>
            <w:tcW w:w="1025" w:type="dxa"/>
            <w:shd w:val="clear" w:color="auto" w:fill="auto"/>
          </w:tcPr>
          <w:p/>
        </w:tc>
        <w:tc>
          <w:tcPr>
            <w:tcW w:w="312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tc>
        <w:tc>
          <w:tcPr>
            <w:tcW w:w="1025" w:type="dxa"/>
            <w:shd w:val="clear" w:color="auto" w:fill="auto"/>
          </w:tcPr>
          <w:p/>
        </w:tc>
        <w:tc>
          <w:tcPr>
            <w:tcW w:w="312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tc>
        <w:tc>
          <w:tcPr>
            <w:tcW w:w="1025" w:type="dxa"/>
            <w:shd w:val="clear" w:color="auto" w:fill="auto"/>
          </w:tcPr>
          <w:p/>
        </w:tc>
        <w:tc>
          <w:tcPr>
            <w:tcW w:w="312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tc>
        <w:tc>
          <w:tcPr>
            <w:tcW w:w="1025" w:type="dxa"/>
            <w:shd w:val="clear" w:color="auto" w:fill="auto"/>
          </w:tcPr>
          <w:p/>
        </w:tc>
        <w:tc>
          <w:tcPr>
            <w:tcW w:w="312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tc>
        <w:tc>
          <w:tcPr>
            <w:tcW w:w="1025" w:type="dxa"/>
            <w:shd w:val="clear" w:color="auto" w:fill="auto"/>
          </w:tcPr>
          <w:p/>
        </w:tc>
        <w:tc>
          <w:tcPr>
            <w:tcW w:w="312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tc>
        <w:tc>
          <w:tcPr>
            <w:tcW w:w="1025" w:type="dxa"/>
            <w:shd w:val="clear" w:color="auto" w:fill="auto"/>
          </w:tcPr>
          <w:p/>
        </w:tc>
        <w:tc>
          <w:tcPr>
            <w:tcW w:w="312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290" w:type="dxa"/>
            <w:shd w:val="clear" w:color="auto" w:fill="auto"/>
          </w:tcPr>
          <w:p/>
        </w:tc>
        <w:tc>
          <w:tcPr>
            <w:tcW w:w="1025" w:type="dxa"/>
            <w:shd w:val="clear" w:color="auto" w:fill="auto"/>
          </w:tcPr>
          <w:p/>
        </w:tc>
        <w:tc>
          <w:tcPr>
            <w:tcW w:w="3125" w:type="dxa"/>
            <w:shd w:val="clear" w:color="auto" w:fill="auto"/>
          </w:tcPr>
          <w:p/>
        </w:tc>
      </w:tr>
    </w:tbl>
    <w:p/>
    <w:p>
      <w:pPr>
        <w:rPr>
          <w:rFonts w:ascii="仿宋" w:hAnsi="仿宋" w:eastAsia="仿宋" w:cs="仿宋"/>
        </w:rPr>
      </w:pPr>
      <w:r>
        <w:rPr>
          <w:rFonts w:hint="eastAsia" w:ascii="仿宋" w:hAnsi="仿宋" w:eastAsia="仿宋" w:cs="仿宋"/>
        </w:rPr>
        <w:t>（可附页）</w:t>
      </w: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left"/>
        <w:rPr>
          <w:rFonts w:ascii="仿宋" w:hAnsi="仿宋" w:eastAsia="仿宋" w:cs="仿宋"/>
          <w:bCs/>
          <w:sz w:val="28"/>
          <w:szCs w:val="28"/>
        </w:rPr>
      </w:pPr>
    </w:p>
    <w:p>
      <w:pPr>
        <w:spacing w:line="360" w:lineRule="auto"/>
        <w:jc w:val="center"/>
        <w:rPr>
          <w:rFonts w:ascii="黑体" w:eastAsia="黑体"/>
          <w:b/>
          <w:w w:val="110"/>
          <w:sz w:val="32"/>
          <w:szCs w:val="32"/>
        </w:rPr>
      </w:pPr>
      <w:r>
        <w:rPr>
          <w:rFonts w:hint="eastAsia" w:ascii="黑体" w:eastAsia="黑体"/>
          <w:b/>
          <w:w w:val="110"/>
          <w:sz w:val="32"/>
          <w:szCs w:val="32"/>
        </w:rPr>
        <w:t>上海纪录片学院高端贵重设备使用责任书</w:t>
      </w:r>
    </w:p>
    <w:p>
      <w:pPr>
        <w:ind w:left="280"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教学以及非经营性的科研创作，设备借用免费；经营性的创作由实验中心主任核价签名，学院分管领导签字认可后才能借出。出借人以非经营性创作的理由借用设备，却擅自用于经营性活动，一经发现，永久取消设备借用资格。指导教师对学生创作行为负有责任，如发现指导教师不了解情况就随意为学生申请，第一次警告，第二次将不再认可该教师的申请资格。</w:t>
      </w:r>
    </w:p>
    <w:p>
      <w:pPr>
        <w:ind w:left="280"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借用者未经允许严禁进入设备器材库。借出设备时，应当场检验，不进行检验者，所有设备视为正常；设备归还，由实验中心设备管理人员验收入库。使用过程中，严禁使用劣质耗材，出现故障应及时反馈给实验中心。如有人为损坏、丢失，须照价赔偿并视情节给予处罚。未及时反馈者情节严重者，取消设备借用资格。学生使用时造成损坏、遗失，将由指导教师承担相关责任。</w:t>
      </w:r>
    </w:p>
    <w:p>
      <w:pPr>
        <w:ind w:left="280"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3.借用者应时刻注意用电安全，因设备使用不当而造成的人员与设备使用安全问题，所有损失由借出人自行承担。</w:t>
      </w:r>
    </w:p>
    <w:p>
      <w:pPr>
        <w:ind w:left="280"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4.借用者不得私自将设备转借、调换、拆卸或挪作他用，一经发现，由借用人承担全部责任。情节特别严重者，取消设备借用资格。</w:t>
      </w:r>
    </w:p>
    <w:p>
      <w:pPr>
        <w:ind w:left="280"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5.借用人未按流程申请并缺少申请附件的，一律不予受理。</w:t>
      </w:r>
    </w:p>
    <w:p>
      <w:pPr>
        <w:ind w:left="280"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6.借用人必须在借用期限内归还设备，逾期不还情节严重的，将报学院处理，并永久取消设备借用资格。</w:t>
      </w:r>
    </w:p>
    <w:p>
      <w:pPr>
        <w:ind w:left="280" w:firstLine="560" w:firstLineChars="20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7.实验中心将建立借用设备信用机制，对表现良好、信誉良好，创作水平高的申请人将在设备上优先支持。设备出借情况将与信用机制挂钩，出现两次以上违规的申请人将取消设备借用资格。</w:t>
      </w:r>
    </w:p>
    <w:p>
      <w:pPr>
        <w:ind w:firstLine="562" w:firstLineChars="200"/>
        <w:jc w:val="left"/>
        <w:rPr>
          <w:rFonts w:asciiTheme="minorEastAsia" w:hAnsiTheme="minorEastAsia" w:eastAsiaTheme="minorEastAsia" w:cstheme="minorEastAsia"/>
          <w:b/>
          <w:kern w:val="0"/>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我已认真阅读管理规定和责任书中以上相关内容，并严格遵守。如有违反以上规定所造成的相关损失会按规定赔偿并承担相关法律责任。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rPr>
          <w:rFonts w:asciiTheme="minorEastAsia" w:hAnsiTheme="minorEastAsia" w:eastAsiaTheme="minorEastAsia" w:cstheme="minorEastAsia"/>
          <w:kern w:val="0"/>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0" w:firstLineChars="10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责任人（签字盖章）：</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日期：</w:t>
      </w:r>
    </w:p>
    <w:p>
      <w:pPr>
        <w:ind w:firstLine="560" w:firstLineChars="200"/>
        <w:jc w:val="right"/>
        <w:rPr>
          <w:rFonts w:asciiTheme="minorEastAsia" w:hAnsiTheme="minorEastAsia" w:eastAsiaTheme="minorEastAsia" w:cstheme="minorEastAsia"/>
          <w:sz w:val="28"/>
          <w:szCs w:val="28"/>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p>
    <w:p>
      <w:pPr>
        <w:spacing w:line="360" w:lineRule="auto"/>
        <w:ind w:firstLine="480"/>
        <w:jc w:val="center"/>
        <w:outlineLvl w:val="0"/>
        <w:rPr>
          <w:rFonts w:ascii="黑体" w:eastAsia="黑体"/>
          <w:b/>
          <w:w w:val="110"/>
          <w:sz w:val="32"/>
          <w:szCs w:val="32"/>
        </w:rPr>
      </w:pPr>
      <w:r>
        <w:rPr>
          <w:rFonts w:hint="eastAsia" w:ascii="黑体" w:eastAsia="黑体"/>
          <w:b/>
          <w:w w:val="110"/>
          <w:sz w:val="32"/>
          <w:szCs w:val="32"/>
        </w:rPr>
        <w:t xml:space="preserve"> </w:t>
      </w:r>
    </w:p>
    <w:p>
      <w:pPr>
        <w:spacing w:line="360" w:lineRule="auto"/>
        <w:outlineLvl w:val="0"/>
        <w:rPr>
          <w:rFonts w:ascii="黑体" w:eastAsia="黑体"/>
          <w:b/>
          <w:w w:val="110"/>
          <w:sz w:val="32"/>
          <w:szCs w:val="32"/>
        </w:rPr>
      </w:pPr>
    </w:p>
    <w:p>
      <w:pPr>
        <w:spacing w:line="360" w:lineRule="auto"/>
        <w:ind w:firstLine="480"/>
        <w:jc w:val="center"/>
        <w:outlineLvl w:val="0"/>
        <w:rPr>
          <w:rFonts w:hint="eastAsia" w:ascii="黑体" w:eastAsia="黑体"/>
          <w:b/>
          <w:w w:val="110"/>
          <w:sz w:val="32"/>
          <w:szCs w:val="32"/>
          <w:lang w:eastAsia="zh-CN"/>
        </w:rPr>
      </w:pPr>
      <w:bookmarkStart w:id="43" w:name="_Toc153986972"/>
      <w:bookmarkStart w:id="44" w:name="_Toc1305208472"/>
      <w:bookmarkStart w:id="45" w:name="_Toc1131708383"/>
      <w:r>
        <w:rPr>
          <w:rFonts w:hint="eastAsia" w:ascii="黑体" w:eastAsia="黑体"/>
          <w:b/>
          <w:w w:val="110"/>
          <w:sz w:val="32"/>
          <w:szCs w:val="32"/>
        </w:rPr>
        <w:t>上海纪录片学院实验中心实验耗材管理</w:t>
      </w:r>
      <w:bookmarkEnd w:id="43"/>
      <w:bookmarkEnd w:id="44"/>
      <w:r>
        <w:rPr>
          <w:rFonts w:hint="eastAsia" w:ascii="黑体" w:eastAsia="黑体"/>
          <w:b/>
          <w:w w:val="110"/>
          <w:sz w:val="32"/>
          <w:szCs w:val="32"/>
          <w:lang w:val="en-US" w:eastAsia="zh-CN"/>
        </w:rPr>
        <w:t>规定</w:t>
      </w:r>
      <w:bookmarkEnd w:id="45"/>
    </w:p>
    <w:p>
      <w:pPr>
        <w:ind w:firstLine="560" w:firstLineChars="200"/>
        <w:rPr>
          <w:rFonts w:ascii="仿宋" w:hAnsi="仿宋" w:eastAsia="仿宋" w:cs="仿宋"/>
          <w:bCs/>
          <w:sz w:val="28"/>
          <w:szCs w:val="28"/>
        </w:rPr>
      </w:pP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一、各实验室所需消耗实验耗材和设备耗材统一由实验中心管理，实验中心建立统一材料账目和设备账目。</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二、新购置的耗材统一由实验中心器材室保管。物资入库后，应按类别、名称、型号、规格分别存放，做到陈列整齐，分类清楚。教师或学生领用时要进行登记。</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三、严格耗材领用</w:t>
      </w:r>
      <w:r>
        <w:rPr>
          <w:rFonts w:hint="eastAsia" w:asciiTheme="minorEastAsia" w:hAnsiTheme="minorEastAsia" w:eastAsiaTheme="minorEastAsia" w:cstheme="minorEastAsia"/>
          <w:sz w:val="28"/>
          <w:szCs w:val="28"/>
          <w:lang w:val="en-US" w:eastAsia="zh-CN"/>
        </w:rPr>
        <w:t>规定</w:t>
      </w:r>
      <w:r>
        <w:rPr>
          <w:rFonts w:hint="eastAsia" w:asciiTheme="minorEastAsia" w:hAnsiTheme="minorEastAsia" w:eastAsiaTheme="minorEastAsia" w:cstheme="minorEastAsia"/>
          <w:sz w:val="28"/>
          <w:szCs w:val="28"/>
        </w:rPr>
        <w:t>，领用人应在领物单上签字。实验室管理人员负责所领用材料的合理、节约使用，每次实验后要清点、检验材料。</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四、凡属学生个人带走的实验器材及其消耗材料一律由学生个人购买、个人使用、个人保管，如普通电池、灯光滤纸、普通读卡器等。</w:t>
      </w:r>
    </w:p>
    <w:p>
      <w:pPr>
        <w:spacing w:line="360" w:lineRule="auto"/>
        <w:ind w:firstLine="560" w:firstLineChars="200"/>
        <w:rPr>
          <w:rFonts w:asciiTheme="minorEastAsia" w:hAnsiTheme="minorEastAsia" w:eastAsiaTheme="minorEastAsia" w:cstheme="minorEastAsia"/>
          <w:sz w:val="28"/>
          <w:szCs w:val="28"/>
        </w:rPr>
      </w:pPr>
    </w:p>
    <w:p>
      <w:pPr>
        <w:spacing w:line="360" w:lineRule="auto"/>
        <w:ind w:firstLine="560" w:firstLineChars="200"/>
        <w:rPr>
          <w:rFonts w:asciiTheme="minorEastAsia" w:hAnsiTheme="minorEastAsia" w:eastAsiaTheme="minorEastAsia" w:cstheme="minorEastAsia"/>
          <w:sz w:val="28"/>
          <w:szCs w:val="28"/>
        </w:rPr>
      </w:pPr>
    </w:p>
    <w:p>
      <w:pPr>
        <w:spacing w:line="360" w:lineRule="auto"/>
        <w:outlineLvl w:val="0"/>
        <w:rPr>
          <w:rFonts w:ascii="黑体" w:eastAsia="黑体"/>
          <w:b/>
          <w:w w:val="110"/>
          <w:sz w:val="32"/>
          <w:szCs w:val="32"/>
        </w:rPr>
      </w:pPr>
    </w:p>
    <w:p>
      <w:pPr>
        <w:spacing w:line="360" w:lineRule="auto"/>
        <w:outlineLvl w:val="0"/>
        <w:rPr>
          <w:rFonts w:ascii="黑体" w:eastAsia="黑体"/>
          <w:b/>
          <w:w w:val="110"/>
          <w:sz w:val="32"/>
          <w:szCs w:val="32"/>
        </w:rPr>
      </w:pPr>
    </w:p>
    <w:p>
      <w:pPr>
        <w:spacing w:line="360" w:lineRule="auto"/>
        <w:outlineLvl w:val="0"/>
        <w:rPr>
          <w:rFonts w:ascii="黑体" w:eastAsia="黑体"/>
          <w:b/>
          <w:w w:val="110"/>
          <w:sz w:val="32"/>
          <w:szCs w:val="32"/>
        </w:rPr>
      </w:pPr>
    </w:p>
    <w:p>
      <w:pPr>
        <w:spacing w:line="360" w:lineRule="auto"/>
        <w:outlineLvl w:val="0"/>
        <w:rPr>
          <w:rFonts w:ascii="黑体" w:eastAsia="黑体"/>
          <w:b/>
          <w:w w:val="110"/>
          <w:sz w:val="32"/>
          <w:szCs w:val="32"/>
        </w:rPr>
      </w:pPr>
    </w:p>
    <w:p>
      <w:pPr>
        <w:spacing w:line="360" w:lineRule="auto"/>
        <w:outlineLvl w:val="0"/>
        <w:rPr>
          <w:rFonts w:ascii="黑体" w:eastAsia="黑体"/>
          <w:b/>
          <w:w w:val="110"/>
          <w:sz w:val="32"/>
          <w:szCs w:val="32"/>
        </w:rPr>
      </w:pPr>
    </w:p>
    <w:p>
      <w:pPr>
        <w:spacing w:line="360" w:lineRule="auto"/>
        <w:outlineLvl w:val="0"/>
        <w:rPr>
          <w:rFonts w:ascii="黑体" w:eastAsia="黑体"/>
          <w:b/>
          <w:w w:val="110"/>
          <w:sz w:val="32"/>
          <w:szCs w:val="32"/>
        </w:rPr>
      </w:pPr>
    </w:p>
    <w:p>
      <w:pPr>
        <w:spacing w:line="360" w:lineRule="auto"/>
        <w:outlineLvl w:val="0"/>
        <w:rPr>
          <w:rFonts w:ascii="黑体" w:eastAsia="黑体"/>
          <w:b/>
          <w:w w:val="110"/>
          <w:sz w:val="32"/>
          <w:szCs w:val="32"/>
        </w:rPr>
      </w:pPr>
    </w:p>
    <w:p>
      <w:pPr>
        <w:spacing w:line="360" w:lineRule="auto"/>
        <w:outlineLvl w:val="0"/>
        <w:rPr>
          <w:rFonts w:hint="eastAsia" w:ascii="黑体" w:eastAsia="黑体"/>
          <w:b/>
          <w:w w:val="110"/>
          <w:sz w:val="32"/>
          <w:szCs w:val="32"/>
          <w:lang w:eastAsia="zh-CN"/>
        </w:rPr>
      </w:pPr>
      <w:bookmarkStart w:id="46" w:name="_Toc93334799"/>
      <w:bookmarkStart w:id="47" w:name="_Toc360131602"/>
      <w:r>
        <w:rPr>
          <w:rFonts w:hint="eastAsia" w:ascii="黑体" w:eastAsia="黑体"/>
          <w:b/>
          <w:w w:val="110"/>
          <w:sz w:val="32"/>
          <w:szCs w:val="32"/>
        </w:rPr>
        <w:t>上海纪录片学院实验中心实验设备丢失、损坏赔偿</w:t>
      </w:r>
      <w:bookmarkEnd w:id="46"/>
      <w:r>
        <w:rPr>
          <w:rFonts w:hint="eastAsia" w:ascii="黑体" w:eastAsia="黑体"/>
          <w:b/>
          <w:w w:val="110"/>
          <w:sz w:val="32"/>
          <w:szCs w:val="32"/>
          <w:lang w:val="en-US" w:eastAsia="zh-CN"/>
        </w:rPr>
        <w:t>规定</w:t>
      </w:r>
      <w:bookmarkEnd w:id="47"/>
    </w:p>
    <w:p>
      <w:pPr>
        <w:spacing w:line="360" w:lineRule="auto"/>
        <w:ind w:firstLine="560" w:firstLineChars="200"/>
        <w:rPr>
          <w:rFonts w:asciiTheme="minorEastAsia" w:hAnsiTheme="minorEastAsia" w:eastAsiaTheme="minorEastAsia" w:cstheme="minorEastAsia"/>
          <w:sz w:val="28"/>
          <w:szCs w:val="28"/>
        </w:rPr>
      </w:pP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验设备是保证教学、科研工作顺利进行的重要物质条件。为了贯彻勤俭办学方针，增强师生员工爱护国家财产的责任心，加强物资管理工作，维护实验设备器材的完好、安全和有效使用，避免损坏和丢失，以保证教学、科研工作的顺利进行，</w:t>
      </w:r>
      <w:r>
        <w:rPr>
          <w:rFonts w:hint="eastAsia" w:asciiTheme="minorEastAsia" w:hAnsiTheme="minorEastAsia" w:eastAsiaTheme="minorEastAsia" w:cstheme="minorEastAsia"/>
          <w:sz w:val="28"/>
          <w:szCs w:val="28"/>
          <w:lang w:val="en-US" w:eastAsia="zh-CN"/>
        </w:rPr>
        <w:t>依据《上海政法学院固定资产管理办法》《</w:t>
      </w:r>
      <w:r>
        <w:rPr>
          <w:rFonts w:hint="eastAsia" w:asciiTheme="minorEastAsia" w:hAnsiTheme="minorEastAsia" w:eastAsiaTheme="minorEastAsia" w:cstheme="minorEastAsia"/>
          <w:sz w:val="28"/>
          <w:szCs w:val="28"/>
        </w:rPr>
        <w:t>上海政法学院固定资产报废报损实施细则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等有关政策精神和学院实际情况</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特制定本</w:t>
      </w:r>
      <w:r>
        <w:rPr>
          <w:rFonts w:hint="eastAsia" w:asciiTheme="minorEastAsia" w:hAnsiTheme="minorEastAsia" w:eastAsiaTheme="minorEastAsia" w:cstheme="minorEastAsia"/>
          <w:sz w:val="28"/>
          <w:szCs w:val="28"/>
          <w:lang w:val="en-US" w:eastAsia="zh-CN"/>
        </w:rPr>
        <w:t>规定</w:t>
      </w:r>
      <w:r>
        <w:rPr>
          <w:rFonts w:hint="eastAsia" w:asciiTheme="minorEastAsia" w:hAnsiTheme="minorEastAsia" w:eastAsiaTheme="minorEastAsia" w:cstheme="minorEastAsia"/>
          <w:sz w:val="28"/>
          <w:szCs w:val="28"/>
        </w:rPr>
        <w:t>。</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一、赔偿责任的认定</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由以下主观原因造成仪器设备损坏或丢失，应予赔偿。</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违反操作规程，造成仪器设备损坏。</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未经批准，擅自动用或拆卸仪器设备致损。</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工作失职、指导错误、纠正不及时或保管、使用不当造成损坏。</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属个人领取、保管、借用的仪器设备的损坏或丢失。</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二、赔偿的原则及办法</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实验设备</w:t>
      </w:r>
      <w:r>
        <w:rPr>
          <w:rFonts w:hint="eastAsia" w:asciiTheme="minorEastAsia" w:hAnsiTheme="minorEastAsia" w:eastAsiaTheme="minorEastAsia" w:cstheme="minorEastAsia"/>
          <w:sz w:val="28"/>
          <w:szCs w:val="28"/>
        </w:rPr>
        <w:t>损坏丢失，属于多人或单位集体责任的，应根据各人责任的大小和态度，分别给予适当的批评或处分，并分担赔偿金额。</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实验设备</w:t>
      </w:r>
      <w:r>
        <w:rPr>
          <w:rFonts w:hint="eastAsia" w:asciiTheme="minorEastAsia" w:hAnsiTheme="minorEastAsia" w:eastAsiaTheme="minorEastAsia" w:cstheme="minorEastAsia"/>
          <w:sz w:val="28"/>
          <w:szCs w:val="28"/>
        </w:rPr>
        <w:t>损失赔偿金额，根据</w:t>
      </w:r>
      <w:r>
        <w:rPr>
          <w:rFonts w:hint="eastAsia" w:asciiTheme="minorEastAsia" w:hAnsiTheme="minorEastAsia" w:eastAsiaTheme="minorEastAsia" w:cstheme="minorEastAsia"/>
          <w:sz w:val="28"/>
          <w:szCs w:val="28"/>
          <w:lang w:val="en-US" w:eastAsia="zh-CN"/>
        </w:rPr>
        <w:t>实验设备</w:t>
      </w:r>
      <w:r>
        <w:rPr>
          <w:rFonts w:hint="eastAsia" w:asciiTheme="minorEastAsia" w:hAnsiTheme="minorEastAsia" w:eastAsiaTheme="minorEastAsia" w:cstheme="minorEastAsia"/>
          <w:sz w:val="28"/>
          <w:szCs w:val="28"/>
        </w:rPr>
        <w:t>的损坏程度和使用年限等情况计算确定。</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lang w:val="en-US" w:eastAsia="zh-CN"/>
        </w:rPr>
        <w:t>实验设备</w:t>
      </w:r>
      <w:r>
        <w:rPr>
          <w:rFonts w:hint="eastAsia" w:asciiTheme="minorEastAsia" w:hAnsiTheme="minorEastAsia" w:eastAsiaTheme="minorEastAsia" w:cstheme="minorEastAsia"/>
          <w:sz w:val="28"/>
          <w:szCs w:val="28"/>
        </w:rPr>
        <w:t>损失的赔偿标准：</w:t>
      </w:r>
      <w:r>
        <w:rPr>
          <w:rFonts w:hint="eastAsia" w:asciiTheme="minorEastAsia" w:hAnsiTheme="minorEastAsia" w:eastAsiaTheme="minorEastAsia" w:cstheme="minorEastAsia"/>
          <w:sz w:val="28"/>
          <w:szCs w:val="28"/>
          <w:lang w:val="en-US" w:eastAsia="zh-CN"/>
        </w:rPr>
        <w:t>实验设备</w:t>
      </w:r>
      <w:r>
        <w:rPr>
          <w:rFonts w:hint="eastAsia" w:asciiTheme="minorEastAsia" w:hAnsiTheme="minorEastAsia" w:eastAsiaTheme="minorEastAsia" w:cstheme="minorEastAsia"/>
          <w:sz w:val="28"/>
          <w:szCs w:val="28"/>
        </w:rPr>
        <w:t>入账后一年内按原值赔偿；入账一年以上且在折旧年限以内的</w:t>
      </w:r>
      <w:r>
        <w:rPr>
          <w:rFonts w:hint="eastAsia" w:asciiTheme="minorEastAsia" w:hAnsiTheme="minorEastAsia" w:eastAsiaTheme="minorEastAsia" w:cstheme="minorEastAsia"/>
          <w:sz w:val="28"/>
          <w:szCs w:val="28"/>
          <w:lang w:val="en-US" w:eastAsia="zh-CN"/>
        </w:rPr>
        <w:t>实验设备</w:t>
      </w:r>
      <w:r>
        <w:rPr>
          <w:rFonts w:hint="eastAsia" w:asciiTheme="minorEastAsia" w:hAnsiTheme="minorEastAsia" w:eastAsiaTheme="minorEastAsia" w:cstheme="minorEastAsia"/>
          <w:sz w:val="28"/>
          <w:szCs w:val="28"/>
        </w:rPr>
        <w:t>，按折旧后余额计算赔偿数额。具体计算公式如下：损失赔偿金额=</w:t>
      </w:r>
      <w:r>
        <w:rPr>
          <w:rFonts w:hint="eastAsia" w:asciiTheme="minorEastAsia" w:hAnsiTheme="minorEastAsia" w:eastAsiaTheme="minorEastAsia" w:cstheme="minorEastAsia"/>
          <w:sz w:val="28"/>
          <w:szCs w:val="28"/>
          <w:lang w:val="en-US" w:eastAsia="zh-CN"/>
        </w:rPr>
        <w:t>实验设备</w:t>
      </w:r>
      <w:r>
        <w:rPr>
          <w:rFonts w:hint="eastAsia" w:asciiTheme="minorEastAsia" w:hAnsiTheme="minorEastAsia" w:eastAsiaTheme="minorEastAsia" w:cstheme="minorEastAsia"/>
          <w:sz w:val="28"/>
          <w:szCs w:val="28"/>
        </w:rPr>
        <w:t>原值-（</w:t>
      </w:r>
      <w:r>
        <w:rPr>
          <w:rFonts w:hint="eastAsia" w:asciiTheme="minorEastAsia" w:hAnsiTheme="minorEastAsia" w:eastAsiaTheme="minorEastAsia" w:cstheme="minorEastAsia"/>
          <w:sz w:val="28"/>
          <w:szCs w:val="28"/>
          <w:lang w:val="en-US" w:eastAsia="zh-CN"/>
        </w:rPr>
        <w:t>实验设备</w:t>
      </w:r>
      <w:r>
        <w:rPr>
          <w:rFonts w:hint="eastAsia" w:asciiTheme="minorEastAsia" w:hAnsiTheme="minorEastAsia" w:eastAsiaTheme="minorEastAsia" w:cstheme="minorEastAsia"/>
          <w:color w:val="auto"/>
          <w:sz w:val="28"/>
          <w:szCs w:val="28"/>
        </w:rPr>
        <w:t>原值÷折旧年限×已使用年限），赔偿金额最低不少于原值的5%。</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auto"/>
          <w:sz w:val="28"/>
          <w:szCs w:val="28"/>
          <w:lang w:val="en-US" w:eastAsia="zh-CN"/>
        </w:rPr>
        <w:t>实验设备</w:t>
      </w:r>
      <w:r>
        <w:rPr>
          <w:rFonts w:hint="eastAsia" w:asciiTheme="minorEastAsia" w:hAnsiTheme="minorEastAsia" w:eastAsiaTheme="minorEastAsia" w:cstheme="minorEastAsia"/>
          <w:color w:val="auto"/>
          <w:sz w:val="28"/>
          <w:szCs w:val="28"/>
        </w:rPr>
        <w:t>局部损坏可以修复，而且不影响原有性能及使用寿命的，只计算修理费用；损坏、丢失零配件，只计算零配件的价值。</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三、损坏丢失仪器设备的处理办法</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发生仪器设备损坏丢失事故时，必须立即报告实验室管理人员，填写《上海纪录片学院设备损坏丢失事故报告单》。由实验室管理人员组织查明情况，分清责任，填写报告单，提出处理意见，报由主管院长审核。</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发生大型设备的损坏和丢失（丢失或被盗、抢应按规定及时向公安机关报案）等重大事故，应先保护现场，由学院主管院长主持，对有关管理人员调查核实，并通知学校有关部门（保卫部、资产与设备管理处等）协同处理。有关处理意见必要时报主管校长。文字材料报实验室与设备处备案。</w:t>
      </w:r>
    </w:p>
    <w:p>
      <w:pPr>
        <w:spacing w:line="360" w:lineRule="auto"/>
        <w:ind w:firstLine="560" w:firstLineChars="200"/>
        <w:rPr>
          <w:rFonts w:hint="eastAsia" w:asciiTheme="minorEastAsia" w:hAnsiTheme="minorEastAsia" w:eastAsiaTheme="minorEastAsia" w:cstheme="minorEastAsia"/>
          <w:color w:val="auto"/>
          <w:sz w:val="28"/>
          <w:szCs w:val="28"/>
        </w:rPr>
      </w:pPr>
      <w:bookmarkStart w:id="48" w:name="_Toc193003642"/>
      <w:bookmarkStart w:id="49" w:name="_Toc2082321683"/>
      <w:bookmarkStart w:id="50" w:name="_Toc1770738838"/>
      <w:bookmarkStart w:id="51" w:name="_Toc1008823078"/>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rPr>
        <w:t>赔偿缴款及账务处理</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.资产与设备管理</w:t>
      </w:r>
      <w:r>
        <w:rPr>
          <w:rFonts w:hint="eastAsia" w:asciiTheme="minorEastAsia" w:hAnsiTheme="minorEastAsia" w:eastAsiaTheme="minorEastAsia" w:cstheme="minorEastAsia"/>
          <w:color w:val="auto"/>
          <w:sz w:val="28"/>
          <w:szCs w:val="28"/>
        </w:rPr>
        <w:t>处根据赔偿批准意见，开出《固定资产损坏及遗失赔偿通知单》。接到赔偿通知单后，</w:t>
      </w:r>
      <w:r>
        <w:rPr>
          <w:rFonts w:hint="eastAsia" w:asciiTheme="minorEastAsia" w:hAnsiTheme="minorEastAsia" w:eastAsiaTheme="minorEastAsia" w:cstheme="minorEastAsia"/>
          <w:color w:val="auto"/>
          <w:sz w:val="28"/>
          <w:szCs w:val="28"/>
          <w:lang w:val="en-US" w:eastAsia="zh-CN"/>
        </w:rPr>
        <w:t>实验中心</w:t>
      </w:r>
      <w:r>
        <w:rPr>
          <w:rFonts w:hint="eastAsia" w:asciiTheme="minorEastAsia" w:hAnsiTheme="minorEastAsia" w:eastAsiaTheme="minorEastAsia" w:cstheme="minorEastAsia"/>
          <w:color w:val="auto"/>
          <w:sz w:val="28"/>
          <w:szCs w:val="28"/>
        </w:rPr>
        <w:t>负责通知赔偿人并要求其在一个月内办理赔偿缴款手续。</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实验设备</w:t>
      </w:r>
      <w:r>
        <w:rPr>
          <w:rFonts w:hint="eastAsia" w:asciiTheme="minorEastAsia" w:hAnsiTheme="minorEastAsia" w:eastAsiaTheme="minorEastAsia" w:cstheme="minorEastAsia"/>
          <w:color w:val="auto"/>
          <w:sz w:val="28"/>
          <w:szCs w:val="28"/>
        </w:rPr>
        <w:t>损坏或遗失赔偿应由个人赔付，不得用公款赔付。</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实验设备</w:t>
      </w:r>
      <w:r>
        <w:rPr>
          <w:rFonts w:hint="eastAsia" w:asciiTheme="minorEastAsia" w:hAnsiTheme="minorEastAsia" w:eastAsiaTheme="minorEastAsia" w:cstheme="minorEastAsia"/>
          <w:color w:val="auto"/>
          <w:sz w:val="28"/>
          <w:szCs w:val="28"/>
        </w:rPr>
        <w:t>损坏、遗失的赔偿缴款手续统一在学校计财处办理。赔偿费用计入固定资产残值收入。资产与设备管理处依据赔偿处理意见及财务交款凭据，按照有关规定启动固定资产报损处置程序。</w:t>
      </w:r>
    </w:p>
    <w:p>
      <w:pPr>
        <w:spacing w:line="360" w:lineRule="auto"/>
        <w:ind w:firstLine="560" w:firstLineChars="200"/>
        <w:rPr>
          <w:rFonts w:hint="eastAsia" w:asciiTheme="minorEastAsia" w:hAnsiTheme="minorEastAsia" w:eastAsiaTheme="minorEastAsia" w:cstheme="minorEastAsia"/>
          <w:color w:val="auto"/>
          <w:sz w:val="28"/>
          <w:szCs w:val="28"/>
        </w:rPr>
      </w:pPr>
    </w:p>
    <w:p>
      <w:pPr>
        <w:spacing w:line="360" w:lineRule="auto"/>
        <w:ind w:firstLine="964" w:firstLineChars="300"/>
        <w:outlineLvl w:val="1"/>
        <w:rPr>
          <w:rStyle w:val="10"/>
          <w:rFonts w:ascii="楷体" w:hAnsi="楷体" w:eastAsia="楷体"/>
          <w:sz w:val="32"/>
          <w:szCs w:val="32"/>
        </w:rPr>
      </w:pPr>
      <w:bookmarkStart w:id="52" w:name="_Toc555462606"/>
      <w:bookmarkStart w:id="53" w:name="_Toc1122917568"/>
      <w:bookmarkStart w:id="54" w:name="_Toc1344339974"/>
      <w:bookmarkStart w:id="55" w:name="_Toc537886195"/>
      <w:r>
        <w:rPr>
          <w:rFonts w:hint="eastAsia" w:cs="宋体"/>
          <w:b/>
          <w:kern w:val="0"/>
          <w:sz w:val="32"/>
          <w:szCs w:val="32"/>
        </w:rPr>
        <w:t>上海纪录片学院</w:t>
      </w:r>
      <w:r>
        <w:rPr>
          <w:rStyle w:val="10"/>
          <w:rFonts w:hint="eastAsia" w:ascii="宋体" w:hAnsi="宋体"/>
          <w:sz w:val="32"/>
          <w:szCs w:val="32"/>
        </w:rPr>
        <w:t>设备损坏丢失事故报告单</w:t>
      </w:r>
      <w:bookmarkEnd w:id="48"/>
      <w:bookmarkEnd w:id="49"/>
      <w:bookmarkEnd w:id="50"/>
      <w:bookmarkEnd w:id="51"/>
      <w:bookmarkEnd w:id="52"/>
      <w:bookmarkEnd w:id="53"/>
      <w:bookmarkEnd w:id="54"/>
      <w:bookmarkEnd w:id="55"/>
    </w:p>
    <w:p>
      <w:pPr>
        <w:pStyle w:val="6"/>
        <w:spacing w:line="360" w:lineRule="auto"/>
        <w:ind w:firstLine="720" w:firstLineChars="300"/>
        <w:rPr>
          <w:b/>
          <w:sz w:val="28"/>
          <w:szCs w:val="28"/>
        </w:rPr>
      </w:pPr>
      <w:r>
        <w:rPr>
          <w:rFonts w:hint="eastAsia"/>
        </w:rPr>
        <w:t>填报单位：                 产权单位：</w:t>
      </w:r>
    </w:p>
    <w:tbl>
      <w:tblPr>
        <w:tblStyle w:val="7"/>
        <w:tblpPr w:leftFromText="180" w:rightFromText="180" w:vertAnchor="text" w:tblpY="1"/>
        <w:tblOverlap w:val="never"/>
        <w:tblW w:w="7874" w:type="dxa"/>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05" w:type="dxa"/>
          <w:left w:w="105" w:type="dxa"/>
          <w:bottom w:w="105" w:type="dxa"/>
          <w:right w:w="105" w:type="dxa"/>
        </w:tblCellMar>
      </w:tblPr>
      <w:tblGrid>
        <w:gridCol w:w="1394"/>
        <w:gridCol w:w="2171"/>
        <w:gridCol w:w="1429"/>
        <w:gridCol w:w="28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5" w:hRule="atLeast"/>
          <w:tblCellSpacing w:w="7" w:type="dxa"/>
        </w:trPr>
        <w:tc>
          <w:tcPr>
            <w:tcW w:w="1373" w:type="dxa"/>
          </w:tcPr>
          <w:p>
            <w:pPr>
              <w:pStyle w:val="6"/>
              <w:spacing w:line="105" w:lineRule="atLeast"/>
            </w:pPr>
            <w:r>
              <w:rPr>
                <w:rFonts w:hint="eastAsia"/>
              </w:rPr>
              <w:t xml:space="preserve">名 称 </w:t>
            </w:r>
          </w:p>
        </w:tc>
        <w:tc>
          <w:tcPr>
            <w:tcW w:w="2157" w:type="dxa"/>
          </w:tcPr>
          <w:p>
            <w:pPr>
              <w:spacing w:line="360" w:lineRule="auto"/>
              <w:rPr>
                <w:sz w:val="24"/>
              </w:rPr>
            </w:pPr>
          </w:p>
        </w:tc>
        <w:tc>
          <w:tcPr>
            <w:tcW w:w="1415" w:type="dxa"/>
          </w:tcPr>
          <w:p>
            <w:pPr>
              <w:pStyle w:val="6"/>
              <w:spacing w:line="105" w:lineRule="atLeast"/>
            </w:pPr>
            <w:r>
              <w:rPr>
                <w:rFonts w:hint="eastAsia"/>
              </w:rPr>
              <w:t xml:space="preserve">设备编号 </w:t>
            </w:r>
          </w:p>
        </w:tc>
        <w:tc>
          <w:tcPr>
            <w:tcW w:w="2859" w:type="dxa"/>
          </w:tcPr>
          <w:p>
            <w:pPr>
              <w:spacing w:line="360" w:lineRule="auto"/>
              <w:rPr>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89" w:hRule="atLeast"/>
          <w:tblCellSpacing w:w="7" w:type="dxa"/>
        </w:trPr>
        <w:tc>
          <w:tcPr>
            <w:tcW w:w="1373" w:type="dxa"/>
          </w:tcPr>
          <w:p>
            <w:pPr>
              <w:pStyle w:val="6"/>
              <w:spacing w:line="105" w:lineRule="atLeast"/>
            </w:pPr>
            <w:r>
              <w:rPr>
                <w:rFonts w:hint="eastAsia"/>
              </w:rPr>
              <w:t xml:space="preserve">型号规格 </w:t>
            </w:r>
          </w:p>
        </w:tc>
        <w:tc>
          <w:tcPr>
            <w:tcW w:w="2157" w:type="dxa"/>
          </w:tcPr>
          <w:p>
            <w:pPr>
              <w:spacing w:line="360" w:lineRule="auto"/>
              <w:rPr>
                <w:sz w:val="24"/>
              </w:rPr>
            </w:pPr>
          </w:p>
        </w:tc>
        <w:tc>
          <w:tcPr>
            <w:tcW w:w="1415" w:type="dxa"/>
          </w:tcPr>
          <w:p>
            <w:pPr>
              <w:pStyle w:val="6"/>
              <w:spacing w:line="105" w:lineRule="atLeast"/>
            </w:pPr>
            <w:r>
              <w:rPr>
                <w:rFonts w:hint="eastAsia"/>
              </w:rPr>
              <w:t xml:space="preserve">帐面价值 </w:t>
            </w:r>
          </w:p>
        </w:tc>
        <w:tc>
          <w:tcPr>
            <w:tcW w:w="2859" w:type="dxa"/>
          </w:tcPr>
          <w:p>
            <w:pPr>
              <w:spacing w:line="360" w:lineRule="auto"/>
              <w:rPr>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136" w:hRule="atLeast"/>
          <w:tblCellSpacing w:w="7" w:type="dxa"/>
        </w:trPr>
        <w:tc>
          <w:tcPr>
            <w:tcW w:w="1373" w:type="dxa"/>
          </w:tcPr>
          <w:p>
            <w:pPr>
              <w:pStyle w:val="6"/>
              <w:spacing w:line="105" w:lineRule="atLeast"/>
            </w:pPr>
            <w:r>
              <w:rPr>
                <w:rFonts w:hint="eastAsia"/>
              </w:rPr>
              <w:t xml:space="preserve">事故记录 </w:t>
            </w:r>
          </w:p>
        </w:tc>
        <w:tc>
          <w:tcPr>
            <w:tcW w:w="6459" w:type="dxa"/>
            <w:gridSpan w:val="3"/>
          </w:tcPr>
          <w:p>
            <w:pPr>
              <w:pStyle w:val="6"/>
              <w:spacing w:line="360" w:lineRule="auto"/>
            </w:pPr>
            <w:r>
              <w:rPr>
                <w:rFonts w:hint="eastAsia"/>
              </w:rPr>
              <w:t>　</w:t>
            </w:r>
          </w:p>
          <w:p>
            <w:pPr>
              <w:pStyle w:val="6"/>
              <w:spacing w:line="105" w:lineRule="atLeast"/>
            </w:pPr>
            <w:r>
              <w:rPr>
                <w:rFonts w:hint="eastAsia"/>
              </w:rPr>
              <w:t xml:space="preserve">　　                                              签名：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720" w:hRule="atLeast"/>
          <w:tblCellSpacing w:w="7" w:type="dxa"/>
        </w:trPr>
        <w:tc>
          <w:tcPr>
            <w:tcW w:w="1373" w:type="dxa"/>
          </w:tcPr>
          <w:p>
            <w:pPr>
              <w:pStyle w:val="6"/>
              <w:spacing w:line="105" w:lineRule="atLeast"/>
            </w:pPr>
            <w:r>
              <w:rPr>
                <w:rFonts w:hint="eastAsia"/>
              </w:rPr>
              <w:t>当事人</w:t>
            </w:r>
          </w:p>
          <w:p>
            <w:pPr>
              <w:pStyle w:val="6"/>
              <w:spacing w:line="105" w:lineRule="atLeast"/>
            </w:pPr>
            <w:r>
              <w:rPr>
                <w:rFonts w:hint="eastAsia"/>
              </w:rPr>
              <w:t xml:space="preserve">意见 </w:t>
            </w:r>
          </w:p>
        </w:tc>
        <w:tc>
          <w:tcPr>
            <w:tcW w:w="6459" w:type="dxa"/>
            <w:gridSpan w:val="3"/>
          </w:tcPr>
          <w:p>
            <w:pPr>
              <w:pStyle w:val="6"/>
              <w:spacing w:line="360" w:lineRule="auto"/>
            </w:pPr>
            <w:r>
              <w:rPr>
                <w:rFonts w:hint="eastAsia"/>
              </w:rPr>
              <w:t>　</w:t>
            </w:r>
          </w:p>
          <w:p>
            <w:pPr>
              <w:pStyle w:val="6"/>
              <w:spacing w:line="105" w:lineRule="atLeast"/>
            </w:pPr>
            <w:r>
              <w:rPr>
                <w:rFonts w:hint="eastAsia"/>
              </w:rPr>
              <w:t xml:space="preserve">　　                                               签名：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5" w:hRule="atLeast"/>
          <w:tblCellSpacing w:w="7" w:type="dxa"/>
        </w:trPr>
        <w:tc>
          <w:tcPr>
            <w:tcW w:w="1373" w:type="dxa"/>
          </w:tcPr>
          <w:p>
            <w:pPr>
              <w:pStyle w:val="6"/>
              <w:spacing w:line="105" w:lineRule="atLeast"/>
            </w:pPr>
            <w:r>
              <w:rPr>
                <w:rFonts w:hint="eastAsia"/>
              </w:rPr>
              <w:t xml:space="preserve">实验室负责人意见 </w:t>
            </w:r>
          </w:p>
        </w:tc>
        <w:tc>
          <w:tcPr>
            <w:tcW w:w="6459" w:type="dxa"/>
            <w:gridSpan w:val="3"/>
          </w:tcPr>
          <w:p>
            <w:pPr>
              <w:pStyle w:val="6"/>
              <w:spacing w:line="360" w:lineRule="auto"/>
            </w:pPr>
            <w:r>
              <w:rPr>
                <w:rFonts w:hint="eastAsia"/>
              </w:rPr>
              <w:t xml:space="preserve">　   </w:t>
            </w:r>
          </w:p>
          <w:p>
            <w:pPr>
              <w:pStyle w:val="6"/>
              <w:spacing w:line="105" w:lineRule="atLeast"/>
            </w:pPr>
            <w:r>
              <w:rPr>
                <w:rFonts w:hint="eastAsia"/>
              </w:rPr>
              <w:t xml:space="preserve">                                                  签名：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20" w:hRule="atLeast"/>
          <w:tblCellSpacing w:w="7" w:type="dxa"/>
        </w:trPr>
        <w:tc>
          <w:tcPr>
            <w:tcW w:w="1373" w:type="dxa"/>
          </w:tcPr>
          <w:p>
            <w:pPr>
              <w:pStyle w:val="6"/>
              <w:spacing w:line="120" w:lineRule="atLeast"/>
            </w:pPr>
            <w:r>
              <w:rPr>
                <w:rFonts w:hint="eastAsia"/>
              </w:rPr>
              <w:t xml:space="preserve">院系领导对事故的分析及处理意见 </w:t>
            </w:r>
          </w:p>
        </w:tc>
        <w:tc>
          <w:tcPr>
            <w:tcW w:w="6459" w:type="dxa"/>
            <w:gridSpan w:val="3"/>
          </w:tcPr>
          <w:p>
            <w:pPr>
              <w:pStyle w:val="6"/>
              <w:spacing w:line="360" w:lineRule="auto"/>
            </w:pPr>
            <w:r>
              <w:rPr>
                <w:rFonts w:hint="eastAsia"/>
              </w:rPr>
              <w:t>　　</w:t>
            </w:r>
          </w:p>
          <w:p>
            <w:pPr>
              <w:pStyle w:val="6"/>
              <w:spacing w:line="120" w:lineRule="atLeast"/>
            </w:pPr>
            <w:r>
              <w:rPr>
                <w:rFonts w:hint="eastAsia"/>
              </w:rPr>
              <w:t xml:space="preserve">　                                                签名：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20" w:hRule="atLeast"/>
          <w:tblCellSpacing w:w="7" w:type="dxa"/>
        </w:trPr>
        <w:tc>
          <w:tcPr>
            <w:tcW w:w="1373" w:type="dxa"/>
          </w:tcPr>
          <w:p>
            <w:pPr>
              <w:pStyle w:val="6"/>
              <w:spacing w:line="120" w:lineRule="atLeast"/>
            </w:pPr>
            <w:r>
              <w:rPr>
                <w:rFonts w:hint="eastAsia"/>
              </w:rPr>
              <w:t xml:space="preserve">资产与设备管理处意见 </w:t>
            </w:r>
          </w:p>
        </w:tc>
        <w:tc>
          <w:tcPr>
            <w:tcW w:w="6459" w:type="dxa"/>
            <w:gridSpan w:val="3"/>
          </w:tcPr>
          <w:p>
            <w:pPr>
              <w:pStyle w:val="6"/>
              <w:spacing w:line="120" w:lineRule="atLeast"/>
            </w:pPr>
            <w:r>
              <w:rPr>
                <w:rFonts w:hint="eastAsia"/>
              </w:rPr>
              <w:t>　                 </w:t>
            </w:r>
          </w:p>
          <w:p>
            <w:pPr>
              <w:pStyle w:val="6"/>
              <w:spacing w:line="120" w:lineRule="atLeast"/>
            </w:pPr>
            <w:r>
              <w:rPr>
                <w:rFonts w:hint="eastAsia"/>
              </w:rPr>
              <w:t xml:space="preserve">                                          签名：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20" w:hRule="atLeast"/>
          <w:tblCellSpacing w:w="7" w:type="dxa"/>
        </w:trPr>
        <w:tc>
          <w:tcPr>
            <w:tcW w:w="1373" w:type="dxa"/>
          </w:tcPr>
          <w:p>
            <w:pPr>
              <w:pStyle w:val="6"/>
              <w:spacing w:line="120" w:lineRule="atLeast"/>
            </w:pPr>
            <w:r>
              <w:rPr>
                <w:rFonts w:hint="eastAsia"/>
              </w:rPr>
              <w:t xml:space="preserve">主管校长批示 </w:t>
            </w:r>
          </w:p>
        </w:tc>
        <w:tc>
          <w:tcPr>
            <w:tcW w:w="6459" w:type="dxa"/>
            <w:gridSpan w:val="3"/>
          </w:tcPr>
          <w:p>
            <w:pPr>
              <w:pStyle w:val="6"/>
              <w:spacing w:line="120" w:lineRule="atLeast"/>
            </w:pPr>
            <w:r>
              <w:rPr>
                <w:rFonts w:hint="eastAsia"/>
              </w:rPr>
              <w:t>　</w:t>
            </w:r>
          </w:p>
          <w:p>
            <w:pPr>
              <w:pStyle w:val="6"/>
              <w:spacing w:line="120" w:lineRule="atLeast"/>
            </w:pPr>
            <w:r>
              <w:rPr>
                <w:rFonts w:hint="eastAsia"/>
              </w:rPr>
              <w:t xml:space="preserve">                                                   签名： </w:t>
            </w:r>
          </w:p>
        </w:tc>
      </w:tr>
    </w:tbl>
    <w:p>
      <w:pPr>
        <w:pStyle w:val="6"/>
        <w:spacing w:line="360" w:lineRule="auto"/>
        <w:jc w:val="center"/>
      </w:pPr>
      <w:r>
        <w:rPr>
          <w:rFonts w:hint="eastAsia"/>
        </w:rPr>
        <w:t xml:space="preserve">                                </w:t>
      </w:r>
    </w:p>
    <w:p>
      <w:pPr>
        <w:pStyle w:val="6"/>
        <w:spacing w:line="360" w:lineRule="auto"/>
        <w:jc w:val="center"/>
      </w:pPr>
    </w:p>
    <w:p>
      <w:pPr>
        <w:pStyle w:val="6"/>
        <w:spacing w:line="360" w:lineRule="auto"/>
        <w:jc w:val="center"/>
      </w:pPr>
    </w:p>
    <w:p>
      <w:pPr>
        <w:pStyle w:val="6"/>
        <w:spacing w:line="360" w:lineRule="auto"/>
        <w:jc w:val="center"/>
      </w:pPr>
    </w:p>
    <w:p>
      <w:pPr>
        <w:pStyle w:val="6"/>
        <w:spacing w:line="360" w:lineRule="auto"/>
        <w:jc w:val="center"/>
      </w:pPr>
    </w:p>
    <w:p>
      <w:pPr>
        <w:pStyle w:val="6"/>
        <w:spacing w:line="360" w:lineRule="auto"/>
        <w:jc w:val="center"/>
      </w:pPr>
    </w:p>
    <w:p>
      <w:pPr>
        <w:pStyle w:val="6"/>
        <w:spacing w:line="360" w:lineRule="auto"/>
        <w:jc w:val="center"/>
      </w:pPr>
    </w:p>
    <w:p>
      <w:pPr>
        <w:pStyle w:val="6"/>
        <w:spacing w:line="360" w:lineRule="auto"/>
        <w:jc w:val="center"/>
      </w:pPr>
    </w:p>
    <w:p>
      <w:pPr>
        <w:pStyle w:val="6"/>
        <w:spacing w:line="360" w:lineRule="auto"/>
        <w:jc w:val="center"/>
      </w:pPr>
    </w:p>
    <w:p>
      <w:pPr>
        <w:pStyle w:val="6"/>
        <w:spacing w:line="360" w:lineRule="auto"/>
      </w:pPr>
    </w:p>
    <w:p>
      <w:pPr>
        <w:pStyle w:val="6"/>
        <w:spacing w:line="360" w:lineRule="auto"/>
      </w:pPr>
    </w:p>
    <w:p>
      <w:pPr>
        <w:pStyle w:val="6"/>
        <w:spacing w:line="360" w:lineRule="auto"/>
      </w:pPr>
    </w:p>
    <w:p>
      <w:pPr>
        <w:pStyle w:val="6"/>
        <w:spacing w:line="360" w:lineRule="auto"/>
      </w:pPr>
    </w:p>
    <w:p>
      <w:pPr>
        <w:pStyle w:val="6"/>
        <w:spacing w:line="360" w:lineRule="auto"/>
      </w:pPr>
    </w:p>
    <w:p>
      <w:pPr>
        <w:pStyle w:val="6"/>
        <w:spacing w:line="360" w:lineRule="auto"/>
        <w:rPr>
          <w:rFonts w:hint="eastAsia"/>
        </w:rPr>
      </w:pPr>
      <w:r>
        <w:rPr>
          <w:rFonts w:hint="eastAsia"/>
        </w:rPr>
        <w:t>填写人:                                             填报日期：</w:t>
      </w:r>
    </w:p>
    <w:p>
      <w:pPr>
        <w:pStyle w:val="6"/>
        <w:spacing w:line="360" w:lineRule="auto"/>
      </w:pPr>
      <w:r>
        <w:rPr>
          <w:rFonts w:hint="eastAsia"/>
        </w:rPr>
        <w:t>本单一式二份，一份上海纪录片学院实验中心自存，一份交校资产与设备管理处。</w:t>
      </w:r>
    </w:p>
    <w:p>
      <w:pPr>
        <w:spacing w:line="360" w:lineRule="auto"/>
        <w:ind w:firstLine="480"/>
        <w:jc w:val="center"/>
        <w:outlineLvl w:val="0"/>
        <w:rPr>
          <w:rFonts w:hint="eastAsia" w:ascii="黑体" w:eastAsia="黑体"/>
          <w:b/>
          <w:w w:val="110"/>
          <w:sz w:val="32"/>
          <w:szCs w:val="32"/>
          <w:lang w:eastAsia="zh-CN"/>
        </w:rPr>
      </w:pPr>
      <w:bookmarkStart w:id="56" w:name="_Toc1014904483"/>
      <w:bookmarkStart w:id="57" w:name="_Toc789275540"/>
      <w:r>
        <w:rPr>
          <w:rFonts w:hint="eastAsia" w:ascii="黑体" w:eastAsia="黑体"/>
          <w:b/>
          <w:w w:val="110"/>
          <w:sz w:val="32"/>
          <w:szCs w:val="32"/>
        </w:rPr>
        <w:t>上海纪录片学院实验中心安全事故应急预案</w:t>
      </w:r>
      <w:bookmarkEnd w:id="56"/>
      <w:r>
        <w:rPr>
          <w:rFonts w:hint="eastAsia" w:ascii="黑体" w:eastAsia="黑体"/>
          <w:b/>
          <w:w w:val="110"/>
          <w:sz w:val="32"/>
          <w:szCs w:val="32"/>
          <w:lang w:val="en-US" w:eastAsia="zh-CN"/>
        </w:rPr>
        <w:t>办法</w:t>
      </w:r>
      <w:bookmarkEnd w:id="57"/>
    </w:p>
    <w:p>
      <w:pPr>
        <w:spacing w:line="360" w:lineRule="auto"/>
        <w:ind w:firstLine="480"/>
        <w:jc w:val="center"/>
        <w:outlineLvl w:val="0"/>
        <w:rPr>
          <w:rFonts w:hint="eastAsia" w:ascii="黑体" w:eastAsia="黑体"/>
          <w:b/>
          <w:w w:val="110"/>
          <w:sz w:val="32"/>
          <w:szCs w:val="32"/>
        </w:rPr>
      </w:pP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积极防御和有效处理危及师生人身安全和学院财产损失的实验室突发安全事故，根据《中华人民共和国安全生产法》《中华人民共和国突发事件应对法》《中华人民共和国消防法》《上海市安全生产条例》等法律法规，全面</w:t>
      </w:r>
      <w:r>
        <w:rPr>
          <w:rFonts w:asciiTheme="minorEastAsia" w:hAnsiTheme="minorEastAsia" w:eastAsiaTheme="minorEastAsia" w:cstheme="minorEastAsia"/>
          <w:sz w:val="28"/>
          <w:szCs w:val="28"/>
        </w:rPr>
        <w:t>落实《</w:t>
      </w:r>
      <w:r>
        <w:rPr>
          <w:rFonts w:hint="eastAsia" w:asciiTheme="minorEastAsia" w:hAnsiTheme="minorEastAsia" w:eastAsiaTheme="minorEastAsia" w:cstheme="minorEastAsia"/>
          <w:sz w:val="28"/>
          <w:szCs w:val="28"/>
        </w:rPr>
        <w:t>教育部</w:t>
      </w:r>
      <w:r>
        <w:rPr>
          <w:rFonts w:asciiTheme="minorEastAsia" w:hAnsiTheme="minorEastAsia" w:eastAsiaTheme="minorEastAsia" w:cstheme="minorEastAsia"/>
          <w:sz w:val="28"/>
          <w:szCs w:val="28"/>
        </w:rPr>
        <w:t>办公厅关于加强高校教学实验室安全工作的通知》</w:t>
      </w:r>
      <w:r>
        <w:rPr>
          <w:rFonts w:hint="eastAsia" w:asciiTheme="minorEastAsia" w:hAnsiTheme="minorEastAsia" w:eastAsiaTheme="minorEastAsia" w:cstheme="minorEastAsia"/>
          <w:sz w:val="28"/>
          <w:szCs w:val="28"/>
        </w:rPr>
        <w:t>和《上海政法学院实验实训室安全管理办法》《上海政法学院实验实训室安全应急预案（草案）》等有关政策精神和学院实际情况，特制定本预案。</w:t>
      </w:r>
    </w:p>
    <w:p>
      <w:pPr>
        <w:spacing w:line="360" w:lineRule="auto"/>
        <w:ind w:firstLine="562" w:firstLineChars="200"/>
        <w:rPr>
          <w:rFonts w:asciiTheme="minorEastAsia" w:hAnsiTheme="minorEastAsia" w:eastAsiaTheme="minorEastAsia" w:cstheme="minorEastAsia"/>
          <w:b/>
          <w:bCs/>
          <w:sz w:val="28"/>
          <w:szCs w:val="28"/>
        </w:rPr>
      </w:pPr>
      <w:bookmarkStart w:id="58" w:name="_Toc192405712"/>
    </w:p>
    <w:p>
      <w:pPr>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第一章 总  则</w:t>
      </w:r>
      <w:bookmarkEnd w:id="58"/>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为有效控制突发安全事故事态的发展，减少损失和伤害，提高处置实验室安全事故的能力和水平，结合学校实验室安全建设与管理实际情况，制定本预案。</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有效预防、及时控制和妥善处置实验室突发安全事故，保证正常的教学科研秩序，保护教师、实验室管理员、学生生命及财产安全，提高师生应对突发事故的能力，最大限度地预防和减少突发事故造成的损失。</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坚持“以人为本、预防为主”的原则；明确分工，依法规范。对突发安全事故反应迅速，科学处置。</w:t>
      </w:r>
    </w:p>
    <w:p>
      <w:pPr>
        <w:spacing w:line="360" w:lineRule="auto"/>
        <w:ind w:firstLine="562" w:firstLineChars="200"/>
        <w:rPr>
          <w:rFonts w:asciiTheme="minorEastAsia" w:hAnsiTheme="minorEastAsia" w:eastAsiaTheme="minorEastAsia" w:cstheme="minorEastAsia"/>
          <w:b/>
          <w:bCs/>
          <w:sz w:val="28"/>
          <w:szCs w:val="28"/>
        </w:rPr>
      </w:pPr>
      <w:bookmarkStart w:id="59" w:name="_Toc1799912849"/>
    </w:p>
    <w:p>
      <w:pPr>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第二章 组织机构与职责</w:t>
      </w:r>
      <w:bookmarkEnd w:id="59"/>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学院实验室主管领导担任学院实验室安全事故应急处置指挥小组</w:t>
      </w:r>
      <w:r>
        <w:rPr>
          <w:rFonts w:hint="eastAsia" w:asciiTheme="minorEastAsia" w:hAnsiTheme="minorEastAsia" w:eastAsiaTheme="minorEastAsia" w:cstheme="minorEastAsia"/>
          <w:sz w:val="28"/>
          <w:szCs w:val="28"/>
          <w:lang w:val="en-US" w:eastAsia="zh-CN"/>
        </w:rPr>
        <w:t>负责人</w:t>
      </w:r>
      <w:r>
        <w:rPr>
          <w:rFonts w:hint="eastAsia" w:asciiTheme="minorEastAsia" w:hAnsiTheme="minorEastAsia" w:eastAsiaTheme="minorEastAsia" w:cstheme="minorEastAsia"/>
          <w:sz w:val="28"/>
          <w:szCs w:val="28"/>
        </w:rPr>
        <w:t>，负责突发安全事故应对工作的指挥、协调。</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实验室管理员为实验室突发安全事故的现场管理人员，事故初起阶段，应及时领导学生协同处置突发事件。如发生无法处置的安全事故，立即报警。</w:t>
      </w:r>
    </w:p>
    <w:p>
      <w:pPr>
        <w:spacing w:line="360" w:lineRule="auto"/>
        <w:ind w:firstLine="562" w:firstLineChars="200"/>
        <w:rPr>
          <w:rFonts w:asciiTheme="minorEastAsia" w:hAnsiTheme="minorEastAsia" w:eastAsiaTheme="minorEastAsia" w:cstheme="minorEastAsia"/>
          <w:b/>
          <w:bCs/>
          <w:sz w:val="28"/>
          <w:szCs w:val="28"/>
        </w:rPr>
      </w:pPr>
      <w:bookmarkStart w:id="60" w:name="_Toc1680601501"/>
    </w:p>
    <w:p>
      <w:pPr>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第三章 运行机制</w:t>
      </w:r>
      <w:bookmarkEnd w:id="60"/>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预防</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1.实验室管理员针对各种可能发生的突发事故，首先完善预防、预警机制，开展风险评估分析，做到早防范、早发现、早报告、早处置。</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2.加强实验室安全设施建设，对实验设备配置、个人防护、应急设备器具、实验室安全行为、安全操作规程等做出明确规定。</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3.增强师生的安全意识，落实安全管理责任，加强日常安全巡查，及时消除安全隐患，加强应急反应机制的日常管理，在实践中时常演练和完善应急处置预案。</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4.实验室要加强实验室管理员的培训教育，提高应对突发事故的应急处置能力。</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安全状态监测</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1.在实验室日常工作中，与实验有关的人员均有义务对实验室安全状况进行监督、检查，发现安全问题及时报备、处置。</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2.实验室管理员定期对仪器设备进行检查。</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实验过程中，注意监控实验室内的状况，包括正在使用的仪器设备是否正常运行，水、电等的状态是否正常，实验室内有无异常气味、异响；非正常火苗、火花；空气中有无不明烟雾，地面上有无异物或不明液体等。</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处置</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突发安全事故发生后，现场人员应在自救的同时立即向学院负责人汇报，及时启动应急预案，根据事故的严重程度，迅速、准确地报警并及时采取自救、互救措施。如初步处理仍无法控制，要立即打119、120及110报警，请求协同处理，同时通知学院领导、保卫处、后勤处、教务处等有关部门。事故基本控制后，及时对突发事故进行侦测、调查，综合评估，控制危害的蔓延。</w:t>
      </w:r>
    </w:p>
    <w:p>
      <w:pPr>
        <w:spacing w:line="360" w:lineRule="auto"/>
        <w:ind w:firstLine="562" w:firstLineChars="200"/>
        <w:rPr>
          <w:rFonts w:asciiTheme="minorEastAsia" w:hAnsiTheme="minorEastAsia" w:eastAsiaTheme="minorEastAsia" w:cstheme="minorEastAsia"/>
          <w:b/>
          <w:bCs/>
          <w:sz w:val="28"/>
          <w:szCs w:val="28"/>
        </w:rPr>
      </w:pPr>
      <w:bookmarkStart w:id="61" w:name="_Toc17018316"/>
    </w:p>
    <w:p>
      <w:pPr>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第四章 部分安全事故应急处置措施</w:t>
      </w:r>
      <w:bookmarkEnd w:id="61"/>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火灾事故应急处置</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1.实验室应按规定配备灭火器、消防栓等消防器材，实验室管理员必须经常检查消防器材的有效性并熟悉其操作规范，清楚安全通道所在位置。</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局部起火，立即使用灭火器、灭火毯等灭火；发生大面积火灾，实验人员已无法控制，应立即报警，通知所有人员沿消防通道紧急疏散，同时向学院领导报告。有人员受伤时，立即向校医、医疗部门报告，请求支援。人员撤离到预定地点后，教师、实验室管理员、学生干部立即组织清点人数，及时掌握有关人员的安全状况。</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3.实验室管理员必须严格遵守各种操作规程。不能乱用电，注意防火。电源插座等如有损坏应及时修理，以防意外。</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4.实验室禁止吸烟，以防引发火灾。定期检查消防设施是否处于完好备用状态，并要求工作人员熟练掌握使用方法。</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5.实验室管理员定期对各实验室电路进行检查和修理，尤其是演播室、机房等高风险点。对暂时不需要用的设备及时关闭电源，防止温度过高引起火灾。</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仪器设备安全事故应急处置</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金属外壳的仪器设备要有充分的接地保护，如演播厅、灯光设施等仪器设备漏电导致人员触电、短路着火，首先切断电源，若来不及切断电源，可用绝缘物挑开电线，在未切断电源之前，切不可用手拉触电者，也不能用金属或潮湿的物品挑电线。有衣着燃烧者,应立即扑灭。触电者出现休克现象时，应立即进行人工呼吸，并通知医院治疗。</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2.仪器使用中的容器破碎及污染物质溢出，立刻戴上防护手套，按照仪器的标准作业程序关机，清理污染物及破碎玻璃，再对仪器进行消毒清洗，同时告知其他人员注意。</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第十一条 气体中毒应急处置</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发生气体中毒，应马上打开窗户通风，并疏散学生离开实验室到安全的地方，立即报告学院领导、保卫处、后勤处、教务处等有关部门，并根据严重程度联系医院救治。</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第十二条 污染事故应急处置</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1.实验室发生污染事故后，现场人员立即启动应急预案，通知疏散可能受到危害的人员，并尽快通知实验室主管领导、实验室管理员及等有关部门，救助受伤人员，尽可能防止污染区扩散。</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2.实验室主管领导及实验室管理人员接到通知后，迅速到达现场，指导相关人员实施紧急救援，如发现事故难以控制，要尽快通知实验室安全事故应急处置指挥小组，并请求相关部门援助。</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3.针对事故可能造成的危害，封闭、隔离或者限制使用有关场所，中止可能导致危害扩大的行为，确保处置方法科学有效。</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第十三条 如遇到危及生命安全的人为伤害事件，现场人员在自救的同时立即启动应急预案，通知疏散可能受到危害的人员。</w:t>
      </w:r>
    </w:p>
    <w:p>
      <w:pPr>
        <w:spacing w:line="360" w:lineRule="auto"/>
        <w:ind w:firstLine="562" w:firstLineChars="200"/>
        <w:rPr>
          <w:rFonts w:asciiTheme="minorEastAsia" w:hAnsiTheme="minorEastAsia" w:eastAsiaTheme="minorEastAsia" w:cstheme="minorEastAsia"/>
          <w:b/>
          <w:bCs/>
          <w:sz w:val="28"/>
          <w:szCs w:val="28"/>
        </w:rPr>
      </w:pPr>
      <w:bookmarkStart w:id="62" w:name="_Toc411511961"/>
    </w:p>
    <w:p>
      <w:pPr>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第五章 应急响应的终止</w:t>
      </w:r>
      <w:bookmarkEnd w:id="62"/>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第十四条 在突发安全事故得到彻底控制，经突发事故处理指挥小组确定，终止应急状态。</w:t>
      </w:r>
    </w:p>
    <w:p>
      <w:pPr>
        <w:spacing w:line="360" w:lineRule="auto"/>
        <w:ind w:firstLine="562" w:firstLineChars="200"/>
        <w:rPr>
          <w:rFonts w:asciiTheme="minorEastAsia" w:hAnsiTheme="minorEastAsia" w:eastAsiaTheme="minorEastAsia" w:cstheme="minorEastAsia"/>
          <w:b/>
          <w:bCs/>
          <w:sz w:val="28"/>
          <w:szCs w:val="28"/>
        </w:rPr>
      </w:pPr>
      <w:bookmarkStart w:id="63" w:name="_Toc1384185187"/>
    </w:p>
    <w:p>
      <w:pPr>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第六章 善后处理工作</w:t>
      </w:r>
      <w:bookmarkEnd w:id="63"/>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第十五条 在事故应急响应终止后，实验室安全事故应急处置指挥小组必须组织人员做好事故过程、损失及其他相关情况的整理、统计、记录工作，并恢复其正常状态。</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第十六条  组织相关人员参加事故调查处理工作，认真总结经验教训，做好以后的防范工作。 </w:t>
      </w:r>
    </w:p>
    <w:p>
      <w:pPr>
        <w:spacing w:line="360" w:lineRule="auto"/>
        <w:ind w:firstLine="562" w:firstLineChars="200"/>
        <w:rPr>
          <w:rFonts w:asciiTheme="minorEastAsia" w:hAnsiTheme="minorEastAsia" w:eastAsiaTheme="minorEastAsia" w:cstheme="minorEastAsia"/>
          <w:b/>
          <w:bCs/>
          <w:sz w:val="28"/>
          <w:szCs w:val="28"/>
        </w:rPr>
      </w:pPr>
      <w:bookmarkStart w:id="64" w:name="_Toc310089958"/>
    </w:p>
    <w:p>
      <w:pPr>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第七章 突发安全事故的应急保障</w:t>
      </w:r>
      <w:bookmarkEnd w:id="64"/>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第十七条 通信保障。当安全事故发生时，应立即启动应急预案进行现场处置，同时上报相关负责人和相关职能部门，作好记录，保证应急处理信息的畅通无阻。实验室相关人员及实验室管理员的手机应保证24小时开通。</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第十八条 技术保障。在学校后勤处的指导下，加强实验室规范化建设，提高师生的安全意识，防范意识，加强实验室安全监测与预警方面的业务培训，组织应急演练，提高突发安全事故的处理能力。</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第十九条 预案管理。应急预案要定期评审，并根据重大事故的形势变化和实施情况及时发现问题，及时进行完善修订。</w:t>
      </w:r>
    </w:p>
    <w:p>
      <w:pPr>
        <w:spacing w:line="360" w:lineRule="auto"/>
        <w:ind w:firstLine="562" w:firstLineChars="200"/>
        <w:rPr>
          <w:rFonts w:asciiTheme="minorEastAsia" w:hAnsiTheme="minorEastAsia" w:eastAsiaTheme="minorEastAsia" w:cstheme="minorEastAsia"/>
          <w:b/>
          <w:bCs/>
          <w:sz w:val="28"/>
          <w:szCs w:val="28"/>
        </w:rPr>
      </w:pPr>
      <w:bookmarkStart w:id="65" w:name="_Toc1886596484"/>
    </w:p>
    <w:p>
      <w:pPr>
        <w:spacing w:line="360" w:lineRule="auto"/>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第八章  附  则</w:t>
      </w:r>
      <w:bookmarkEnd w:id="65"/>
      <w:r>
        <w:rPr>
          <w:rFonts w:hint="eastAsia" w:asciiTheme="minorEastAsia" w:hAnsiTheme="minorEastAsia" w:eastAsiaTheme="minorEastAsia" w:cstheme="minorEastAsia"/>
          <w:sz w:val="28"/>
          <w:szCs w:val="28"/>
        </w:rPr>
        <w:t xml:space="preserve"> </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第二十条 本预案自发布之日起施行，由上海纪录片学院实验中心负责解释。</w:t>
      </w:r>
    </w:p>
    <w:p>
      <w:pPr>
        <w:spacing w:line="360" w:lineRule="auto"/>
        <w:jc w:val="right"/>
        <w:rPr>
          <w:rFonts w:ascii="黑体" w:hAnsi="黑体" w:eastAsia="黑体"/>
          <w:b/>
          <w:sz w:val="28"/>
          <w:szCs w:val="28"/>
        </w:rPr>
      </w:pPr>
    </w:p>
    <w:p>
      <w:pPr>
        <w:spacing w:line="360" w:lineRule="auto"/>
        <w:jc w:val="right"/>
        <w:rPr>
          <w:rFonts w:ascii="黑体" w:hAnsi="黑体" w:eastAsia="黑体"/>
          <w:b/>
          <w:sz w:val="28"/>
          <w:szCs w:val="28"/>
        </w:rPr>
      </w:pPr>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ind w:firstLine="560" w:firstLineChars="200"/>
        <w:jc w:val="right"/>
        <w:rPr>
          <w:sz w:val="28"/>
          <w:szCs w:val="28"/>
        </w:rPr>
      </w:pPr>
    </w:p>
    <w:p>
      <w:pPr>
        <w:spacing w:line="360" w:lineRule="auto"/>
        <w:jc w:val="both"/>
        <w:rPr>
          <w:sz w:val="28"/>
          <w:szCs w:val="28"/>
        </w:rPr>
      </w:pPr>
    </w:p>
    <w:p>
      <w:pPr>
        <w:spacing w:line="360" w:lineRule="auto"/>
        <w:ind w:firstLine="480"/>
        <w:jc w:val="center"/>
        <w:outlineLvl w:val="0"/>
        <w:rPr>
          <w:rFonts w:ascii="黑体" w:eastAsia="黑体"/>
          <w:b/>
          <w:w w:val="110"/>
          <w:sz w:val="32"/>
          <w:szCs w:val="32"/>
        </w:rPr>
      </w:pPr>
      <w:bookmarkStart w:id="66" w:name="_Toc37037660"/>
      <w:bookmarkStart w:id="67" w:name="_Toc347513261"/>
      <w:r>
        <w:rPr>
          <w:rFonts w:hint="eastAsia" w:ascii="黑体" w:eastAsia="黑体"/>
          <w:b/>
          <w:w w:val="110"/>
          <w:sz w:val="32"/>
          <w:szCs w:val="32"/>
        </w:rPr>
        <w:t>上海纪录片学院学生诚信使用实验设备承诺书</w:t>
      </w:r>
      <w:bookmarkEnd w:id="66"/>
      <w:bookmarkEnd w:id="67"/>
    </w:p>
    <w:p>
      <w:pPr>
        <w:ind w:firstLine="280" w:firstLineChars="100"/>
        <w:rPr>
          <w:rFonts w:ascii="宋体" w:hAnsi="宋体"/>
          <w:sz w:val="28"/>
          <w:szCs w:val="28"/>
          <w:u w:val="single"/>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专业</w:t>
      </w:r>
      <w:r>
        <w:rPr>
          <w:rFonts w:ascii="宋体" w:hAnsi="宋体"/>
          <w:sz w:val="28"/>
          <w:szCs w:val="28"/>
        </w:rPr>
        <w:t>及班级</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rPr>
        <w:t>学号</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 xml:space="preserve">      </w:t>
      </w:r>
    </w:p>
    <w:p>
      <w:pPr>
        <w:ind w:firstLine="560" w:firstLineChars="200"/>
        <w:rPr>
          <w:rFonts w:ascii="宋体" w:hAnsi="宋体"/>
          <w:sz w:val="28"/>
          <w:szCs w:val="28"/>
        </w:rPr>
      </w:pPr>
      <w:r>
        <w:rPr>
          <w:rFonts w:hint="eastAsia" w:ascii="宋体" w:hAnsi="宋体"/>
          <w:sz w:val="28"/>
          <w:szCs w:val="28"/>
        </w:rPr>
        <w:t>为确保机器设备安全，保证学校正常教学秩序，现郑重承诺在使用摄录设备时遵守以下规定：</w:t>
      </w:r>
    </w:p>
    <w:p>
      <w:pPr>
        <w:ind w:firstLine="560" w:firstLineChars="200"/>
        <w:rPr>
          <w:rFonts w:ascii="宋体" w:hAnsi="宋体"/>
          <w:sz w:val="28"/>
          <w:szCs w:val="28"/>
        </w:rPr>
      </w:pPr>
      <w:r>
        <w:rPr>
          <w:rFonts w:hint="eastAsia" w:ascii="宋体" w:hAnsi="宋体"/>
          <w:sz w:val="28"/>
          <w:szCs w:val="28"/>
        </w:rPr>
        <w:t>1.本人将遵守上海纪录片学院实验设备的借用规定和制度，不违规操作或滥用借用权益，使用前认真检查设备是否完好，确保设备正常运行。</w:t>
      </w:r>
    </w:p>
    <w:p>
      <w:pPr>
        <w:ind w:firstLine="560" w:firstLineChars="200"/>
        <w:rPr>
          <w:rFonts w:ascii="宋体" w:hAnsi="宋体"/>
          <w:sz w:val="28"/>
          <w:szCs w:val="28"/>
        </w:rPr>
      </w:pPr>
      <w:r>
        <w:rPr>
          <w:rFonts w:hint="eastAsia" w:ascii="宋体" w:hAnsi="宋体"/>
          <w:sz w:val="28"/>
          <w:szCs w:val="28"/>
        </w:rPr>
        <w:t>2.本人将爱护所借用的实验设备器材，不代领，不转借，保证摄录设备的安全，不携带摄录设备进入禁止或限制进入的区域。</w:t>
      </w:r>
    </w:p>
    <w:p>
      <w:pPr>
        <w:ind w:firstLine="560" w:firstLineChars="200"/>
        <w:rPr>
          <w:rFonts w:ascii="宋体" w:hAnsi="宋体"/>
          <w:sz w:val="28"/>
          <w:szCs w:val="28"/>
        </w:rPr>
      </w:pPr>
      <w:r>
        <w:rPr>
          <w:rFonts w:hint="eastAsia" w:ascii="宋体" w:hAnsi="宋体"/>
          <w:sz w:val="28"/>
          <w:szCs w:val="28"/>
        </w:rPr>
        <w:t>3.本人将妥善保管所借用的实验设备器材，严格遵守摄录设备的操作规程，按照说明书的步骤正确使用，不违章操作，避免设备损坏。如发现任何异常情况或安全隐患，及时向指导教师、实验室老师和学院相关老师报告，并配合学院进行解决。</w:t>
      </w:r>
    </w:p>
    <w:p>
      <w:pPr>
        <w:ind w:firstLine="560" w:firstLineChars="200"/>
        <w:rPr>
          <w:rFonts w:hint="eastAsia" w:ascii="宋体" w:hAnsi="宋体"/>
          <w:sz w:val="28"/>
          <w:szCs w:val="28"/>
        </w:rPr>
      </w:pPr>
      <w:r>
        <w:rPr>
          <w:rFonts w:ascii="宋体" w:hAnsi="宋体"/>
          <w:sz w:val="28"/>
          <w:szCs w:val="28"/>
        </w:rPr>
        <w:t>4.</w:t>
      </w:r>
      <w:r>
        <w:rPr>
          <w:rFonts w:hint="eastAsia" w:ascii="宋体" w:hAnsi="宋体"/>
          <w:sz w:val="28"/>
          <w:szCs w:val="28"/>
        </w:rPr>
        <w:t>本人</w:t>
      </w:r>
      <w:r>
        <w:rPr>
          <w:rFonts w:ascii="宋体" w:hAnsi="宋体"/>
          <w:sz w:val="28"/>
          <w:szCs w:val="28"/>
        </w:rPr>
        <w:t>承诺</w:t>
      </w:r>
      <w:r>
        <w:rPr>
          <w:rFonts w:hint="eastAsia" w:ascii="宋体" w:hAnsi="宋体"/>
          <w:sz w:val="28"/>
          <w:szCs w:val="28"/>
        </w:rPr>
        <w:t>按时归还实验设备，如有特殊情况需延长使用时间，应向管理人员说明并办理相关手续，</w:t>
      </w:r>
      <w:r>
        <w:rPr>
          <w:rFonts w:ascii="宋体" w:hAnsi="宋体"/>
          <w:sz w:val="28"/>
          <w:szCs w:val="28"/>
        </w:rPr>
        <w:t>不</w:t>
      </w:r>
      <w:r>
        <w:rPr>
          <w:rFonts w:hint="eastAsia" w:ascii="宋体" w:hAnsi="宋体"/>
          <w:sz w:val="28"/>
          <w:szCs w:val="28"/>
        </w:rPr>
        <w:t>长时间占用设备</w:t>
      </w:r>
      <w:r>
        <w:rPr>
          <w:rFonts w:ascii="宋体" w:hAnsi="宋体"/>
          <w:sz w:val="28"/>
          <w:szCs w:val="28"/>
        </w:rPr>
        <w:t>延期或滥用借用期限</w:t>
      </w:r>
      <w:r>
        <w:rPr>
          <w:rFonts w:hint="eastAsia" w:ascii="宋体" w:hAnsi="宋体"/>
          <w:sz w:val="28"/>
          <w:szCs w:val="28"/>
        </w:rPr>
        <w:t>。</w:t>
      </w:r>
    </w:p>
    <w:p>
      <w:pPr>
        <w:ind w:firstLine="560" w:firstLineChars="200"/>
        <w:rPr>
          <w:rFonts w:hint="eastAsia" w:ascii="宋体" w:hAnsi="宋体" w:eastAsia="宋体"/>
          <w:sz w:val="28"/>
          <w:szCs w:val="28"/>
          <w:lang w:val="en-US" w:eastAsia="zh-CN"/>
        </w:rPr>
      </w:pPr>
    </w:p>
    <w:p>
      <w:pPr>
        <w:ind w:firstLine="560" w:firstLineChars="200"/>
        <w:rPr>
          <w:rFonts w:ascii="宋体" w:hAnsi="宋体"/>
          <w:sz w:val="28"/>
          <w:szCs w:val="28"/>
        </w:rPr>
      </w:pPr>
      <w:r>
        <w:rPr>
          <w:rFonts w:hint="eastAsia" w:ascii="宋体" w:hAnsi="宋体"/>
          <w:sz w:val="28"/>
          <w:szCs w:val="28"/>
        </w:rPr>
        <w:t>本人郑重声明以上承诺均为真实有效，将为此承担相应责任，</w:t>
      </w:r>
      <w:r>
        <w:rPr>
          <w:rFonts w:ascii="宋体" w:hAnsi="宋体"/>
          <w:sz w:val="28"/>
          <w:szCs w:val="28"/>
        </w:rPr>
        <w:t>并</w:t>
      </w:r>
      <w:r>
        <w:rPr>
          <w:rFonts w:hint="eastAsia" w:ascii="宋体" w:hAnsi="宋体"/>
          <w:sz w:val="28"/>
          <w:szCs w:val="28"/>
        </w:rPr>
        <w:t>将遵守相关规定且积极践行。如因违反承诺书而给学校带来损失，本人愿意承担相应的责任和相关处理。</w:t>
      </w:r>
    </w:p>
    <w:p>
      <w:pPr>
        <w:ind w:firstLine="560" w:firstLineChars="200"/>
        <w:rPr>
          <w:rFonts w:asciiTheme="minorEastAsia" w:hAnsiTheme="minorEastAsia" w:eastAsiaTheme="minorEastAsia" w:cstheme="minorEastAsia"/>
          <w:bCs/>
          <w:sz w:val="28"/>
          <w:szCs w:val="28"/>
        </w:rPr>
      </w:pPr>
      <w:r>
        <w:rPr>
          <w:rFonts w:hint="eastAsia" w:ascii="宋体" w:hAnsi="宋体"/>
          <w:sz w:val="28"/>
          <w:szCs w:val="28"/>
        </w:rPr>
        <w:t>签名</w:t>
      </w:r>
      <w:r>
        <w:rPr>
          <w:rFonts w:ascii="宋体" w:hAnsi="宋体"/>
          <w:sz w:val="28"/>
          <w:szCs w:val="28"/>
        </w:rPr>
        <w:t>:</w:t>
      </w:r>
      <w:r>
        <w:rPr>
          <w:rFonts w:ascii="宋体" w:hAnsi="宋体"/>
          <w:sz w:val="28"/>
          <w:szCs w:val="28"/>
        </w:rPr>
        <w:tab/>
      </w:r>
      <w:r>
        <w:rPr>
          <w:rFonts w:ascii="宋体" w:hAnsi="宋体"/>
          <w:sz w:val="28"/>
          <w:szCs w:val="28"/>
        </w:rPr>
        <w:t xml:space="preserve">                             日期:</w:t>
      </w:r>
    </w:p>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90101010101"/>
    <w:charset w:val="86"/>
    <w:family w:val="auto"/>
    <w:pitch w:val="default"/>
    <w:sig w:usb0="800002BF" w:usb1="38CF7CFA" w:usb2="00000016" w:usb3="00000000" w:csb0="6016019D" w:csb1="D3F7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 w:name="方">
    <w:panose1 w:val="02000000000000000000"/>
    <w:charset w:val="86"/>
    <w:family w:val="auto"/>
    <w:pitch w:val="default"/>
    <w:sig w:usb0="E40003FF" w:usb1="78FFFFFF" w:usb2="00000037" w:usb3="00000000" w:csb0="6016019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11"/>
                            </w:rPr>
                          </w:pPr>
                          <w:r>
                            <w:rPr>
                              <w:rStyle w:val="11"/>
                            </w:rPr>
                            <w:fldChar w:fldCharType="begin"/>
                          </w:r>
                          <w:r>
                            <w:rPr>
                              <w:rStyle w:val="11"/>
                            </w:rPr>
                            <w:instrText xml:space="preserve">PAGE  </w:instrText>
                          </w:r>
                          <w:r>
                            <w:rPr>
                              <w:rStyle w:val="11"/>
                            </w:rPr>
                            <w:fldChar w:fldCharType="separate"/>
                          </w:r>
                          <w:r>
                            <w:rPr>
                              <w:rStyle w:val="11"/>
                            </w:rPr>
                            <w:t>13</w:t>
                          </w:r>
                          <w:r>
                            <w:rPr>
                              <w:rStyle w:val="1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rPr>
                        <w:rStyle w:val="11"/>
                      </w:rPr>
                    </w:pPr>
                    <w:r>
                      <w:rPr>
                        <w:rStyle w:val="11"/>
                      </w:rPr>
                      <w:fldChar w:fldCharType="begin"/>
                    </w:r>
                    <w:r>
                      <w:rPr>
                        <w:rStyle w:val="11"/>
                      </w:rPr>
                      <w:instrText xml:space="preserve">PAGE  </w:instrText>
                    </w:r>
                    <w:r>
                      <w:rPr>
                        <w:rStyle w:val="11"/>
                      </w:rPr>
                      <w:fldChar w:fldCharType="separate"/>
                    </w:r>
                    <w:r>
                      <w:rPr>
                        <w:rStyle w:val="11"/>
                      </w:rPr>
                      <w:t>13</w:t>
                    </w:r>
                    <w:r>
                      <w:rPr>
                        <w:rStyle w:val="1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color w:val="FF0000"/>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color w:val="FF0000"/>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color w:val="FF0000"/>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color w:val="FF0000"/>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color w:val="FF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color w:val="FF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color w:val="FF0000"/>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D2046"/>
    <w:multiLevelType w:val="singleLevel"/>
    <w:tmpl w:val="DCFD2046"/>
    <w:lvl w:ilvl="0" w:tentative="0">
      <w:start w:val="1"/>
      <w:numFmt w:val="chineseCounting"/>
      <w:suff w:val="space"/>
      <w:lvlText w:val="第%1章"/>
      <w:lvlJc w:val="left"/>
      <w:rPr>
        <w:rFonts w:hint="eastAsia"/>
      </w:rPr>
    </w:lvl>
  </w:abstractNum>
  <w:abstractNum w:abstractNumId="1">
    <w:nsid w:val="EFEC97CD"/>
    <w:multiLevelType w:val="singleLevel"/>
    <w:tmpl w:val="EFEC97CD"/>
    <w:lvl w:ilvl="0" w:tentative="0">
      <w:start w:val="1"/>
      <w:numFmt w:val="chineseCounting"/>
      <w:suff w:val="nothing"/>
      <w:lvlText w:val="（%1）"/>
      <w:lvlJc w:val="left"/>
      <w:rPr>
        <w:rFonts w:hint="eastAsia"/>
      </w:rPr>
    </w:lvl>
  </w:abstractNum>
  <w:abstractNum w:abstractNumId="2">
    <w:nsid w:val="56CE6D1B"/>
    <w:multiLevelType w:val="singleLevel"/>
    <w:tmpl w:val="56CE6D1B"/>
    <w:lvl w:ilvl="0" w:tentative="0">
      <w:start w:val="2"/>
      <w:numFmt w:val="decimal"/>
      <w:suff w:val="nothing"/>
      <w:lvlText w:val="%1."/>
      <w:lvlJc w:val="left"/>
    </w:lvl>
  </w:abstractNum>
  <w:abstractNum w:abstractNumId="3">
    <w:nsid w:val="5ECAE2B2"/>
    <w:multiLevelType w:val="singleLevel"/>
    <w:tmpl w:val="5ECAE2B2"/>
    <w:lvl w:ilvl="0" w:tentative="0">
      <w:start w:val="5"/>
      <w:numFmt w:val="chineseCounting"/>
      <w:suff w:val="nothing"/>
      <w:lvlText w:val="%1、"/>
      <w:lvlJc w:val="left"/>
      <w:rPr>
        <w:rFonts w:hint="eastAsia"/>
      </w:rPr>
    </w:lvl>
  </w:abstractNum>
  <w:abstractNum w:abstractNumId="4">
    <w:nsid w:val="64B2401E"/>
    <w:multiLevelType w:val="multilevel"/>
    <w:tmpl w:val="64B2401E"/>
    <w:lvl w:ilvl="0" w:tentative="0">
      <w:start w:val="1"/>
      <w:numFmt w:val="decimal"/>
      <w:lvlText w:val="%1."/>
      <w:lvlJc w:val="left"/>
      <w:pPr>
        <w:ind w:left="420" w:hanging="420"/>
      </w:pPr>
      <w:rPr>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28"/>
    <w:rsid w:val="00034054"/>
    <w:rsid w:val="00172A27"/>
    <w:rsid w:val="001D7E72"/>
    <w:rsid w:val="001F0706"/>
    <w:rsid w:val="00385202"/>
    <w:rsid w:val="00562484"/>
    <w:rsid w:val="00577DFA"/>
    <w:rsid w:val="0062632A"/>
    <w:rsid w:val="008B6A1D"/>
    <w:rsid w:val="00A16B9B"/>
    <w:rsid w:val="00AA707D"/>
    <w:rsid w:val="00E134A8"/>
    <w:rsid w:val="00E52F06"/>
    <w:rsid w:val="00EA3CA0"/>
    <w:rsid w:val="00EB262E"/>
    <w:rsid w:val="07FD2406"/>
    <w:rsid w:val="1BBC2F6B"/>
    <w:rsid w:val="1BC3EAD4"/>
    <w:rsid w:val="1D137608"/>
    <w:rsid w:val="1EEFAD95"/>
    <w:rsid w:val="1EFFAE2D"/>
    <w:rsid w:val="1FDD9702"/>
    <w:rsid w:val="2777259C"/>
    <w:rsid w:val="29FF48D7"/>
    <w:rsid w:val="2B9DE578"/>
    <w:rsid w:val="2BFE6363"/>
    <w:rsid w:val="2F7D6164"/>
    <w:rsid w:val="2FAA21FF"/>
    <w:rsid w:val="2FFEC5C9"/>
    <w:rsid w:val="31FB90A4"/>
    <w:rsid w:val="3362A674"/>
    <w:rsid w:val="357DB242"/>
    <w:rsid w:val="37DCF41B"/>
    <w:rsid w:val="3BEB849C"/>
    <w:rsid w:val="3D6F96A5"/>
    <w:rsid w:val="3DFFF7F2"/>
    <w:rsid w:val="3E7EC2C9"/>
    <w:rsid w:val="3F7923D7"/>
    <w:rsid w:val="3FED5E51"/>
    <w:rsid w:val="3FEFD7B7"/>
    <w:rsid w:val="3FEFDFD9"/>
    <w:rsid w:val="3FFF1EA2"/>
    <w:rsid w:val="49E74CA5"/>
    <w:rsid w:val="4AAF1D71"/>
    <w:rsid w:val="4EF12D51"/>
    <w:rsid w:val="576FD330"/>
    <w:rsid w:val="57BE7F6F"/>
    <w:rsid w:val="58FFF4F2"/>
    <w:rsid w:val="59B71465"/>
    <w:rsid w:val="5AF54590"/>
    <w:rsid w:val="5BEE76DB"/>
    <w:rsid w:val="5BFA8EA1"/>
    <w:rsid w:val="5CEEF59C"/>
    <w:rsid w:val="5D2EDBF3"/>
    <w:rsid w:val="5EBFEF7E"/>
    <w:rsid w:val="5EF6AA82"/>
    <w:rsid w:val="5EF9283B"/>
    <w:rsid w:val="5EFD32D0"/>
    <w:rsid w:val="5F3E6DA3"/>
    <w:rsid w:val="5F7B4BF3"/>
    <w:rsid w:val="667B223A"/>
    <w:rsid w:val="673F0947"/>
    <w:rsid w:val="675E53CB"/>
    <w:rsid w:val="6939F1A8"/>
    <w:rsid w:val="69BE7575"/>
    <w:rsid w:val="69FF55FF"/>
    <w:rsid w:val="6A3D03F5"/>
    <w:rsid w:val="6AFD55D1"/>
    <w:rsid w:val="6BEFE52D"/>
    <w:rsid w:val="6C75FF16"/>
    <w:rsid w:val="6D5FA04A"/>
    <w:rsid w:val="6EA66498"/>
    <w:rsid w:val="6EAF8C8B"/>
    <w:rsid w:val="6FBFAA05"/>
    <w:rsid w:val="6FD75405"/>
    <w:rsid w:val="6FEF2DB7"/>
    <w:rsid w:val="6FFD029C"/>
    <w:rsid w:val="6FFD221A"/>
    <w:rsid w:val="6FFFA693"/>
    <w:rsid w:val="72C77018"/>
    <w:rsid w:val="72F7662E"/>
    <w:rsid w:val="73B7692C"/>
    <w:rsid w:val="73DFA128"/>
    <w:rsid w:val="746FE933"/>
    <w:rsid w:val="747D5534"/>
    <w:rsid w:val="752FA0BB"/>
    <w:rsid w:val="76F7A071"/>
    <w:rsid w:val="76F81FE5"/>
    <w:rsid w:val="76FE0A3D"/>
    <w:rsid w:val="771F74A9"/>
    <w:rsid w:val="776FD9D2"/>
    <w:rsid w:val="77AD1D66"/>
    <w:rsid w:val="77FDC719"/>
    <w:rsid w:val="78FE64A0"/>
    <w:rsid w:val="79DF8068"/>
    <w:rsid w:val="79DFFE31"/>
    <w:rsid w:val="79F33503"/>
    <w:rsid w:val="7A8E1D33"/>
    <w:rsid w:val="7AE894C2"/>
    <w:rsid w:val="7AFFF3BB"/>
    <w:rsid w:val="7B9B9679"/>
    <w:rsid w:val="7BBFD80C"/>
    <w:rsid w:val="7BE75EF5"/>
    <w:rsid w:val="7CF7A092"/>
    <w:rsid w:val="7CFFB6BD"/>
    <w:rsid w:val="7DB38E41"/>
    <w:rsid w:val="7DBB0A80"/>
    <w:rsid w:val="7DBF562E"/>
    <w:rsid w:val="7DFFF8B8"/>
    <w:rsid w:val="7E7F9CE8"/>
    <w:rsid w:val="7EEEF7ED"/>
    <w:rsid w:val="7EFCB57E"/>
    <w:rsid w:val="7F1DFDE2"/>
    <w:rsid w:val="7F1FA71D"/>
    <w:rsid w:val="7F6FB74A"/>
    <w:rsid w:val="7F76FC17"/>
    <w:rsid w:val="7F9E967A"/>
    <w:rsid w:val="7FC74626"/>
    <w:rsid w:val="7FE608C6"/>
    <w:rsid w:val="7FF317A1"/>
    <w:rsid w:val="7FF677A1"/>
    <w:rsid w:val="7FF7E6FB"/>
    <w:rsid w:val="7FFDAC08"/>
    <w:rsid w:val="7FFF3CB8"/>
    <w:rsid w:val="8FD3EFD5"/>
    <w:rsid w:val="8FF55615"/>
    <w:rsid w:val="9BFBBDDF"/>
    <w:rsid w:val="9E7F7306"/>
    <w:rsid w:val="9EBEF124"/>
    <w:rsid w:val="9F5EE533"/>
    <w:rsid w:val="9FB71A29"/>
    <w:rsid w:val="9FFA8CBC"/>
    <w:rsid w:val="A42B8069"/>
    <w:rsid w:val="A7EFB903"/>
    <w:rsid w:val="ADE194D6"/>
    <w:rsid w:val="AF31EC5C"/>
    <w:rsid w:val="AF3EAB3B"/>
    <w:rsid w:val="AFDF93C2"/>
    <w:rsid w:val="B37ED65A"/>
    <w:rsid w:val="B7FF5136"/>
    <w:rsid w:val="BA7CCFF0"/>
    <w:rsid w:val="BAFF1985"/>
    <w:rsid w:val="BB6C92DC"/>
    <w:rsid w:val="BDBFEF59"/>
    <w:rsid w:val="BDFE161C"/>
    <w:rsid w:val="BEDF6AE4"/>
    <w:rsid w:val="BEEF45B2"/>
    <w:rsid w:val="BEF748DD"/>
    <w:rsid w:val="BEFD0C12"/>
    <w:rsid w:val="BF4ED4CC"/>
    <w:rsid w:val="BF77E3C9"/>
    <w:rsid w:val="BF9F678E"/>
    <w:rsid w:val="BFE7BAC4"/>
    <w:rsid w:val="BFEE0A2F"/>
    <w:rsid w:val="BFFDB8D5"/>
    <w:rsid w:val="CBDF6706"/>
    <w:rsid w:val="CBF7336F"/>
    <w:rsid w:val="CFFA1C86"/>
    <w:rsid w:val="D3666A0A"/>
    <w:rsid w:val="D3F118B0"/>
    <w:rsid w:val="D3FF2F1E"/>
    <w:rsid w:val="D5BE7209"/>
    <w:rsid w:val="D9BF1B18"/>
    <w:rsid w:val="DD7E6BDA"/>
    <w:rsid w:val="DDBA2C17"/>
    <w:rsid w:val="DEFB0B21"/>
    <w:rsid w:val="DF3F58A5"/>
    <w:rsid w:val="DFDF5BD4"/>
    <w:rsid w:val="DFEF6614"/>
    <w:rsid w:val="DFF7722B"/>
    <w:rsid w:val="E3EFF7AE"/>
    <w:rsid w:val="E7BBABED"/>
    <w:rsid w:val="EB8FC449"/>
    <w:rsid w:val="EBBAD40A"/>
    <w:rsid w:val="EBEFAC31"/>
    <w:rsid w:val="ED9ED3BB"/>
    <w:rsid w:val="EDCF3C96"/>
    <w:rsid w:val="EEBA0D11"/>
    <w:rsid w:val="EFDFDC9C"/>
    <w:rsid w:val="EFE7B82A"/>
    <w:rsid w:val="EFEE3768"/>
    <w:rsid w:val="F0EB5FAD"/>
    <w:rsid w:val="F1F7B695"/>
    <w:rsid w:val="F2E550A8"/>
    <w:rsid w:val="F3FF41F6"/>
    <w:rsid w:val="F5BEC04B"/>
    <w:rsid w:val="F5F966F3"/>
    <w:rsid w:val="F5FD885A"/>
    <w:rsid w:val="F6570250"/>
    <w:rsid w:val="F6CF8150"/>
    <w:rsid w:val="F77E3505"/>
    <w:rsid w:val="F77E4F3A"/>
    <w:rsid w:val="F77F118F"/>
    <w:rsid w:val="F7B7E146"/>
    <w:rsid w:val="F7FEEB0A"/>
    <w:rsid w:val="F8BEC3AD"/>
    <w:rsid w:val="FB17E6E0"/>
    <w:rsid w:val="FB7FD0C4"/>
    <w:rsid w:val="FBEF7954"/>
    <w:rsid w:val="FBFD2994"/>
    <w:rsid w:val="FC7B27E4"/>
    <w:rsid w:val="FCBB9652"/>
    <w:rsid w:val="FD347787"/>
    <w:rsid w:val="FD6FD3D2"/>
    <w:rsid w:val="FDAEA57D"/>
    <w:rsid w:val="FDFFA46C"/>
    <w:rsid w:val="FEAF4B70"/>
    <w:rsid w:val="FEAFB2C2"/>
    <w:rsid w:val="FEBEA761"/>
    <w:rsid w:val="FED5B7FF"/>
    <w:rsid w:val="FF5A09F5"/>
    <w:rsid w:val="FF95A7BE"/>
    <w:rsid w:val="FFB9EEFB"/>
    <w:rsid w:val="FFBDDA7B"/>
    <w:rsid w:val="FFEF3D27"/>
    <w:rsid w:val="FFFE55CB"/>
    <w:rsid w:val="FFFF7D0B"/>
    <w:rsid w:val="FFFF9D85"/>
    <w:rsid w:val="FFFFC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yjy/Library/Containers/com.kingsoft.wpsoffice.mac/Data/C:\Users\yjy\Library\Containers\com.kingsoft.wpsoffice.mac\Data\&#31179;&#26085;&#22805;&#38451;&#35199;&#19979;.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秋日夕阳西下.wpt</Template>
  <Pages>53</Pages>
  <Words>19587</Words>
  <Characters>19774</Characters>
  <Lines>151</Lines>
  <Paragraphs>42</Paragraphs>
  <TotalTime>0</TotalTime>
  <ScaleCrop>false</ScaleCrop>
  <LinksUpToDate>false</LinksUpToDate>
  <CharactersWithSpaces>21648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2024-03-07T15:13:00Z</dcterms:created>
  <dc:creator>姚久扬</dc:creator>
  <cp:lastModifiedBy>姚久扬</cp:lastModifiedBy>
  <dcterms:modified xsi:type="dcterms:W3CDTF">2024-05-07T16:09:22Z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F746A35C05CFBEC6FDE039667E80A76B_43</vt:lpwstr>
  </property>
</Properties>
</file>